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8465" w14:textId="2347D9E8" w:rsidR="00167BD1" w:rsidRPr="00167BD1" w:rsidRDefault="00167BD1" w:rsidP="00167BD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10111849"/>
      <w:r w:rsidRPr="00167BD1">
        <w:rPr>
          <w:rFonts w:ascii="Times New Roman" w:hAnsi="Times New Roman" w:cs="Times New Roman"/>
          <w:b/>
          <w:color w:val="000000"/>
          <w:lang w:val="ru-RU"/>
        </w:rPr>
        <w:drawing>
          <wp:inline distT="0" distB="0" distL="0" distR="0" wp14:anchorId="61CA68E8" wp14:editId="08C90816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164C" w14:textId="177149E2" w:rsidR="000F088D" w:rsidRDefault="000F088D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702C1108" w14:textId="65964701" w:rsidR="00167BD1" w:rsidRDefault="00167BD1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12EEF2B" w14:textId="77777777" w:rsidR="00167BD1" w:rsidRDefault="00167BD1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4DC3E12" w14:textId="77777777" w:rsidR="00565086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204617ED" w14:textId="77777777" w:rsidR="007B1AC1" w:rsidRPr="007B1AC1" w:rsidRDefault="007B1AC1" w:rsidP="007B1AC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C109B5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642433F1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E98E7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2A0C9832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0378BE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2DFE2F26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639AA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07319879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B3013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242A214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509FD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4D1125B7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E0CE2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3C524F04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AE2EE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операциональным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014A6E0D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6C8E3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22979A63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0A89D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0857C6D5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73858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2CD73BD7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1F7F7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B6A881B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F4640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4AAF244F" w14:textId="7F765652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‌</w:t>
      </w:r>
      <w:bookmarkStart w:id="1" w:name="10bad217-7d99-408e-b09f-86f4333d94ae"/>
      <w:r w:rsidRPr="007B1AC1">
        <w:rPr>
          <w:rFonts w:ascii="Times New Roman" w:hAnsi="Times New Roman" w:cs="Times New Roman"/>
          <w:color w:val="000000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 w:rsidR="005F5BC5">
        <w:rPr>
          <w:rFonts w:ascii="Times New Roman" w:hAnsi="Times New Roman" w:cs="Times New Roman"/>
          <w:color w:val="000000"/>
          <w:lang w:val="ru-RU"/>
        </w:rPr>
        <w:t>204</w:t>
      </w:r>
      <w:r w:rsidRPr="007B1AC1">
        <w:rPr>
          <w:rFonts w:ascii="Times New Roman" w:hAnsi="Times New Roman" w:cs="Times New Roman"/>
          <w:color w:val="000000"/>
          <w:lang w:val="ru-RU"/>
        </w:rPr>
        <w:t xml:space="preserve"> часов: в 5 классе – 68 часа (2 часа в неделю), в 6 классе – 68 часа (2 часа в неделю), в 7 классе – 68 часа (2 часа в неделю)</w:t>
      </w:r>
      <w:r w:rsidR="005F5BC5">
        <w:rPr>
          <w:rFonts w:ascii="Times New Roman" w:hAnsi="Times New Roman" w:cs="Times New Roman"/>
          <w:color w:val="000000"/>
          <w:lang w:val="ru-RU"/>
        </w:rPr>
        <w:t>.</w:t>
      </w:r>
      <w:r w:rsidRPr="007B1AC1">
        <w:rPr>
          <w:rFonts w:ascii="Times New Roman" w:hAnsi="Times New Roman" w:cs="Times New Roman"/>
          <w:color w:val="000000"/>
          <w:lang w:val="ru-RU"/>
        </w:rPr>
        <w:t xml:space="preserve"> </w:t>
      </w:r>
      <w:bookmarkEnd w:id="1"/>
    </w:p>
    <w:p w14:paraId="3C10BF85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901C78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A1088D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</w:t>
      </w:r>
    </w:p>
    <w:p w14:paraId="34D1E4B6" w14:textId="77777777" w:rsidR="00565086" w:rsidRPr="007B1AC1" w:rsidRDefault="00565086" w:rsidP="007B1AC1">
      <w:pPr>
        <w:spacing w:line="240" w:lineRule="auto"/>
        <w:jc w:val="both"/>
        <w:rPr>
          <w:rFonts w:ascii="Times New Roman" w:hAnsi="Times New Roman" w:cs="Times New Roman"/>
          <w:lang w:val="ru-RU"/>
        </w:rPr>
        <w:sectPr w:rsidR="00565086" w:rsidRPr="007B1AC1" w:rsidSect="00B630F5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733FEBA3" w14:textId="77777777" w:rsidR="00565086" w:rsidRPr="007B1AC1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10111848"/>
      <w:bookmarkEnd w:id="0"/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14:paraId="763FBE07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6A0F74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</w:t>
      </w:r>
      <w:bookmarkStart w:id="3" w:name="_Toc137567697"/>
      <w:bookmarkEnd w:id="3"/>
      <w:r w:rsidRPr="007B1AC1">
        <w:rPr>
          <w:rFonts w:ascii="Times New Roman" w:hAnsi="Times New Roman" w:cs="Times New Roman"/>
          <w:b/>
          <w:color w:val="000000"/>
          <w:lang w:val="ru-RU"/>
        </w:rPr>
        <w:t>5 КЛАСС</w:t>
      </w:r>
      <w:r w:rsidRPr="007B1AC1">
        <w:rPr>
          <w:rFonts w:ascii="Times New Roman" w:hAnsi="Times New Roman" w:cs="Times New Roman"/>
          <w:color w:val="000000"/>
          <w:lang w:val="ru-RU"/>
        </w:rPr>
        <w:t>​</w:t>
      </w:r>
    </w:p>
    <w:p w14:paraId="2DDF80D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Знания о физической культуре.</w:t>
      </w:r>
    </w:p>
    <w:p w14:paraId="725DF48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197A724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97FC1A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0535CB3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Способы самостоятельной деятельности.</w:t>
      </w:r>
    </w:p>
    <w:p w14:paraId="7BC0B2E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2A9BFFD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3DB1BBE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6681A77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17025C5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Составление дневника физической культуры.</w:t>
      </w:r>
    </w:p>
    <w:p w14:paraId="509C725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Физическое совершенствование.</w:t>
      </w:r>
    </w:p>
    <w:p w14:paraId="1CDAF7B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lang w:val="ru-RU"/>
        </w:rPr>
        <w:t>Физкультурно-оздоровительная деятельность.</w:t>
      </w:r>
    </w:p>
    <w:p w14:paraId="175E740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1D96527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lang w:val="ru-RU"/>
        </w:rPr>
        <w:t>Спортивно-оздоровительная деятельность.</w:t>
      </w:r>
    </w:p>
    <w:p w14:paraId="2AE666D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6404F8A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«Гимнастика».</w:t>
      </w:r>
    </w:p>
    <w:p w14:paraId="2DC3629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Кувырки вперёд и назад в группировке, кувырки вперёд ноги «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скрестно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3BA987A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перелезание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71C6F5B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«Лёгкая атлетика».</w:t>
      </w:r>
    </w:p>
    <w:p w14:paraId="78CDC06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085B158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2956658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«Зимние виды спорта».</w:t>
      </w:r>
    </w:p>
    <w:p w14:paraId="728141A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Передвижение на лыжах попеременным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двухшажным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</w:t>
      </w:r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>«лесенка» и спуск в основной стойке, преодоление небольших бугров и впадин при спуске с пологого склона.</w:t>
      </w:r>
    </w:p>
    <w:p w14:paraId="63BFC50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«Спортивные игры».</w:t>
      </w:r>
    </w:p>
    <w:p w14:paraId="4EF6B45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6972930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B7E55D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наступания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68AF259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2241023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«Спорт».</w:t>
      </w:r>
    </w:p>
    <w:p w14:paraId="32FEF05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9562252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_Toc137567698"/>
      <w:bookmarkEnd w:id="4"/>
    </w:p>
    <w:p w14:paraId="786FAE41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7CE73A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25BF806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Знания о физической культуре.</w:t>
      </w:r>
    </w:p>
    <w:p w14:paraId="3EADAB4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2790EE6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Способы самостоятельной деятельности.</w:t>
      </w:r>
    </w:p>
    <w:p w14:paraId="7E15D76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26F668C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61EA7F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Правила и способы составления плана самостоятельных занятий физической подготовкой.</w:t>
      </w:r>
    </w:p>
    <w:p w14:paraId="711F348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Физическое совершенствование.</w:t>
      </w:r>
    </w:p>
    <w:p w14:paraId="552F11E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lang w:val="ru-RU"/>
        </w:rPr>
        <w:t>Физкультурно-оздоровительная деятельность.</w:t>
      </w:r>
    </w:p>
    <w:p w14:paraId="09CEDCA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5FF3D7A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физкультпауз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8A5B5A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lang w:val="ru-RU"/>
        </w:rPr>
        <w:t>Спортивно-оздоровительная деятельность.</w:t>
      </w:r>
    </w:p>
    <w:p w14:paraId="7835BAA6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«Гимнастика».</w:t>
      </w:r>
    </w:p>
    <w:p w14:paraId="4046785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6A83ECE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6223924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09AFE1D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3B7807D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перемах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вперёд и обратно (мальчики). </w:t>
      </w:r>
    </w:p>
    <w:p w14:paraId="06D0A96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Лазанье по канату в три приёма (мальчики).</w:t>
      </w:r>
    </w:p>
    <w:p w14:paraId="0E00A5E6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«Лёгкая атлетика».</w:t>
      </w:r>
    </w:p>
    <w:p w14:paraId="49E9203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0F86295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напрыгивание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и спрыгивание. </w:t>
      </w:r>
    </w:p>
    <w:p w14:paraId="28ECA10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Метание малого (теннисного) мяча в подвижную (раскачивающуюся) мишень. </w:t>
      </w:r>
    </w:p>
    <w:p w14:paraId="18EA931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«Зимние виды спорта».</w:t>
      </w:r>
    </w:p>
    <w:p w14:paraId="7A1A85E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668F6B2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«Спортивные игры».</w:t>
      </w:r>
    </w:p>
    <w:p w14:paraId="270F4DD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1129858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00F33DE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0E9B1F9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7018893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78545396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61792D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Модуль «Спорт».</w:t>
      </w:r>
    </w:p>
    <w:p w14:paraId="6169D50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41DE527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_Toc137567699"/>
      <w:bookmarkEnd w:id="5"/>
    </w:p>
    <w:p w14:paraId="79ECD5D1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D3AC2A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0C8076D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>Знания о физической культуре.</w:t>
      </w:r>
    </w:p>
    <w:p w14:paraId="375BD6B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5948342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420636B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>Способы самостоятельной деятельности.</w:t>
      </w:r>
    </w:p>
    <w:p w14:paraId="036E670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3D720DE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</w:t>
      </w: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lastRenderedPageBreak/>
        <w:t>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5B8CBC9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412B22D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>Физическое совершенствование.</w:t>
      </w:r>
    </w:p>
    <w:p w14:paraId="2EE3E72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spacing w:val="-2"/>
          <w:lang w:val="ru-RU"/>
        </w:rPr>
        <w:t>Физкультурно-оздоровительная деятельность.</w:t>
      </w:r>
    </w:p>
    <w:p w14:paraId="782859C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3F0801A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i/>
          <w:color w:val="000000"/>
          <w:spacing w:val="-2"/>
          <w:lang w:val="ru-RU"/>
        </w:rPr>
        <w:t xml:space="preserve">Спортивно-оздоровительная деятельность. </w:t>
      </w:r>
    </w:p>
    <w:p w14:paraId="3133401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Модуль «Гимнастика».</w:t>
      </w:r>
    </w:p>
    <w:p w14:paraId="162EEB4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2104E7B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543A716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611C99E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Модуль «Лёгкая атлетика».</w:t>
      </w:r>
    </w:p>
    <w:p w14:paraId="214878C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Бег с преодолением препятствий способами «</w:t>
      </w:r>
      <w:proofErr w:type="spellStart"/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наступание</w:t>
      </w:r>
      <w:proofErr w:type="spellEnd"/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744E1F9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Метание малого (теннисного) мяча по движущейся (катящейся) с разной скоростью мишени.</w:t>
      </w:r>
    </w:p>
    <w:p w14:paraId="741DDD2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Модуль «Зимние виды спорта».</w:t>
      </w:r>
    </w:p>
    <w:p w14:paraId="38B94B1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двухшажным</w:t>
      </w:r>
      <w:proofErr w:type="spellEnd"/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3781FD2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Модуль «Спортивные игры». </w:t>
      </w:r>
    </w:p>
    <w:p w14:paraId="10D8C40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66E5806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0D7D032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0FEDFCE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80C03A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Модуль «Спорт».</w:t>
      </w:r>
    </w:p>
    <w:p w14:paraId="3FF61B4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spacing w:val="-2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F81504D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_Toc137567700"/>
      <w:bookmarkEnd w:id="6"/>
    </w:p>
    <w:p w14:paraId="54E2521F" w14:textId="51BFB6C9" w:rsidR="00565086" w:rsidRDefault="00565086" w:rsidP="007B1AC1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2D418E2" w14:textId="77777777" w:rsidR="003A16E4" w:rsidRDefault="003A16E4" w:rsidP="007B1AC1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9755A90" w14:textId="77777777" w:rsidR="00565086" w:rsidRPr="007B1AC1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7" w:name="_Toc137548640"/>
      <w:bookmarkStart w:id="8" w:name="block-10111845"/>
      <w:bookmarkEnd w:id="2"/>
      <w:bookmarkEnd w:id="7"/>
      <w:r w:rsidRPr="007B1AC1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61FFDFB" w14:textId="77777777" w:rsidR="00565086" w:rsidRPr="007B1AC1" w:rsidRDefault="00565086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9" w:name="_Toc137548641"/>
      <w:bookmarkEnd w:id="9"/>
    </w:p>
    <w:p w14:paraId="445F84D0" w14:textId="77777777" w:rsidR="00565086" w:rsidRPr="007B1AC1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1F76F88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личностные результаты:</w:t>
      </w:r>
    </w:p>
    <w:p w14:paraId="322837A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4BEB730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22A9D02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7A4445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3DF5A7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4A9F117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36D50C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23C0C0A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34AAAE4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12EC2F0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09D4446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2F520E9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A06C6D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10810D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D7AA1A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4498819F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37567704"/>
      <w:bookmarkEnd w:id="10"/>
    </w:p>
    <w:p w14:paraId="29B19791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10513F" w14:textId="77777777" w:rsidR="00565086" w:rsidRPr="007B1AC1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1609A0E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34720971"/>
      <w:bookmarkEnd w:id="11"/>
      <w:r w:rsidRPr="007B1AC1">
        <w:rPr>
          <w:rFonts w:ascii="Times New Roman" w:hAnsi="Times New Roman" w:cs="Times New Roman"/>
          <w:color w:val="000000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A6D73B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универсальные познавательные учебные действия</w:t>
      </w:r>
      <w:r w:rsidRPr="007B1AC1">
        <w:rPr>
          <w:rFonts w:ascii="Times New Roman" w:hAnsi="Times New Roman" w:cs="Times New Roman"/>
          <w:color w:val="000000"/>
          <w:lang w:val="ru-RU"/>
        </w:rPr>
        <w:t>:</w:t>
      </w:r>
    </w:p>
    <w:p w14:paraId="23FBF74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1449946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65CE8C0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3FDDEDB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3FF62A4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1C1A01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5C28781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1792DD8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848294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3636D7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универсальные коммуникативные учебные действия</w:t>
      </w:r>
      <w:r w:rsidRPr="007B1AC1">
        <w:rPr>
          <w:rFonts w:ascii="Times New Roman" w:hAnsi="Times New Roman" w:cs="Times New Roman"/>
          <w:color w:val="000000"/>
          <w:lang w:val="ru-RU"/>
        </w:rPr>
        <w:t>:</w:t>
      </w:r>
    </w:p>
    <w:p w14:paraId="186B59C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95F0DB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7E9D0B3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69C3A3C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116FEE7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0E1C939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7956D67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7B1AC1">
        <w:rPr>
          <w:rFonts w:ascii="Times New Roman" w:hAnsi="Times New Roman" w:cs="Times New Roman"/>
          <w:b/>
          <w:color w:val="000000"/>
          <w:lang w:val="ru-RU"/>
        </w:rPr>
        <w:t>универсальные регулятивные учебные действия</w:t>
      </w:r>
      <w:r w:rsidRPr="007B1AC1">
        <w:rPr>
          <w:rFonts w:ascii="Times New Roman" w:hAnsi="Times New Roman" w:cs="Times New Roman"/>
          <w:color w:val="000000"/>
          <w:lang w:val="ru-RU"/>
        </w:rPr>
        <w:t>:</w:t>
      </w:r>
    </w:p>
    <w:p w14:paraId="136E0EB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0038200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0431B5A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212FDA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D9A793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A2878A9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37567705"/>
      <w:bookmarkEnd w:id="12"/>
    </w:p>
    <w:p w14:paraId="1DA99AAD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9FA9EE" w14:textId="77777777" w:rsidR="00565086" w:rsidRPr="007B1AC1" w:rsidRDefault="00346E4C" w:rsidP="005F5BC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14:paraId="1E46C317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BB7029A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7B1AC1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56EB9F1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8432AB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33C9B36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5BF3330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1BF891F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A0594F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напрыгивания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с последующим спрыгиванием» (девочки); </w:t>
      </w:r>
    </w:p>
    <w:p w14:paraId="332FA8F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46719CD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0F99C14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1898F2A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демонстрировать технику прыжка в длину с разбега способом «согнув ноги»; </w:t>
      </w:r>
    </w:p>
    <w:p w14:paraId="3EA2929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передвигаться на лыжах попеременным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двухшажным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ходом (для бесснежных районов – имитация передвижения);</w:t>
      </w:r>
    </w:p>
    <w:p w14:paraId="7DDD959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8C0EF04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демонстрировать технические действия в спортивных играх: </w:t>
      </w:r>
    </w:p>
    <w:p w14:paraId="5C9E3D99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3DAE0BE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590C217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416BDB8B" w14:textId="77777777" w:rsidR="00565086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D24820" w14:textId="77777777" w:rsidR="00102E12" w:rsidRDefault="00102E12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25CB4A" w14:textId="77777777" w:rsidR="00102E12" w:rsidRDefault="00102E12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F4C3A7" w14:textId="77777777" w:rsidR="00102E12" w:rsidRPr="007B1AC1" w:rsidRDefault="00102E12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02BB7A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7B1AC1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33DF210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1203883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2C8DDBC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59346E4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4B777A9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физкультпауз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41A7337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466F68E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3B18309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2A0E2146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7B1F484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7A24C16D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F1D79B1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58D26852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1AF8F6B8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5C1DBE0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7C0FA319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F0FBC0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B1AC1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7B1AC1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7DF6F6B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0665034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6C3BD1C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4DEB72FE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5CA76100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1C4117F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084125D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46556B0B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беговые упражнения с преодолением препятствий способами «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наступание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» и «прыжковый бег», применять их в беге по пересечённой местности; </w:t>
      </w:r>
    </w:p>
    <w:p w14:paraId="55F858D7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37513C3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выполнять переход с передвижения попеременным </w:t>
      </w:r>
      <w:proofErr w:type="spellStart"/>
      <w:r w:rsidRPr="007B1AC1">
        <w:rPr>
          <w:rFonts w:ascii="Times New Roman" w:hAnsi="Times New Roman" w:cs="Times New Roman"/>
          <w:color w:val="000000"/>
          <w:lang w:val="ru-RU"/>
        </w:rPr>
        <w:t>двухшажным</w:t>
      </w:r>
      <w:proofErr w:type="spellEnd"/>
      <w:r w:rsidRPr="007B1AC1">
        <w:rPr>
          <w:rFonts w:ascii="Times New Roman" w:hAnsi="Times New Roman" w:cs="Times New Roman"/>
          <w:color w:val="000000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2D83E9A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8A7358F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демонстрировать и использовать технические действия спортивных игр: </w:t>
      </w:r>
    </w:p>
    <w:p w14:paraId="01BE87E5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570009C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34D41ECA" w14:textId="77777777" w:rsidR="00565086" w:rsidRPr="007B1AC1" w:rsidRDefault="00346E4C" w:rsidP="007B1AC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48AE0C1B" w14:textId="77777777" w:rsidR="00565086" w:rsidRPr="005F5BC5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F23258" w14:textId="77777777" w:rsidR="00565086" w:rsidRPr="005F5BC5" w:rsidRDefault="00565086" w:rsidP="007B1AC1">
      <w:pPr>
        <w:spacing w:line="240" w:lineRule="auto"/>
        <w:jc w:val="both"/>
        <w:rPr>
          <w:rFonts w:ascii="Times New Roman" w:hAnsi="Times New Roman" w:cs="Times New Roman"/>
          <w:lang w:val="ru-RU"/>
        </w:rPr>
        <w:sectPr w:rsidR="00565086" w:rsidRPr="005F5BC5" w:rsidSect="00B630F5">
          <w:pgSz w:w="11906" w:h="16383"/>
          <w:pgMar w:top="1134" w:right="850" w:bottom="1134" w:left="1701" w:header="720" w:footer="720" w:gutter="0"/>
          <w:cols w:space="720"/>
        </w:sectPr>
      </w:pPr>
    </w:p>
    <w:p w14:paraId="5A821563" w14:textId="77777777" w:rsidR="00402AB6" w:rsidRPr="005F5BC5" w:rsidRDefault="00402AB6" w:rsidP="00402AB6">
      <w:pPr>
        <w:pageBreakBefore/>
        <w:spacing w:after="0"/>
        <w:ind w:left="119"/>
        <w:jc w:val="center"/>
        <w:rPr>
          <w:rFonts w:ascii="Times New Roman" w:eastAsia="Calibri" w:hAnsi="Times New Roman" w:cs="Times New Roman"/>
        </w:rPr>
      </w:pPr>
      <w:bookmarkStart w:id="13" w:name="block-10111844"/>
      <w:bookmarkEnd w:id="8"/>
      <w:r w:rsidRPr="005F5BC5">
        <w:rPr>
          <w:rFonts w:ascii="Times New Roman" w:eastAsia="Calibri" w:hAnsi="Times New Roman" w:cs="Times New Roman"/>
          <w:b/>
        </w:rPr>
        <w:lastRenderedPageBreak/>
        <w:t>ТЕМАТИЧЕСКОЕ ПЛАНИРОВАНИЕ</w:t>
      </w:r>
    </w:p>
    <w:p w14:paraId="4B7B5261" w14:textId="77777777" w:rsidR="00402AB6" w:rsidRPr="005F5BC5" w:rsidRDefault="00402AB6" w:rsidP="00F13B7C">
      <w:pPr>
        <w:spacing w:after="0"/>
        <w:ind w:left="120"/>
        <w:jc w:val="center"/>
        <w:rPr>
          <w:rFonts w:ascii="Times New Roman" w:eastAsia="Calibri" w:hAnsi="Times New Roman" w:cs="Times New Roman"/>
          <w:b/>
          <w:lang w:val="ru-RU"/>
        </w:rPr>
      </w:pPr>
      <w:r w:rsidRPr="005F5BC5">
        <w:rPr>
          <w:rFonts w:ascii="Times New Roman" w:eastAsia="Calibri" w:hAnsi="Times New Roman" w:cs="Times New Roman"/>
          <w:b/>
        </w:rPr>
        <w:t>5 КЛАСС</w:t>
      </w:r>
    </w:p>
    <w:tbl>
      <w:tblPr>
        <w:tblStyle w:val="ad"/>
        <w:tblW w:w="13218" w:type="dxa"/>
        <w:jc w:val="center"/>
        <w:tblLook w:val="04A0" w:firstRow="1" w:lastRow="0" w:firstColumn="1" w:lastColumn="0" w:noHBand="0" w:noVBand="1"/>
      </w:tblPr>
      <w:tblGrid>
        <w:gridCol w:w="827"/>
        <w:gridCol w:w="4464"/>
        <w:gridCol w:w="1139"/>
        <w:gridCol w:w="1849"/>
        <w:gridCol w:w="1918"/>
        <w:gridCol w:w="3021"/>
      </w:tblGrid>
      <w:tr w:rsidR="005F5BC5" w:rsidRPr="005F5BC5" w14:paraId="2992DFF8" w14:textId="77777777" w:rsidTr="00D72C1B">
        <w:trPr>
          <w:trHeight w:val="256"/>
          <w:jc w:val="center"/>
        </w:trPr>
        <w:tc>
          <w:tcPr>
            <w:tcW w:w="827" w:type="dxa"/>
            <w:vMerge w:val="restart"/>
            <w:vAlign w:val="center"/>
          </w:tcPr>
          <w:p w14:paraId="55141DCA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</w:rPr>
              <w:t>№</w:t>
            </w:r>
          </w:p>
          <w:p w14:paraId="7FC7C451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5F5B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64" w:type="dxa"/>
            <w:vMerge w:val="restart"/>
            <w:vAlign w:val="center"/>
          </w:tcPr>
          <w:p w14:paraId="2DC353E2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Наименование разделов</w:t>
            </w:r>
          </w:p>
          <w:p w14:paraId="3975D3B4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7847689E" w14:textId="775E7C8A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="00E4708C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vAlign w:val="center"/>
          </w:tcPr>
          <w:p w14:paraId="6685797F" w14:textId="7D22B850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Электронные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цифровые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  <w:proofErr w:type="spellEnd"/>
            <w:r w:rsidR="00E4708C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3E3032F0" w14:textId="77777777" w:rsidTr="00AA3C92">
        <w:trPr>
          <w:jc w:val="center"/>
        </w:trPr>
        <w:tc>
          <w:tcPr>
            <w:tcW w:w="827" w:type="dxa"/>
            <w:vMerge/>
            <w:vAlign w:val="center"/>
          </w:tcPr>
          <w:p w14:paraId="02A6F6FA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4" w:type="dxa"/>
            <w:vMerge/>
            <w:vAlign w:val="center"/>
          </w:tcPr>
          <w:p w14:paraId="5A5D8C0B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14:paraId="51D256D1" w14:textId="77777777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849" w:type="dxa"/>
            <w:vAlign w:val="center"/>
          </w:tcPr>
          <w:p w14:paraId="0D597216" w14:textId="7EDCC293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Контрольные</w:t>
            </w:r>
            <w:proofErr w:type="spellEnd"/>
            <w:r w:rsidR="00E4708C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918" w:type="dxa"/>
            <w:vAlign w:val="center"/>
          </w:tcPr>
          <w:p w14:paraId="3B7A6785" w14:textId="762178C3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Практические</w:t>
            </w:r>
            <w:proofErr w:type="spellEnd"/>
            <w:r w:rsidR="00E4708C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3021" w:type="dxa"/>
            <w:vMerge/>
            <w:vAlign w:val="center"/>
          </w:tcPr>
          <w:p w14:paraId="61E235A0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5BC5" w:rsidRPr="005F5BC5" w14:paraId="6E5DD212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5A1EE5AC" w14:textId="77777777" w:rsidR="00402AB6" w:rsidRPr="005F5BC5" w:rsidRDefault="00402AB6" w:rsidP="00AA3C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1.</w:t>
            </w:r>
          </w:p>
        </w:tc>
      </w:tr>
      <w:tr w:rsidR="005F5BC5" w:rsidRPr="005F5BC5" w14:paraId="249DCEF6" w14:textId="77777777" w:rsidTr="00D72C1B">
        <w:trPr>
          <w:trHeight w:val="513"/>
          <w:jc w:val="center"/>
        </w:trPr>
        <w:tc>
          <w:tcPr>
            <w:tcW w:w="827" w:type="dxa"/>
            <w:vAlign w:val="center"/>
          </w:tcPr>
          <w:p w14:paraId="2050ED88" w14:textId="77777777" w:rsidR="00402AB6" w:rsidRPr="005F5BC5" w:rsidRDefault="00402AB6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64" w:type="dxa"/>
            <w:vAlign w:val="center"/>
          </w:tcPr>
          <w:p w14:paraId="5BB550F2" w14:textId="77777777" w:rsidR="00F13B7C" w:rsidRPr="005F5BC5" w:rsidRDefault="00F13B7C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0"/>
                <w:lang w:val="ru-RU"/>
              </w:rPr>
            </w:pPr>
          </w:p>
          <w:p w14:paraId="55EF4C3F" w14:textId="3805CF6C" w:rsidR="00402AB6" w:rsidRPr="005F5BC5" w:rsidRDefault="00402AB6" w:rsidP="00D72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</w:rPr>
              <w:t>Знания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физической</w:t>
            </w:r>
            <w:proofErr w:type="spellEnd"/>
            <w:r w:rsidR="00E4708C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культуре</w:t>
            </w:r>
            <w:proofErr w:type="spellEnd"/>
          </w:p>
          <w:p w14:paraId="584D0226" w14:textId="77777777" w:rsidR="00F13B7C" w:rsidRPr="005F5BC5" w:rsidRDefault="00F13B7C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0"/>
                <w:lang w:val="ru-RU"/>
              </w:rPr>
            </w:pPr>
          </w:p>
        </w:tc>
        <w:tc>
          <w:tcPr>
            <w:tcW w:w="1139" w:type="dxa"/>
            <w:vAlign w:val="center"/>
          </w:tcPr>
          <w:p w14:paraId="1D584FE9" w14:textId="77777777" w:rsidR="00402AB6" w:rsidRPr="005F5BC5" w:rsidRDefault="00402AB6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5FFE6AE5" w14:textId="77777777" w:rsidR="00402AB6" w:rsidRPr="005F5BC5" w:rsidRDefault="007E43F1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3E57B772" w14:textId="77777777" w:rsidR="00402AB6" w:rsidRPr="005F5BC5" w:rsidRDefault="00402AB6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14:paraId="46256B9A" w14:textId="77777777" w:rsidR="00402AB6" w:rsidRPr="005F5BC5" w:rsidRDefault="00167BD1" w:rsidP="00F13B7C">
            <w:pPr>
              <w:autoSpaceDE w:val="0"/>
              <w:autoSpaceDN w:val="0"/>
              <w:spacing w:line="230" w:lineRule="auto"/>
              <w:jc w:val="center"/>
            </w:pPr>
            <w:hyperlink r:id="rId7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1865C380" w14:textId="77777777" w:rsidTr="00D72C1B">
        <w:trPr>
          <w:jc w:val="center"/>
        </w:trPr>
        <w:tc>
          <w:tcPr>
            <w:tcW w:w="5291" w:type="dxa"/>
            <w:gridSpan w:val="2"/>
            <w:vAlign w:val="center"/>
          </w:tcPr>
          <w:p w14:paraId="551968F1" w14:textId="77777777" w:rsidR="00D72C1B" w:rsidRPr="005F5BC5" w:rsidRDefault="00D72C1B" w:rsidP="00D72C1B">
            <w:pPr>
              <w:jc w:val="both"/>
              <w:rPr>
                <w:rFonts w:ascii="Times New Roman" w:eastAsia="Calibri" w:hAnsi="Times New Roman" w:cs="Times New Roman"/>
                <w:sz w:val="10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139" w:type="dxa"/>
            <w:vAlign w:val="center"/>
          </w:tcPr>
          <w:p w14:paraId="4ADBBA85" w14:textId="77777777" w:rsidR="00D72C1B" w:rsidRPr="005F5BC5" w:rsidRDefault="00D72C1B" w:rsidP="00F13B7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788" w:type="dxa"/>
            <w:gridSpan w:val="3"/>
            <w:vAlign w:val="center"/>
          </w:tcPr>
          <w:p w14:paraId="6A8F5967" w14:textId="77777777" w:rsidR="00D72C1B" w:rsidRPr="005F5BC5" w:rsidRDefault="00D72C1B" w:rsidP="00F13B7C">
            <w:pPr>
              <w:autoSpaceDE w:val="0"/>
              <w:autoSpaceDN w:val="0"/>
              <w:spacing w:line="230" w:lineRule="auto"/>
              <w:jc w:val="center"/>
            </w:pPr>
          </w:p>
        </w:tc>
      </w:tr>
      <w:tr w:rsidR="005F5BC5" w:rsidRPr="005F5BC5" w14:paraId="77661C5A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1309BB60" w14:textId="77777777" w:rsidR="00402AB6" w:rsidRPr="005F5BC5" w:rsidRDefault="00402AB6" w:rsidP="00F13B7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2.</w:t>
            </w:r>
          </w:p>
        </w:tc>
      </w:tr>
      <w:tr w:rsidR="005F5BC5" w:rsidRPr="005F5BC5" w14:paraId="28C11BDE" w14:textId="77777777" w:rsidTr="00AA3C92">
        <w:trPr>
          <w:jc w:val="center"/>
        </w:trPr>
        <w:tc>
          <w:tcPr>
            <w:tcW w:w="827" w:type="dxa"/>
            <w:vAlign w:val="center"/>
          </w:tcPr>
          <w:p w14:paraId="235A97AB" w14:textId="77777777" w:rsidR="00402AB6" w:rsidRPr="005F5BC5" w:rsidRDefault="00402AB6" w:rsidP="00CC21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464" w:type="dxa"/>
            <w:vAlign w:val="center"/>
          </w:tcPr>
          <w:p w14:paraId="65792F0B" w14:textId="77777777" w:rsidR="00F13B7C" w:rsidRPr="005F5BC5" w:rsidRDefault="00F13B7C" w:rsidP="00402AB6">
            <w:pPr>
              <w:spacing w:line="276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14:paraId="750EB47A" w14:textId="7926CFA9" w:rsidR="00402AB6" w:rsidRPr="005F5BC5" w:rsidRDefault="00402AB6" w:rsidP="00402AB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Способы</w:t>
            </w:r>
            <w:proofErr w:type="spellEnd"/>
            <w:r w:rsidR="00E4708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самостоятельной</w:t>
            </w:r>
            <w:proofErr w:type="spellEnd"/>
            <w:r w:rsidR="00E4708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502E9359" w14:textId="77777777" w:rsidR="00F13B7C" w:rsidRPr="005F5BC5" w:rsidRDefault="00F13B7C" w:rsidP="00402AB6">
            <w:pPr>
              <w:spacing w:line="276" w:lineRule="auto"/>
              <w:rPr>
                <w:rFonts w:ascii="Times New Roman" w:eastAsia="Calibri" w:hAnsi="Times New Roman" w:cs="Times New Roman"/>
                <w:sz w:val="10"/>
                <w:lang w:val="ru-RU"/>
              </w:rPr>
            </w:pPr>
          </w:p>
        </w:tc>
        <w:tc>
          <w:tcPr>
            <w:tcW w:w="1139" w:type="dxa"/>
            <w:vAlign w:val="center"/>
          </w:tcPr>
          <w:p w14:paraId="25D78DE2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596AD4B1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726E6FFA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14:paraId="11CAB652" w14:textId="77777777" w:rsidR="00402AB6" w:rsidRPr="005F5BC5" w:rsidRDefault="00167BD1" w:rsidP="00CC6EE6">
            <w:pPr>
              <w:autoSpaceDE w:val="0"/>
              <w:autoSpaceDN w:val="0"/>
              <w:spacing w:line="230" w:lineRule="auto"/>
            </w:pPr>
            <w:hyperlink r:id="rId8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377AA82B" w14:textId="77777777" w:rsidTr="00D72C1B">
        <w:trPr>
          <w:jc w:val="center"/>
        </w:trPr>
        <w:tc>
          <w:tcPr>
            <w:tcW w:w="5291" w:type="dxa"/>
            <w:gridSpan w:val="2"/>
            <w:vAlign w:val="center"/>
          </w:tcPr>
          <w:p w14:paraId="1356D058" w14:textId="77777777" w:rsidR="00D72C1B" w:rsidRPr="005F5BC5" w:rsidRDefault="00D72C1B" w:rsidP="00402AB6">
            <w:pPr>
              <w:rPr>
                <w:rFonts w:ascii="Times New Roman" w:hAnsi="Times New Roman" w:cs="Times New Roman"/>
                <w:sz w:val="10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139" w:type="dxa"/>
            <w:vAlign w:val="center"/>
          </w:tcPr>
          <w:p w14:paraId="04837865" w14:textId="77777777" w:rsidR="00D72C1B" w:rsidRPr="005F5BC5" w:rsidRDefault="00D72C1B" w:rsidP="007E43F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788" w:type="dxa"/>
            <w:gridSpan w:val="3"/>
            <w:vAlign w:val="center"/>
          </w:tcPr>
          <w:p w14:paraId="42AE658D" w14:textId="77777777" w:rsidR="00D72C1B" w:rsidRPr="005F5BC5" w:rsidRDefault="00D72C1B" w:rsidP="00CC6EE6">
            <w:pPr>
              <w:autoSpaceDE w:val="0"/>
              <w:autoSpaceDN w:val="0"/>
              <w:spacing w:line="230" w:lineRule="auto"/>
            </w:pPr>
          </w:p>
        </w:tc>
      </w:tr>
      <w:tr w:rsidR="005F5BC5" w:rsidRPr="005F5BC5" w14:paraId="3FCFF31F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77923A35" w14:textId="60F98000" w:rsidR="00402AB6" w:rsidRPr="005F5BC5" w:rsidRDefault="00402AB6" w:rsidP="00AA3C9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Физическое</w:t>
            </w:r>
            <w:proofErr w:type="spellEnd"/>
            <w:r w:rsidR="00E4708C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совершенствование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5F5BC5" w:rsidRPr="005F5BC5" w14:paraId="780C5871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27AECD72" w14:textId="77777777" w:rsidR="00402AB6" w:rsidRPr="005F5BC5" w:rsidRDefault="00402AB6" w:rsidP="00AA3C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</w:tr>
      <w:tr w:rsidR="005F5BC5" w:rsidRPr="005F5BC5" w14:paraId="7B1B85DE" w14:textId="77777777" w:rsidTr="00CC6EE6">
        <w:trPr>
          <w:jc w:val="center"/>
        </w:trPr>
        <w:tc>
          <w:tcPr>
            <w:tcW w:w="827" w:type="dxa"/>
            <w:vAlign w:val="center"/>
          </w:tcPr>
          <w:p w14:paraId="0CA9D294" w14:textId="77777777" w:rsidR="00402AB6" w:rsidRPr="005F5BC5" w:rsidRDefault="00402AB6" w:rsidP="00CC6E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64" w:type="dxa"/>
            <w:vAlign w:val="center"/>
          </w:tcPr>
          <w:p w14:paraId="6A001E0D" w14:textId="5EB078B5" w:rsidR="00402AB6" w:rsidRPr="005F5BC5" w:rsidRDefault="00402AB6" w:rsidP="00CC6E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Физкультурно-оздоровительная</w:t>
            </w:r>
            <w:proofErr w:type="spellEnd"/>
            <w:r w:rsidR="00E4708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vAlign w:val="center"/>
          </w:tcPr>
          <w:p w14:paraId="218DD1F5" w14:textId="3313A97F" w:rsidR="00402AB6" w:rsidRPr="005F5BC5" w:rsidRDefault="00402AB6" w:rsidP="00CC6EE6">
            <w:pPr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процессе</w:t>
            </w:r>
            <w:proofErr w:type="spellEnd"/>
            <w:r w:rsidR="00E4708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1849" w:type="dxa"/>
            <w:vAlign w:val="center"/>
          </w:tcPr>
          <w:p w14:paraId="58BC79CC" w14:textId="77777777" w:rsidR="00402AB6" w:rsidRPr="005F5BC5" w:rsidRDefault="00402AB6" w:rsidP="00CC6E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8" w:type="dxa"/>
            <w:vAlign w:val="center"/>
          </w:tcPr>
          <w:p w14:paraId="51996020" w14:textId="77777777" w:rsidR="00402AB6" w:rsidRPr="005F5BC5" w:rsidRDefault="00402AB6" w:rsidP="00CC6E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4097D60" w14:textId="77777777" w:rsidR="00402AB6" w:rsidRPr="005F5BC5" w:rsidRDefault="00167BD1" w:rsidP="00CC6EE6">
            <w:pPr>
              <w:autoSpaceDE w:val="0"/>
              <w:autoSpaceDN w:val="0"/>
              <w:spacing w:line="230" w:lineRule="auto"/>
              <w:jc w:val="center"/>
            </w:pPr>
            <w:hyperlink r:id="rId9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0B84F91B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69EB861D" w14:textId="77777777" w:rsidR="00402AB6" w:rsidRPr="005F5BC5" w:rsidRDefault="00402AB6" w:rsidP="00AA3C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</w:tr>
      <w:tr w:rsidR="005F5BC5" w:rsidRPr="00167BD1" w14:paraId="1F491DE8" w14:textId="77777777" w:rsidTr="00AA3C92">
        <w:trPr>
          <w:jc w:val="center"/>
        </w:trPr>
        <w:tc>
          <w:tcPr>
            <w:tcW w:w="827" w:type="dxa"/>
            <w:vAlign w:val="center"/>
          </w:tcPr>
          <w:p w14:paraId="075529E0" w14:textId="77777777" w:rsidR="00C43313" w:rsidRPr="005F5BC5" w:rsidRDefault="00C43313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34182A" w14:textId="77777777" w:rsidR="00C43313" w:rsidRPr="005F5BC5" w:rsidRDefault="00CC6EE6" w:rsidP="00CC6EE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 xml:space="preserve"> (</w:t>
            </w:r>
            <w:proofErr w:type="spellStart"/>
            <w:r w:rsidRPr="005F5BC5">
              <w:rPr>
                <w:rFonts w:ascii="Times New Roman" w:hAnsi="Times New Roman"/>
              </w:rPr>
              <w:t>модуль</w:t>
            </w:r>
            <w:proofErr w:type="spellEnd"/>
            <w:r w:rsidRPr="005F5BC5">
              <w:rPr>
                <w:rFonts w:ascii="Times New Roman" w:hAnsi="Times New Roman"/>
              </w:rPr>
              <w:t xml:space="preserve"> "</w:t>
            </w: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>")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900064" w14:textId="77777777" w:rsidR="00C43313" w:rsidRPr="005F5BC5" w:rsidRDefault="00C43313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849" w:type="dxa"/>
            <w:vAlign w:val="center"/>
          </w:tcPr>
          <w:p w14:paraId="456BBCD7" w14:textId="77777777" w:rsidR="00C43313" w:rsidRPr="005F5BC5" w:rsidRDefault="00C43313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51386D01" w14:textId="77777777" w:rsidR="00C43313" w:rsidRPr="005F5BC5" w:rsidRDefault="00C43313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021" w:type="dxa"/>
          </w:tcPr>
          <w:p w14:paraId="7CBAA497" w14:textId="77777777" w:rsidR="00C43313" w:rsidRPr="005F5BC5" w:rsidRDefault="00167BD1">
            <w:pPr>
              <w:rPr>
                <w:lang w:val="ru-RU"/>
              </w:rPr>
            </w:pPr>
            <w:hyperlink r:id="rId1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D0EEFB5" w14:textId="77777777" w:rsidTr="00AA3C92">
        <w:trPr>
          <w:jc w:val="center"/>
        </w:trPr>
        <w:tc>
          <w:tcPr>
            <w:tcW w:w="827" w:type="dxa"/>
            <w:vAlign w:val="center"/>
          </w:tcPr>
          <w:p w14:paraId="530D1A3B" w14:textId="77777777" w:rsidR="00C43313" w:rsidRPr="005F5BC5" w:rsidRDefault="00C43313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B4382E" w14:textId="77777777" w:rsidR="00C43313" w:rsidRPr="005F5BC5" w:rsidRDefault="00CC6EE6" w:rsidP="00CC6EE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Лёгкая атлетика (модуль "Легкая атлетика").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C0204" w14:textId="77777777" w:rsidR="00C43313" w:rsidRPr="005F5BC5" w:rsidRDefault="00C43313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849" w:type="dxa"/>
            <w:vAlign w:val="center"/>
          </w:tcPr>
          <w:p w14:paraId="37465455" w14:textId="77777777" w:rsidR="00C43313" w:rsidRPr="005F5BC5" w:rsidRDefault="00C43313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201E048B" w14:textId="77777777" w:rsidR="00C43313" w:rsidRPr="005F5BC5" w:rsidRDefault="00C43313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021" w:type="dxa"/>
          </w:tcPr>
          <w:p w14:paraId="3AA0FCCC" w14:textId="77777777" w:rsidR="00C43313" w:rsidRPr="005F5BC5" w:rsidRDefault="00167BD1">
            <w:pPr>
              <w:rPr>
                <w:lang w:val="ru-RU"/>
              </w:rPr>
            </w:pPr>
            <w:hyperlink r:id="rId11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E7233CC" w14:textId="77777777" w:rsidTr="00CC6EE6">
        <w:trPr>
          <w:jc w:val="center"/>
        </w:trPr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510EC52D" w14:textId="77777777" w:rsidR="009549A1" w:rsidRPr="005F5BC5" w:rsidRDefault="009549A1" w:rsidP="00F13B7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AF21B2" w14:textId="77777777" w:rsidR="009549A1" w:rsidRPr="005F5BC5" w:rsidRDefault="00CC6EE6" w:rsidP="00CC6EE6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AC750A" w14:textId="77777777" w:rsidR="009549A1" w:rsidRPr="005F5BC5" w:rsidRDefault="009549A1" w:rsidP="00DB028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849" w:type="dxa"/>
            <w:vAlign w:val="center"/>
          </w:tcPr>
          <w:p w14:paraId="7612F67E" w14:textId="77777777" w:rsidR="009549A1" w:rsidRPr="005F5BC5" w:rsidRDefault="009549A1" w:rsidP="007E43F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50873543" w14:textId="77777777" w:rsidR="009549A1" w:rsidRPr="005F5BC5" w:rsidRDefault="009549A1" w:rsidP="00DB028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021" w:type="dxa"/>
          </w:tcPr>
          <w:p w14:paraId="6E131DFC" w14:textId="77777777" w:rsidR="009549A1" w:rsidRPr="005F5BC5" w:rsidRDefault="00167BD1">
            <w:pPr>
              <w:rPr>
                <w:lang w:val="ru-RU"/>
              </w:rPr>
            </w:pPr>
            <w:hyperlink r:id="rId12" w:history="1">
              <w:r w:rsidR="009549A1" w:rsidRPr="005F5BC5">
                <w:rPr>
                  <w:rStyle w:val="ac"/>
                  <w:color w:val="auto"/>
                </w:rPr>
                <w:t>https</w:t>
              </w:r>
              <w:r w:rsidR="009549A1" w:rsidRPr="005F5BC5">
                <w:rPr>
                  <w:rStyle w:val="ac"/>
                  <w:color w:val="auto"/>
                  <w:lang w:val="ru-RU"/>
                </w:rPr>
                <w:t>://</w:t>
              </w:r>
              <w:proofErr w:type="spellStart"/>
              <w:r w:rsidR="009549A1" w:rsidRPr="005F5BC5">
                <w:rPr>
                  <w:rStyle w:val="ac"/>
                  <w:color w:val="auto"/>
                </w:rPr>
                <w:t>resh</w:t>
              </w:r>
              <w:proofErr w:type="spellEnd"/>
              <w:r w:rsidR="009549A1" w:rsidRPr="005F5BC5">
                <w:rPr>
                  <w:rStyle w:val="ac"/>
                  <w:color w:val="auto"/>
                  <w:lang w:val="ru-RU"/>
                </w:rPr>
                <w:t>.</w:t>
              </w:r>
              <w:proofErr w:type="spellStart"/>
              <w:r w:rsidR="009549A1" w:rsidRPr="005F5BC5">
                <w:rPr>
                  <w:rStyle w:val="ac"/>
                  <w:color w:val="auto"/>
                </w:rPr>
                <w:t>edu</w:t>
              </w:r>
              <w:proofErr w:type="spellEnd"/>
              <w:r w:rsidR="009549A1" w:rsidRPr="005F5BC5">
                <w:rPr>
                  <w:rStyle w:val="ac"/>
                  <w:color w:val="auto"/>
                  <w:lang w:val="ru-RU"/>
                </w:rPr>
                <w:t>.</w:t>
              </w:r>
              <w:proofErr w:type="spellStart"/>
              <w:r w:rsidR="009549A1" w:rsidRPr="005F5BC5">
                <w:rPr>
                  <w:rStyle w:val="ac"/>
                  <w:color w:val="auto"/>
                </w:rPr>
                <w:t>ru</w:t>
              </w:r>
              <w:proofErr w:type="spellEnd"/>
              <w:r w:rsidR="009549A1" w:rsidRPr="005F5BC5">
                <w:rPr>
                  <w:rStyle w:val="ac"/>
                  <w:color w:val="auto"/>
                  <w:lang w:val="ru-RU"/>
                </w:rPr>
                <w:t>/</w:t>
              </w:r>
              <w:r w:rsidR="009549A1" w:rsidRPr="005F5BC5">
                <w:rPr>
                  <w:rStyle w:val="ac"/>
                  <w:color w:val="auto"/>
                </w:rPr>
                <w:t>subject</w:t>
              </w:r>
              <w:r w:rsidR="009549A1" w:rsidRPr="005F5BC5">
                <w:rPr>
                  <w:rStyle w:val="ac"/>
                  <w:color w:val="auto"/>
                  <w:lang w:val="ru-RU"/>
                </w:rPr>
                <w:t>/9</w:t>
              </w:r>
            </w:hyperlink>
          </w:p>
        </w:tc>
      </w:tr>
      <w:tr w:rsidR="005F5BC5" w:rsidRPr="00167BD1" w14:paraId="289C896A" w14:textId="77777777" w:rsidTr="00CC6EE6">
        <w:trPr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FEA3" w14:textId="77777777" w:rsidR="00CC6EE6" w:rsidRPr="005F5BC5" w:rsidRDefault="00CC6EE6" w:rsidP="00F13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2.4.</w:t>
            </w:r>
          </w:p>
        </w:tc>
        <w:tc>
          <w:tcPr>
            <w:tcW w:w="4464" w:type="dxa"/>
            <w:vAlign w:val="center"/>
          </w:tcPr>
          <w:p w14:paraId="01EA91DA" w14:textId="77777777" w:rsidR="00CC6EE6" w:rsidRPr="005F5BC5" w:rsidRDefault="00CC6EE6" w:rsidP="00CC6EE6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139" w:type="dxa"/>
            <w:vAlign w:val="center"/>
          </w:tcPr>
          <w:p w14:paraId="1EEA1B7C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9" w:type="dxa"/>
            <w:vAlign w:val="center"/>
          </w:tcPr>
          <w:p w14:paraId="162D1BE0" w14:textId="77777777" w:rsidR="00CC6EE6" w:rsidRPr="005F5BC5" w:rsidRDefault="00CC6EE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5B9310DA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33FA690B" w14:textId="77777777" w:rsidR="00CC6EE6" w:rsidRPr="005F5BC5" w:rsidRDefault="00167BD1">
            <w:pPr>
              <w:rPr>
                <w:lang w:val="ru-RU"/>
              </w:rPr>
            </w:pPr>
            <w:hyperlink r:id="rId13" w:history="1"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63E831A" w14:textId="77777777" w:rsidTr="00CC6EE6">
        <w:trPr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066C0" w14:textId="77777777" w:rsidR="00CC6EE6" w:rsidRPr="005F5BC5" w:rsidRDefault="00CC6EE6" w:rsidP="00F13B7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2.5</w:t>
            </w:r>
          </w:p>
        </w:tc>
        <w:tc>
          <w:tcPr>
            <w:tcW w:w="4464" w:type="dxa"/>
            <w:vAlign w:val="center"/>
          </w:tcPr>
          <w:p w14:paraId="5F8292EA" w14:textId="77777777" w:rsidR="00CC6EE6" w:rsidRPr="005F5BC5" w:rsidRDefault="00CC6EE6" w:rsidP="00CC6EE6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139" w:type="dxa"/>
            <w:vAlign w:val="center"/>
          </w:tcPr>
          <w:p w14:paraId="2F4AF992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9" w:type="dxa"/>
            <w:vAlign w:val="center"/>
          </w:tcPr>
          <w:p w14:paraId="6A55125B" w14:textId="77777777" w:rsidR="00CC6EE6" w:rsidRPr="005F5BC5" w:rsidRDefault="00CC6EE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5CAE0F5D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1C90489D" w14:textId="77777777" w:rsidR="00CC6EE6" w:rsidRPr="005F5BC5" w:rsidRDefault="00167BD1">
            <w:pPr>
              <w:rPr>
                <w:lang w:val="ru-RU"/>
              </w:rPr>
            </w:pPr>
            <w:hyperlink r:id="rId14" w:history="1"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909FD00" w14:textId="77777777" w:rsidTr="00CC6EE6">
        <w:trPr>
          <w:jc w:val="center"/>
        </w:trPr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07387502" w14:textId="77777777" w:rsidR="00CC6EE6" w:rsidRPr="005F5BC5" w:rsidRDefault="00CC6EE6" w:rsidP="00F13B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2.6</w:t>
            </w:r>
          </w:p>
        </w:tc>
        <w:tc>
          <w:tcPr>
            <w:tcW w:w="4464" w:type="dxa"/>
            <w:vAlign w:val="center"/>
          </w:tcPr>
          <w:p w14:paraId="1BED8B2C" w14:textId="77777777" w:rsidR="00CC6EE6" w:rsidRPr="005F5BC5" w:rsidRDefault="00CC6EE6" w:rsidP="00CC6EE6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139" w:type="dxa"/>
            <w:vAlign w:val="center"/>
          </w:tcPr>
          <w:p w14:paraId="0300C85E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9" w:type="dxa"/>
            <w:vAlign w:val="center"/>
          </w:tcPr>
          <w:p w14:paraId="50136629" w14:textId="77777777" w:rsidR="00CC6EE6" w:rsidRPr="005F5BC5" w:rsidRDefault="00CC6EE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13430C97" w14:textId="77777777" w:rsidR="00CC6EE6" w:rsidRPr="005F5BC5" w:rsidRDefault="00CC6EE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0E46B13C" w14:textId="77777777" w:rsidR="00CC6EE6" w:rsidRPr="005F5BC5" w:rsidRDefault="00167BD1">
            <w:pPr>
              <w:rPr>
                <w:lang w:val="ru-RU"/>
              </w:rPr>
            </w:pPr>
            <w:hyperlink r:id="rId15" w:history="1"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C6EE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5F5BC5" w14:paraId="51DCC293" w14:textId="77777777" w:rsidTr="00D72C1B">
        <w:trPr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</w:tcBorders>
            <w:vAlign w:val="center"/>
          </w:tcPr>
          <w:p w14:paraId="1F3BB74D" w14:textId="77777777" w:rsidR="00D72C1B" w:rsidRPr="005F5BC5" w:rsidRDefault="00D72C1B" w:rsidP="00CC6EE6">
            <w:pPr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139" w:type="dxa"/>
            <w:vAlign w:val="center"/>
          </w:tcPr>
          <w:p w14:paraId="50F3D7B1" w14:textId="77777777" w:rsidR="00D72C1B" w:rsidRPr="005F5BC5" w:rsidRDefault="00525753" w:rsidP="00DB028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6788" w:type="dxa"/>
            <w:gridSpan w:val="3"/>
            <w:vAlign w:val="center"/>
          </w:tcPr>
          <w:p w14:paraId="35A68F85" w14:textId="77777777" w:rsidR="00D72C1B" w:rsidRPr="005F5BC5" w:rsidRDefault="00D72C1B"/>
        </w:tc>
      </w:tr>
      <w:tr w:rsidR="005F5BC5" w:rsidRPr="005F5BC5" w14:paraId="2262FA75" w14:textId="77777777" w:rsidTr="00402AB6">
        <w:trPr>
          <w:jc w:val="center"/>
        </w:trPr>
        <w:tc>
          <w:tcPr>
            <w:tcW w:w="13218" w:type="dxa"/>
            <w:gridSpan w:val="6"/>
            <w:vAlign w:val="center"/>
          </w:tcPr>
          <w:p w14:paraId="1D215267" w14:textId="77777777" w:rsidR="00402AB6" w:rsidRPr="005F5BC5" w:rsidRDefault="00402AB6" w:rsidP="00AA3C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</w:tr>
      <w:tr w:rsidR="005F5BC5" w:rsidRPr="00167BD1" w14:paraId="566E71ED" w14:textId="77777777" w:rsidTr="00AA3C92">
        <w:trPr>
          <w:jc w:val="center"/>
        </w:trPr>
        <w:tc>
          <w:tcPr>
            <w:tcW w:w="827" w:type="dxa"/>
            <w:vAlign w:val="center"/>
          </w:tcPr>
          <w:p w14:paraId="4A2F2774" w14:textId="77777777" w:rsidR="00402AB6" w:rsidRPr="005F5BC5" w:rsidRDefault="00402AB6" w:rsidP="00CC21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464" w:type="dxa"/>
            <w:vAlign w:val="center"/>
          </w:tcPr>
          <w:p w14:paraId="0E097BE3" w14:textId="77777777" w:rsidR="00402AB6" w:rsidRPr="005F5BC5" w:rsidRDefault="00CC6EE6" w:rsidP="00CC6EE6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Подготовка к выполнению нормативных требований комплекса ГТО (модуль "Спорт</w:t>
            </w:r>
            <w:r w:rsidRPr="005F5BC5">
              <w:rPr>
                <w:rFonts w:ascii="Times New Roman" w:hAnsi="Times New Roman"/>
                <w:sz w:val="24"/>
                <w:lang w:val="ru-RU"/>
              </w:rPr>
              <w:t>")</w:t>
            </w:r>
          </w:p>
        </w:tc>
        <w:tc>
          <w:tcPr>
            <w:tcW w:w="1139" w:type="dxa"/>
            <w:vAlign w:val="center"/>
          </w:tcPr>
          <w:p w14:paraId="1CE278C7" w14:textId="77777777" w:rsidR="00402AB6" w:rsidRPr="005F5BC5" w:rsidRDefault="007B7895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849" w:type="dxa"/>
            <w:vAlign w:val="center"/>
          </w:tcPr>
          <w:p w14:paraId="37401E72" w14:textId="77777777" w:rsidR="00402AB6" w:rsidRPr="005F5BC5" w:rsidRDefault="007E43F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918" w:type="dxa"/>
            <w:vAlign w:val="center"/>
          </w:tcPr>
          <w:p w14:paraId="31DCBF13" w14:textId="77777777" w:rsidR="00402AB6" w:rsidRPr="005F5BC5" w:rsidRDefault="007B7895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021" w:type="dxa"/>
            <w:vAlign w:val="center"/>
          </w:tcPr>
          <w:p w14:paraId="7C9B1690" w14:textId="77777777" w:rsidR="00402AB6" w:rsidRPr="005F5BC5" w:rsidRDefault="00167BD1" w:rsidP="00DB0289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hyperlink r:id="rId16" w:history="1"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https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://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www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norms</w:t>
              </w:r>
            </w:hyperlink>
          </w:p>
          <w:p w14:paraId="64BD8A45" w14:textId="77777777" w:rsidR="00402AB6" w:rsidRPr="005F5BC5" w:rsidRDefault="00167BD1" w:rsidP="00DB028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7" w:anchor="gto-method" w:history="1"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ВФСК ГТО (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)</w:t>
              </w:r>
            </w:hyperlink>
          </w:p>
        </w:tc>
      </w:tr>
      <w:tr w:rsidR="005F5BC5" w:rsidRPr="005F5BC5" w14:paraId="5CDDA0DE" w14:textId="77777777" w:rsidTr="00D72C1B">
        <w:trPr>
          <w:jc w:val="center"/>
        </w:trPr>
        <w:tc>
          <w:tcPr>
            <w:tcW w:w="5291" w:type="dxa"/>
            <w:gridSpan w:val="2"/>
            <w:vAlign w:val="center"/>
          </w:tcPr>
          <w:p w14:paraId="66156A69" w14:textId="77777777" w:rsidR="00D72C1B" w:rsidRPr="005F5BC5" w:rsidRDefault="00D72C1B" w:rsidP="00CC6EE6">
            <w:pPr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139" w:type="dxa"/>
            <w:vAlign w:val="center"/>
          </w:tcPr>
          <w:p w14:paraId="5EA02BC3" w14:textId="77777777" w:rsidR="00D72C1B" w:rsidRPr="005F5BC5" w:rsidRDefault="00D72C1B" w:rsidP="00DB028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6788" w:type="dxa"/>
            <w:gridSpan w:val="3"/>
            <w:vAlign w:val="center"/>
          </w:tcPr>
          <w:p w14:paraId="41BBCE14" w14:textId="77777777" w:rsidR="00D72C1B" w:rsidRPr="005F5BC5" w:rsidRDefault="00D72C1B" w:rsidP="00DB0289">
            <w:pPr>
              <w:spacing w:line="259" w:lineRule="auto"/>
              <w:contextualSpacing/>
              <w:jc w:val="center"/>
            </w:pPr>
          </w:p>
        </w:tc>
      </w:tr>
      <w:tr w:rsidR="005F5BC5" w:rsidRPr="005F5BC5" w14:paraId="7F625467" w14:textId="77777777" w:rsidTr="00402AB6">
        <w:trPr>
          <w:jc w:val="center"/>
        </w:trPr>
        <w:tc>
          <w:tcPr>
            <w:tcW w:w="5291" w:type="dxa"/>
            <w:gridSpan w:val="2"/>
            <w:vAlign w:val="center"/>
          </w:tcPr>
          <w:p w14:paraId="3D71490E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3E0C60D9" w14:textId="77777777" w:rsidR="00402AB6" w:rsidRPr="005F5BC5" w:rsidRDefault="00402AB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7BEC3899" w14:textId="77777777" w:rsidR="00402AB6" w:rsidRPr="005F5BC5" w:rsidRDefault="00402AB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304448A2" w14:textId="77777777" w:rsidR="00402AB6" w:rsidRPr="005F5BC5" w:rsidRDefault="00402AB6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021" w:type="dxa"/>
            <w:vAlign w:val="center"/>
          </w:tcPr>
          <w:p w14:paraId="46A33CDA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A4CF21E" w14:textId="77777777" w:rsidR="00402AB6" w:rsidRPr="005F5BC5" w:rsidRDefault="00402AB6" w:rsidP="00DB0289">
      <w:pPr>
        <w:pageBreakBefore/>
        <w:spacing w:after="0"/>
        <w:ind w:left="119"/>
        <w:jc w:val="center"/>
        <w:rPr>
          <w:rFonts w:ascii="Times New Roman" w:eastAsia="Calibri" w:hAnsi="Times New Roman" w:cs="Times New Roman"/>
          <w:b/>
        </w:rPr>
      </w:pPr>
      <w:r w:rsidRPr="005F5BC5">
        <w:rPr>
          <w:rFonts w:ascii="Times New Roman" w:eastAsia="Calibri" w:hAnsi="Times New Roman" w:cs="Times New Roman"/>
          <w:b/>
        </w:rPr>
        <w:lastRenderedPageBreak/>
        <w:t>6 КЛАСС</w:t>
      </w:r>
    </w:p>
    <w:tbl>
      <w:tblPr>
        <w:tblStyle w:val="ad"/>
        <w:tblW w:w="13158" w:type="dxa"/>
        <w:jc w:val="center"/>
        <w:tblLook w:val="04A0" w:firstRow="1" w:lastRow="0" w:firstColumn="1" w:lastColumn="0" w:noHBand="0" w:noVBand="1"/>
      </w:tblPr>
      <w:tblGrid>
        <w:gridCol w:w="791"/>
        <w:gridCol w:w="4479"/>
        <w:gridCol w:w="1063"/>
        <w:gridCol w:w="1978"/>
        <w:gridCol w:w="1826"/>
        <w:gridCol w:w="3021"/>
      </w:tblGrid>
      <w:tr w:rsidR="005F5BC5" w:rsidRPr="005F5BC5" w14:paraId="581CE29E" w14:textId="77777777" w:rsidTr="00BC4261">
        <w:trPr>
          <w:trHeight w:val="409"/>
          <w:jc w:val="center"/>
        </w:trPr>
        <w:tc>
          <w:tcPr>
            <w:tcW w:w="791" w:type="dxa"/>
            <w:vMerge w:val="restart"/>
            <w:vAlign w:val="center"/>
          </w:tcPr>
          <w:p w14:paraId="74F16F18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</w:rPr>
              <w:t>№</w:t>
            </w:r>
          </w:p>
          <w:p w14:paraId="6D3FD1D8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5F5B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9" w:type="dxa"/>
            <w:vMerge w:val="restart"/>
            <w:vAlign w:val="center"/>
          </w:tcPr>
          <w:p w14:paraId="44623B7D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Наименование разделов</w:t>
            </w:r>
          </w:p>
          <w:p w14:paraId="0790F32B" w14:textId="77777777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и тем программы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vAlign w:val="center"/>
          </w:tcPr>
          <w:p w14:paraId="5ECD7A68" w14:textId="1EA7F809" w:rsidR="00BC4261" w:rsidRPr="005F5BC5" w:rsidRDefault="00BC4261" w:rsidP="00DB028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="00A97E5E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vAlign w:val="center"/>
          </w:tcPr>
          <w:p w14:paraId="0BDDD40E" w14:textId="0F035BD9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Электронные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цифровые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7A6B83AF" w14:textId="77777777" w:rsidTr="00BC4261">
        <w:trPr>
          <w:jc w:val="center"/>
        </w:trPr>
        <w:tc>
          <w:tcPr>
            <w:tcW w:w="791" w:type="dxa"/>
            <w:vMerge/>
            <w:vAlign w:val="center"/>
          </w:tcPr>
          <w:p w14:paraId="672EB6D1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9" w:type="dxa"/>
            <w:vMerge/>
            <w:vAlign w:val="center"/>
          </w:tcPr>
          <w:p w14:paraId="06284D97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3354F47" w14:textId="77777777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978" w:type="dxa"/>
            <w:vAlign w:val="center"/>
          </w:tcPr>
          <w:p w14:paraId="3F2F4430" w14:textId="2CE32E56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Контрольные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26" w:type="dxa"/>
            <w:vAlign w:val="center"/>
          </w:tcPr>
          <w:p w14:paraId="1357C6C6" w14:textId="22757482" w:rsidR="00BC4261" w:rsidRPr="005F5BC5" w:rsidRDefault="00BC4261" w:rsidP="00DB0289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Практические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3021" w:type="dxa"/>
            <w:vMerge/>
            <w:vAlign w:val="center"/>
          </w:tcPr>
          <w:p w14:paraId="29714B89" w14:textId="77777777" w:rsidR="00BC4261" w:rsidRPr="005F5BC5" w:rsidRDefault="00BC426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5BC5" w:rsidRPr="005F5BC5" w14:paraId="04212991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09A7C444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1.</w:t>
            </w:r>
          </w:p>
        </w:tc>
      </w:tr>
      <w:tr w:rsidR="005F5BC5" w:rsidRPr="005F5BC5" w14:paraId="62521156" w14:textId="77777777" w:rsidTr="00BC4261">
        <w:trPr>
          <w:jc w:val="center"/>
        </w:trPr>
        <w:tc>
          <w:tcPr>
            <w:tcW w:w="791" w:type="dxa"/>
            <w:vAlign w:val="center"/>
          </w:tcPr>
          <w:p w14:paraId="07445062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79" w:type="dxa"/>
            <w:vAlign w:val="center"/>
          </w:tcPr>
          <w:p w14:paraId="62CC75A0" w14:textId="56693F23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</w:rPr>
              <w:t>Знания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физической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культуре</w:t>
            </w:r>
            <w:proofErr w:type="spellEnd"/>
          </w:p>
        </w:tc>
        <w:tc>
          <w:tcPr>
            <w:tcW w:w="1063" w:type="dxa"/>
            <w:vAlign w:val="center"/>
          </w:tcPr>
          <w:p w14:paraId="58C9538A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8" w:type="dxa"/>
            <w:vAlign w:val="center"/>
          </w:tcPr>
          <w:p w14:paraId="3E96BBDC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37B1C1E3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14:paraId="3967E893" w14:textId="77777777" w:rsidR="00402AB6" w:rsidRPr="005F5BC5" w:rsidRDefault="00167BD1" w:rsidP="00D72C1B">
            <w:pPr>
              <w:autoSpaceDE w:val="0"/>
              <w:autoSpaceDN w:val="0"/>
              <w:spacing w:line="230" w:lineRule="auto"/>
            </w:pPr>
            <w:hyperlink r:id="rId18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48539912" w14:textId="77777777" w:rsidTr="00D72C1B">
        <w:trPr>
          <w:jc w:val="center"/>
        </w:trPr>
        <w:tc>
          <w:tcPr>
            <w:tcW w:w="5270" w:type="dxa"/>
            <w:gridSpan w:val="2"/>
            <w:vAlign w:val="center"/>
          </w:tcPr>
          <w:p w14:paraId="01700A74" w14:textId="77777777" w:rsidR="00D72C1B" w:rsidRPr="005F5BC5" w:rsidRDefault="00D72C1B" w:rsidP="00402AB6">
            <w:pPr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424DC16F" w14:textId="77777777" w:rsidR="00D72C1B" w:rsidRPr="005F5BC5" w:rsidRDefault="00525753" w:rsidP="00402A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825" w:type="dxa"/>
            <w:gridSpan w:val="3"/>
            <w:vAlign w:val="center"/>
          </w:tcPr>
          <w:p w14:paraId="3C028921" w14:textId="77777777" w:rsidR="00D72C1B" w:rsidRPr="005F5BC5" w:rsidRDefault="00D72C1B" w:rsidP="00C43313">
            <w:pPr>
              <w:autoSpaceDE w:val="0"/>
              <w:autoSpaceDN w:val="0"/>
              <w:spacing w:before="168" w:line="230" w:lineRule="auto"/>
            </w:pPr>
          </w:p>
        </w:tc>
      </w:tr>
      <w:tr w:rsidR="005F5BC5" w:rsidRPr="005F5BC5" w14:paraId="65CB474C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4A241876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2.</w:t>
            </w:r>
          </w:p>
        </w:tc>
      </w:tr>
      <w:tr w:rsidR="005F5BC5" w:rsidRPr="005F5BC5" w14:paraId="1177C87D" w14:textId="77777777" w:rsidTr="00BC4261">
        <w:trPr>
          <w:jc w:val="center"/>
        </w:trPr>
        <w:tc>
          <w:tcPr>
            <w:tcW w:w="791" w:type="dxa"/>
            <w:vAlign w:val="center"/>
          </w:tcPr>
          <w:p w14:paraId="427B260C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479" w:type="dxa"/>
            <w:vAlign w:val="center"/>
          </w:tcPr>
          <w:p w14:paraId="096F625E" w14:textId="42D3E79D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Способы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самостоятельной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3" w:type="dxa"/>
            <w:vAlign w:val="center"/>
          </w:tcPr>
          <w:p w14:paraId="111D78FB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8" w:type="dxa"/>
            <w:vAlign w:val="center"/>
          </w:tcPr>
          <w:p w14:paraId="32B6FDF1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3138C857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14:paraId="6A6A7783" w14:textId="77777777" w:rsidR="00402AB6" w:rsidRPr="005F5BC5" w:rsidRDefault="00167BD1" w:rsidP="00D72C1B">
            <w:pPr>
              <w:autoSpaceDE w:val="0"/>
              <w:autoSpaceDN w:val="0"/>
              <w:spacing w:line="230" w:lineRule="auto"/>
            </w:pPr>
            <w:hyperlink r:id="rId19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1FA1406F" w14:textId="77777777" w:rsidTr="00D72C1B">
        <w:trPr>
          <w:jc w:val="center"/>
        </w:trPr>
        <w:tc>
          <w:tcPr>
            <w:tcW w:w="5270" w:type="dxa"/>
            <w:gridSpan w:val="2"/>
            <w:vAlign w:val="center"/>
          </w:tcPr>
          <w:p w14:paraId="3B532C77" w14:textId="77777777" w:rsidR="00D72C1B" w:rsidRPr="005F5BC5" w:rsidRDefault="00D72C1B" w:rsidP="00402AB6">
            <w:pPr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00DDAEE5" w14:textId="77777777" w:rsidR="00D72C1B" w:rsidRPr="005F5BC5" w:rsidRDefault="00525753" w:rsidP="00402A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825" w:type="dxa"/>
            <w:gridSpan w:val="3"/>
            <w:vAlign w:val="center"/>
          </w:tcPr>
          <w:p w14:paraId="538B3C9D" w14:textId="77777777" w:rsidR="00D72C1B" w:rsidRPr="005F5BC5" w:rsidRDefault="00D72C1B" w:rsidP="00C43313">
            <w:pPr>
              <w:autoSpaceDE w:val="0"/>
              <w:autoSpaceDN w:val="0"/>
              <w:spacing w:before="168" w:line="230" w:lineRule="auto"/>
            </w:pPr>
          </w:p>
        </w:tc>
      </w:tr>
      <w:tr w:rsidR="005F5BC5" w:rsidRPr="005F5BC5" w14:paraId="7423EA6C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0831A8C3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Физическоесовершенствование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5F5BC5" w:rsidRPr="005F5BC5" w14:paraId="128F940F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20E52A2C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</w:tr>
      <w:tr w:rsidR="005F5BC5" w:rsidRPr="005F5BC5" w14:paraId="11A629CB" w14:textId="77777777" w:rsidTr="00BC4261">
        <w:trPr>
          <w:jc w:val="center"/>
        </w:trPr>
        <w:tc>
          <w:tcPr>
            <w:tcW w:w="791" w:type="dxa"/>
            <w:vAlign w:val="center"/>
          </w:tcPr>
          <w:p w14:paraId="292FAE29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79" w:type="dxa"/>
            <w:vAlign w:val="center"/>
          </w:tcPr>
          <w:p w14:paraId="253922E7" w14:textId="20B4D568" w:rsidR="00402AB6" w:rsidRPr="005F5BC5" w:rsidRDefault="00402AB6" w:rsidP="00402A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Физкультурно-оздоровительная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5F5B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63" w:type="dxa"/>
            <w:vAlign w:val="center"/>
          </w:tcPr>
          <w:p w14:paraId="1BFCC0C0" w14:textId="38AB5A52" w:rsidR="00402AB6" w:rsidRPr="005F5BC5" w:rsidRDefault="00402AB6" w:rsidP="00402A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процессе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1978" w:type="dxa"/>
            <w:vAlign w:val="center"/>
          </w:tcPr>
          <w:p w14:paraId="4A7B4E81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14:paraId="777F9303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437C65C" w14:textId="77777777" w:rsidR="00C43313" w:rsidRPr="005F5BC5" w:rsidRDefault="00167BD1" w:rsidP="00C43313">
            <w:pPr>
              <w:autoSpaceDE w:val="0"/>
              <w:autoSpaceDN w:val="0"/>
              <w:spacing w:before="168" w:line="230" w:lineRule="auto"/>
            </w:pPr>
            <w:hyperlink r:id="rId2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  <w:p w14:paraId="1AC1A365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5BC5" w:rsidRPr="005F5BC5" w14:paraId="0014A4E0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2E9E0AE4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</w:tr>
      <w:tr w:rsidR="005F5BC5" w:rsidRPr="00167BD1" w14:paraId="270A25D8" w14:textId="77777777" w:rsidTr="00BC4261">
        <w:trPr>
          <w:jc w:val="center"/>
        </w:trPr>
        <w:tc>
          <w:tcPr>
            <w:tcW w:w="791" w:type="dxa"/>
            <w:vAlign w:val="center"/>
          </w:tcPr>
          <w:p w14:paraId="3305C2E6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12BAC2" w14:textId="77777777" w:rsidR="00F13B7C" w:rsidRPr="005F5BC5" w:rsidRDefault="00F13B7C" w:rsidP="00134C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 xml:space="preserve"> (</w:t>
            </w:r>
            <w:proofErr w:type="spellStart"/>
            <w:r w:rsidRPr="005F5BC5">
              <w:rPr>
                <w:rFonts w:ascii="Times New Roman" w:hAnsi="Times New Roman"/>
              </w:rPr>
              <w:t>модуль</w:t>
            </w:r>
            <w:proofErr w:type="spellEnd"/>
            <w:r w:rsidRPr="005F5BC5">
              <w:rPr>
                <w:rFonts w:ascii="Times New Roman" w:hAnsi="Times New Roman"/>
              </w:rPr>
              <w:t xml:space="preserve"> "</w:t>
            </w: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>")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939DB7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78" w:type="dxa"/>
            <w:vAlign w:val="center"/>
          </w:tcPr>
          <w:p w14:paraId="16162510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6A989766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021" w:type="dxa"/>
          </w:tcPr>
          <w:p w14:paraId="7AF513EB" w14:textId="77777777" w:rsidR="00F13B7C" w:rsidRPr="005F5BC5" w:rsidRDefault="00167BD1">
            <w:pPr>
              <w:rPr>
                <w:lang w:val="ru-RU"/>
              </w:rPr>
            </w:pPr>
            <w:hyperlink r:id="rId21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5F0E248" w14:textId="77777777" w:rsidTr="00BC4261">
        <w:trPr>
          <w:jc w:val="center"/>
        </w:trPr>
        <w:tc>
          <w:tcPr>
            <w:tcW w:w="791" w:type="dxa"/>
            <w:vAlign w:val="center"/>
          </w:tcPr>
          <w:p w14:paraId="4B5A9287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B434AF" w14:textId="77777777" w:rsidR="00F13B7C" w:rsidRPr="005F5BC5" w:rsidRDefault="00F13B7C" w:rsidP="00134C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Лёгкая атлетика (модуль "Легкая атлетика").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56102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978" w:type="dxa"/>
            <w:vAlign w:val="center"/>
          </w:tcPr>
          <w:p w14:paraId="78B6049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79DA70E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021" w:type="dxa"/>
          </w:tcPr>
          <w:p w14:paraId="4C29AD79" w14:textId="77777777" w:rsidR="00F13B7C" w:rsidRPr="005F5BC5" w:rsidRDefault="00167BD1">
            <w:pPr>
              <w:rPr>
                <w:lang w:val="ru-RU"/>
              </w:rPr>
            </w:pPr>
            <w:hyperlink r:id="rId22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22EB21D" w14:textId="77777777" w:rsidTr="00CC6EE6">
        <w:trPr>
          <w:jc w:val="center"/>
        </w:trPr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3525D081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CB185" w14:textId="77777777" w:rsidR="00F13B7C" w:rsidRPr="005F5BC5" w:rsidRDefault="00F13B7C" w:rsidP="00134C2B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F2E7D4" w14:textId="77777777" w:rsidR="00F13B7C" w:rsidRPr="005F5BC5" w:rsidRDefault="00F13B7C" w:rsidP="00134C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78" w:type="dxa"/>
            <w:vAlign w:val="center"/>
          </w:tcPr>
          <w:p w14:paraId="74B45F71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46BE716E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021" w:type="dxa"/>
          </w:tcPr>
          <w:p w14:paraId="13125AB6" w14:textId="77777777" w:rsidR="00F13B7C" w:rsidRPr="005F5BC5" w:rsidRDefault="00167BD1">
            <w:pPr>
              <w:rPr>
                <w:lang w:val="ru-RU"/>
              </w:rPr>
            </w:pPr>
            <w:hyperlink r:id="rId23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50BED2F" w14:textId="77777777" w:rsidTr="00CC6EE6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3CCA4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2.4.</w:t>
            </w:r>
          </w:p>
        </w:tc>
        <w:tc>
          <w:tcPr>
            <w:tcW w:w="4479" w:type="dxa"/>
            <w:vAlign w:val="center"/>
          </w:tcPr>
          <w:p w14:paraId="397E7BB5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63" w:type="dxa"/>
            <w:vAlign w:val="center"/>
          </w:tcPr>
          <w:p w14:paraId="445C9736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8" w:type="dxa"/>
            <w:vAlign w:val="center"/>
          </w:tcPr>
          <w:p w14:paraId="2F21BEE5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3CA52D96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27D29787" w14:textId="77777777" w:rsidR="00F13B7C" w:rsidRPr="005F5BC5" w:rsidRDefault="00167BD1">
            <w:pPr>
              <w:rPr>
                <w:lang w:val="ru-RU"/>
              </w:rPr>
            </w:pPr>
            <w:hyperlink r:id="rId24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17BD47B7" w14:textId="77777777" w:rsidTr="00CC6EE6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7076E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2.5</w:t>
            </w:r>
          </w:p>
        </w:tc>
        <w:tc>
          <w:tcPr>
            <w:tcW w:w="4479" w:type="dxa"/>
            <w:vAlign w:val="center"/>
          </w:tcPr>
          <w:p w14:paraId="4E04DB41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63" w:type="dxa"/>
            <w:vAlign w:val="center"/>
          </w:tcPr>
          <w:p w14:paraId="2B5C33B7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8" w:type="dxa"/>
            <w:vAlign w:val="center"/>
          </w:tcPr>
          <w:p w14:paraId="0B38CAED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1CCD989A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16640FC2" w14:textId="77777777" w:rsidR="00F13B7C" w:rsidRPr="005F5BC5" w:rsidRDefault="00167BD1">
            <w:pPr>
              <w:rPr>
                <w:lang w:val="ru-RU"/>
              </w:rPr>
            </w:pPr>
            <w:hyperlink r:id="rId25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2193747" w14:textId="77777777" w:rsidTr="00CC6EE6">
        <w:trPr>
          <w:jc w:val="center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537500D6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2.6</w:t>
            </w:r>
          </w:p>
        </w:tc>
        <w:tc>
          <w:tcPr>
            <w:tcW w:w="4479" w:type="dxa"/>
            <w:vAlign w:val="center"/>
          </w:tcPr>
          <w:p w14:paraId="4AADE4EA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63" w:type="dxa"/>
            <w:vAlign w:val="center"/>
          </w:tcPr>
          <w:p w14:paraId="0C33B050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8" w:type="dxa"/>
            <w:vAlign w:val="center"/>
          </w:tcPr>
          <w:p w14:paraId="35FFB598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2DE65B77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21" w:type="dxa"/>
          </w:tcPr>
          <w:p w14:paraId="794FB680" w14:textId="77777777" w:rsidR="00F13B7C" w:rsidRPr="005F5BC5" w:rsidRDefault="00167BD1">
            <w:pPr>
              <w:rPr>
                <w:lang w:val="ru-RU"/>
              </w:rPr>
            </w:pPr>
            <w:hyperlink r:id="rId26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5F5BC5" w14:paraId="7466869D" w14:textId="77777777" w:rsidTr="00D72C1B">
        <w:trPr>
          <w:jc w:val="center"/>
        </w:trPr>
        <w:tc>
          <w:tcPr>
            <w:tcW w:w="5270" w:type="dxa"/>
            <w:gridSpan w:val="2"/>
            <w:tcBorders>
              <w:top w:val="single" w:sz="4" w:space="0" w:color="auto"/>
            </w:tcBorders>
            <w:vAlign w:val="center"/>
          </w:tcPr>
          <w:p w14:paraId="1C6A4C21" w14:textId="77777777" w:rsidR="00D72C1B" w:rsidRPr="005F5BC5" w:rsidRDefault="00D72C1B" w:rsidP="00134C2B">
            <w:pPr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34F73D59" w14:textId="77777777" w:rsidR="00D72C1B" w:rsidRPr="005F5BC5" w:rsidRDefault="00525753" w:rsidP="00134C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6825" w:type="dxa"/>
            <w:gridSpan w:val="3"/>
            <w:vAlign w:val="center"/>
          </w:tcPr>
          <w:p w14:paraId="0BF94206" w14:textId="77777777" w:rsidR="00D72C1B" w:rsidRPr="005F5BC5" w:rsidRDefault="00D72C1B"/>
        </w:tc>
      </w:tr>
      <w:tr w:rsidR="005F5BC5" w:rsidRPr="005F5BC5" w14:paraId="73DD8ACD" w14:textId="77777777" w:rsidTr="00DB0289">
        <w:trPr>
          <w:jc w:val="center"/>
        </w:trPr>
        <w:tc>
          <w:tcPr>
            <w:tcW w:w="13158" w:type="dxa"/>
            <w:gridSpan w:val="6"/>
            <w:vAlign w:val="center"/>
          </w:tcPr>
          <w:p w14:paraId="1C473C35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</w:tr>
      <w:tr w:rsidR="005F5BC5" w:rsidRPr="00167BD1" w14:paraId="1B2302B9" w14:textId="77777777" w:rsidTr="00BC4261">
        <w:trPr>
          <w:jc w:val="center"/>
        </w:trPr>
        <w:tc>
          <w:tcPr>
            <w:tcW w:w="791" w:type="dxa"/>
            <w:vAlign w:val="center"/>
          </w:tcPr>
          <w:p w14:paraId="1522DA9A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479" w:type="dxa"/>
            <w:vAlign w:val="center"/>
          </w:tcPr>
          <w:p w14:paraId="752910CC" w14:textId="77777777" w:rsidR="00402AB6" w:rsidRPr="005F5BC5" w:rsidRDefault="00402AB6" w:rsidP="00402AB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063" w:type="dxa"/>
            <w:vAlign w:val="center"/>
          </w:tcPr>
          <w:p w14:paraId="43764D8F" w14:textId="77777777" w:rsidR="00402AB6" w:rsidRPr="005F5BC5" w:rsidRDefault="007B7895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978" w:type="dxa"/>
            <w:vAlign w:val="center"/>
          </w:tcPr>
          <w:p w14:paraId="2C8A2CB5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26" w:type="dxa"/>
            <w:vAlign w:val="center"/>
          </w:tcPr>
          <w:p w14:paraId="4BE1F9B7" w14:textId="77777777" w:rsidR="00402AB6" w:rsidRPr="005F5BC5" w:rsidRDefault="007B7895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021" w:type="dxa"/>
            <w:vAlign w:val="center"/>
          </w:tcPr>
          <w:p w14:paraId="3735B2C7" w14:textId="77777777" w:rsidR="00402AB6" w:rsidRPr="005F5BC5" w:rsidRDefault="00167BD1" w:rsidP="00DB0289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hyperlink r:id="rId27" w:history="1"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https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://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www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norms</w:t>
              </w:r>
            </w:hyperlink>
          </w:p>
          <w:p w14:paraId="22185935" w14:textId="77777777" w:rsidR="00402AB6" w:rsidRPr="005F5BC5" w:rsidRDefault="00167BD1" w:rsidP="00DB02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hyperlink r:id="rId28" w:anchor="gto-method" w:history="1"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ВФСК ГТО (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)</w:t>
              </w:r>
            </w:hyperlink>
          </w:p>
        </w:tc>
      </w:tr>
      <w:tr w:rsidR="005F5BC5" w:rsidRPr="005F5BC5" w14:paraId="12A161A6" w14:textId="77777777" w:rsidTr="00D72C1B">
        <w:trPr>
          <w:jc w:val="center"/>
        </w:trPr>
        <w:tc>
          <w:tcPr>
            <w:tcW w:w="5270" w:type="dxa"/>
            <w:gridSpan w:val="2"/>
            <w:vAlign w:val="center"/>
          </w:tcPr>
          <w:p w14:paraId="292C3D17" w14:textId="77777777" w:rsidR="00D72C1B" w:rsidRPr="005F5BC5" w:rsidRDefault="00D72C1B" w:rsidP="00402AB6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21305294" w14:textId="77777777" w:rsidR="00D72C1B" w:rsidRPr="005F5BC5" w:rsidRDefault="00525753" w:rsidP="00402A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6825" w:type="dxa"/>
            <w:gridSpan w:val="3"/>
            <w:vAlign w:val="center"/>
          </w:tcPr>
          <w:p w14:paraId="55DCCC95" w14:textId="77777777" w:rsidR="00D72C1B" w:rsidRPr="005F5BC5" w:rsidRDefault="00D72C1B" w:rsidP="00DB0289">
            <w:pPr>
              <w:spacing w:line="259" w:lineRule="auto"/>
              <w:contextualSpacing/>
              <w:jc w:val="center"/>
            </w:pPr>
          </w:p>
        </w:tc>
      </w:tr>
      <w:tr w:rsidR="005F5BC5" w:rsidRPr="005F5BC5" w14:paraId="0521F247" w14:textId="77777777" w:rsidTr="00BC4261">
        <w:trPr>
          <w:jc w:val="center"/>
        </w:trPr>
        <w:tc>
          <w:tcPr>
            <w:tcW w:w="5270" w:type="dxa"/>
            <w:gridSpan w:val="2"/>
            <w:vAlign w:val="center"/>
          </w:tcPr>
          <w:p w14:paraId="542BD7E6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vAlign w:val="center"/>
          </w:tcPr>
          <w:p w14:paraId="31066E0B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978" w:type="dxa"/>
            <w:vAlign w:val="center"/>
          </w:tcPr>
          <w:p w14:paraId="5EB86D84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26" w:type="dxa"/>
            <w:vAlign w:val="center"/>
          </w:tcPr>
          <w:p w14:paraId="644E52C4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021" w:type="dxa"/>
            <w:vAlign w:val="center"/>
          </w:tcPr>
          <w:p w14:paraId="2BCA2609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2583A74" w14:textId="77777777" w:rsidR="00402AB6" w:rsidRPr="005F5BC5" w:rsidRDefault="00402AB6" w:rsidP="00DB0289">
      <w:pPr>
        <w:pageBreakBefore/>
        <w:spacing w:after="0"/>
        <w:ind w:left="119"/>
        <w:jc w:val="center"/>
        <w:rPr>
          <w:rFonts w:ascii="Times New Roman" w:eastAsia="Calibri" w:hAnsi="Times New Roman" w:cs="Times New Roman"/>
        </w:rPr>
      </w:pPr>
      <w:r w:rsidRPr="005F5BC5">
        <w:rPr>
          <w:rFonts w:ascii="Times New Roman" w:eastAsia="Calibri" w:hAnsi="Times New Roman" w:cs="Times New Roman"/>
          <w:b/>
        </w:rPr>
        <w:lastRenderedPageBreak/>
        <w:t>7 КЛАСС</w:t>
      </w:r>
    </w:p>
    <w:tbl>
      <w:tblPr>
        <w:tblStyle w:val="ad"/>
        <w:tblW w:w="13208" w:type="dxa"/>
        <w:jc w:val="center"/>
        <w:tblLook w:val="04A0" w:firstRow="1" w:lastRow="0" w:firstColumn="1" w:lastColumn="0" w:noHBand="0" w:noVBand="1"/>
      </w:tblPr>
      <w:tblGrid>
        <w:gridCol w:w="815"/>
        <w:gridCol w:w="4479"/>
        <w:gridCol w:w="1063"/>
        <w:gridCol w:w="1979"/>
        <w:gridCol w:w="1842"/>
        <w:gridCol w:w="3030"/>
      </w:tblGrid>
      <w:tr w:rsidR="005F5BC5" w:rsidRPr="005F5BC5" w14:paraId="3B276116" w14:textId="77777777" w:rsidTr="009147D5">
        <w:trPr>
          <w:trHeight w:val="546"/>
          <w:jc w:val="center"/>
        </w:trPr>
        <w:tc>
          <w:tcPr>
            <w:tcW w:w="815" w:type="dxa"/>
            <w:vMerge w:val="restart"/>
            <w:vAlign w:val="center"/>
          </w:tcPr>
          <w:p w14:paraId="0DC73183" w14:textId="77777777" w:rsidR="009147D5" w:rsidRPr="005F5BC5" w:rsidRDefault="009147D5" w:rsidP="00BC4261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</w:rPr>
              <w:t>№</w:t>
            </w:r>
          </w:p>
          <w:p w14:paraId="2DC31901" w14:textId="77777777" w:rsidR="009147D5" w:rsidRPr="005F5BC5" w:rsidRDefault="009147D5" w:rsidP="00BC4261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5F5B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9" w:type="dxa"/>
            <w:vMerge w:val="restart"/>
            <w:vAlign w:val="center"/>
          </w:tcPr>
          <w:p w14:paraId="30A2FE80" w14:textId="77777777" w:rsidR="009147D5" w:rsidRPr="005F5BC5" w:rsidRDefault="009147D5" w:rsidP="00BC4261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Наименование разделов</w:t>
            </w:r>
          </w:p>
          <w:p w14:paraId="780A44BF" w14:textId="77777777" w:rsidR="009147D5" w:rsidRPr="005F5BC5" w:rsidRDefault="009147D5" w:rsidP="00BC4261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и тем программы</w:t>
            </w: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  <w:vAlign w:val="center"/>
          </w:tcPr>
          <w:p w14:paraId="3CFC41D5" w14:textId="2077FA4A" w:rsidR="009147D5" w:rsidRPr="005F5BC5" w:rsidRDefault="009147D5" w:rsidP="00BC4261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="00A97E5E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030" w:type="dxa"/>
            <w:vMerge w:val="restart"/>
            <w:vAlign w:val="center"/>
          </w:tcPr>
          <w:p w14:paraId="34765854" w14:textId="0AEBA370" w:rsidR="009147D5" w:rsidRPr="005F5BC5" w:rsidRDefault="009147D5" w:rsidP="00BC426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Электронные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цифровые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2CEF4C55" w14:textId="77777777" w:rsidTr="009147D5">
        <w:trPr>
          <w:jc w:val="center"/>
        </w:trPr>
        <w:tc>
          <w:tcPr>
            <w:tcW w:w="815" w:type="dxa"/>
            <w:vMerge/>
            <w:vAlign w:val="center"/>
          </w:tcPr>
          <w:p w14:paraId="70C46946" w14:textId="77777777" w:rsidR="009147D5" w:rsidRPr="005F5BC5" w:rsidRDefault="009147D5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9" w:type="dxa"/>
            <w:vMerge/>
            <w:vAlign w:val="center"/>
          </w:tcPr>
          <w:p w14:paraId="3A078BEE" w14:textId="77777777" w:rsidR="009147D5" w:rsidRPr="005F5BC5" w:rsidRDefault="009147D5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E8FF9B5" w14:textId="77777777" w:rsidR="009147D5" w:rsidRPr="005F5BC5" w:rsidRDefault="009147D5" w:rsidP="00BC4261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979" w:type="dxa"/>
            <w:vAlign w:val="center"/>
          </w:tcPr>
          <w:p w14:paraId="046B8334" w14:textId="35C9B370" w:rsidR="009147D5" w:rsidRPr="005F5BC5" w:rsidRDefault="009147D5" w:rsidP="00BC4261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Контрольные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vAlign w:val="center"/>
          </w:tcPr>
          <w:p w14:paraId="2B950B54" w14:textId="15F59F44" w:rsidR="009147D5" w:rsidRPr="005F5BC5" w:rsidRDefault="009147D5" w:rsidP="00BC4261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Практические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3030" w:type="dxa"/>
            <w:vMerge/>
            <w:vAlign w:val="center"/>
          </w:tcPr>
          <w:p w14:paraId="0FE05A27" w14:textId="77777777" w:rsidR="009147D5" w:rsidRPr="005F5BC5" w:rsidRDefault="009147D5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5BC5" w:rsidRPr="005F5BC5" w14:paraId="6332D6FE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73501B43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1.</w:t>
            </w:r>
          </w:p>
        </w:tc>
      </w:tr>
      <w:tr w:rsidR="005F5BC5" w:rsidRPr="005F5BC5" w14:paraId="39BDB394" w14:textId="77777777" w:rsidTr="009147D5">
        <w:trPr>
          <w:jc w:val="center"/>
        </w:trPr>
        <w:tc>
          <w:tcPr>
            <w:tcW w:w="815" w:type="dxa"/>
            <w:vAlign w:val="center"/>
          </w:tcPr>
          <w:p w14:paraId="306EBFA4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79" w:type="dxa"/>
            <w:vAlign w:val="center"/>
          </w:tcPr>
          <w:p w14:paraId="23BAC99A" w14:textId="0CE9A7DA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</w:rPr>
              <w:t>Знания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физической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культуре</w:t>
            </w:r>
            <w:proofErr w:type="spellEnd"/>
          </w:p>
        </w:tc>
        <w:tc>
          <w:tcPr>
            <w:tcW w:w="1063" w:type="dxa"/>
            <w:vAlign w:val="center"/>
          </w:tcPr>
          <w:p w14:paraId="4FD4D650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9" w:type="dxa"/>
            <w:vAlign w:val="center"/>
          </w:tcPr>
          <w:p w14:paraId="332E8BD6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BB7633E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30" w:type="dxa"/>
            <w:vAlign w:val="center"/>
          </w:tcPr>
          <w:p w14:paraId="6566F479" w14:textId="77777777" w:rsidR="00402AB6" w:rsidRPr="005F5BC5" w:rsidRDefault="00167BD1" w:rsidP="00D72C1B">
            <w:pPr>
              <w:autoSpaceDE w:val="0"/>
              <w:autoSpaceDN w:val="0"/>
              <w:spacing w:line="230" w:lineRule="auto"/>
            </w:pPr>
            <w:hyperlink r:id="rId29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64CCF1A8" w14:textId="77777777" w:rsidTr="00D72C1B">
        <w:trPr>
          <w:jc w:val="center"/>
        </w:trPr>
        <w:tc>
          <w:tcPr>
            <w:tcW w:w="5294" w:type="dxa"/>
            <w:gridSpan w:val="2"/>
            <w:vAlign w:val="center"/>
          </w:tcPr>
          <w:p w14:paraId="3D9F04A4" w14:textId="77777777" w:rsidR="00D72C1B" w:rsidRPr="005F5BC5" w:rsidRDefault="00D72C1B" w:rsidP="00402AB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1881D32F" w14:textId="77777777" w:rsidR="00D72C1B" w:rsidRPr="005F5BC5" w:rsidRDefault="00D72C1B" w:rsidP="007E43F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851" w:type="dxa"/>
            <w:gridSpan w:val="3"/>
            <w:vAlign w:val="center"/>
          </w:tcPr>
          <w:p w14:paraId="478F701D" w14:textId="77777777" w:rsidR="00D72C1B" w:rsidRPr="005F5BC5" w:rsidRDefault="00D72C1B" w:rsidP="00C43313">
            <w:pPr>
              <w:autoSpaceDE w:val="0"/>
              <w:autoSpaceDN w:val="0"/>
              <w:spacing w:before="168" w:line="230" w:lineRule="auto"/>
            </w:pPr>
          </w:p>
        </w:tc>
      </w:tr>
      <w:tr w:rsidR="005F5BC5" w:rsidRPr="005F5BC5" w14:paraId="638F8BF1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255FB42B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2.</w:t>
            </w:r>
          </w:p>
        </w:tc>
      </w:tr>
      <w:tr w:rsidR="005F5BC5" w:rsidRPr="005F5BC5" w14:paraId="01D8CE8A" w14:textId="77777777" w:rsidTr="009147D5">
        <w:trPr>
          <w:jc w:val="center"/>
        </w:trPr>
        <w:tc>
          <w:tcPr>
            <w:tcW w:w="815" w:type="dxa"/>
            <w:vAlign w:val="center"/>
          </w:tcPr>
          <w:p w14:paraId="14F890D8" w14:textId="77777777" w:rsidR="00402AB6" w:rsidRPr="005F5BC5" w:rsidRDefault="00402AB6" w:rsidP="00BC4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479" w:type="dxa"/>
            <w:vAlign w:val="center"/>
          </w:tcPr>
          <w:p w14:paraId="1ED95E5A" w14:textId="7565C55B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Способы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самостоятельной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3" w:type="dxa"/>
            <w:vAlign w:val="center"/>
          </w:tcPr>
          <w:p w14:paraId="140558CC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9" w:type="dxa"/>
            <w:vAlign w:val="center"/>
          </w:tcPr>
          <w:p w14:paraId="2C2C4322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9182B98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30" w:type="dxa"/>
            <w:vAlign w:val="center"/>
          </w:tcPr>
          <w:p w14:paraId="6F4D418E" w14:textId="77777777" w:rsidR="00402AB6" w:rsidRPr="005F5BC5" w:rsidRDefault="00167BD1" w:rsidP="00D72C1B">
            <w:pPr>
              <w:autoSpaceDE w:val="0"/>
              <w:autoSpaceDN w:val="0"/>
              <w:spacing w:line="230" w:lineRule="auto"/>
            </w:pPr>
            <w:hyperlink r:id="rId3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2E287998" w14:textId="77777777" w:rsidTr="00D72C1B">
        <w:trPr>
          <w:jc w:val="center"/>
        </w:trPr>
        <w:tc>
          <w:tcPr>
            <w:tcW w:w="5294" w:type="dxa"/>
            <w:gridSpan w:val="2"/>
            <w:vAlign w:val="center"/>
          </w:tcPr>
          <w:p w14:paraId="7578319D" w14:textId="77777777" w:rsidR="00D72C1B" w:rsidRPr="005F5BC5" w:rsidRDefault="00D72C1B" w:rsidP="00402AB6">
            <w:pPr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разделу:</w:t>
            </w:r>
          </w:p>
        </w:tc>
        <w:tc>
          <w:tcPr>
            <w:tcW w:w="1063" w:type="dxa"/>
            <w:vAlign w:val="center"/>
          </w:tcPr>
          <w:p w14:paraId="1F1437B2" w14:textId="77777777" w:rsidR="00D72C1B" w:rsidRPr="005F5BC5" w:rsidRDefault="00D72C1B" w:rsidP="007E43F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6851" w:type="dxa"/>
            <w:gridSpan w:val="3"/>
            <w:vAlign w:val="center"/>
          </w:tcPr>
          <w:p w14:paraId="65A9622E" w14:textId="77777777" w:rsidR="00D72C1B" w:rsidRPr="005F5BC5" w:rsidRDefault="00D72C1B" w:rsidP="00C43313">
            <w:pPr>
              <w:autoSpaceDE w:val="0"/>
              <w:autoSpaceDN w:val="0"/>
              <w:spacing w:before="168" w:line="230" w:lineRule="auto"/>
            </w:pPr>
          </w:p>
        </w:tc>
      </w:tr>
      <w:tr w:rsidR="005F5BC5" w:rsidRPr="005F5BC5" w14:paraId="2661965D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61CD91DC" w14:textId="5C513CF4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Физическое</w:t>
            </w:r>
            <w:proofErr w:type="spellEnd"/>
            <w:r w:rsidR="00A97E5E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совершенствование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5F5BC5" w:rsidRPr="005F5BC5" w14:paraId="0618568B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08D247C7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</w:tr>
      <w:tr w:rsidR="005F5BC5" w:rsidRPr="005F5BC5" w14:paraId="6B544A61" w14:textId="77777777" w:rsidTr="009147D5">
        <w:trPr>
          <w:jc w:val="center"/>
        </w:trPr>
        <w:tc>
          <w:tcPr>
            <w:tcW w:w="815" w:type="dxa"/>
            <w:vAlign w:val="center"/>
          </w:tcPr>
          <w:p w14:paraId="6EBCBD47" w14:textId="77777777" w:rsidR="00402AB6" w:rsidRPr="005F5BC5" w:rsidRDefault="00402AB6" w:rsidP="009147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479" w:type="dxa"/>
            <w:vAlign w:val="center"/>
          </w:tcPr>
          <w:p w14:paraId="59B64221" w14:textId="339C3116" w:rsidR="00402AB6" w:rsidRPr="005F5BC5" w:rsidRDefault="00402AB6" w:rsidP="00402A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Физкультурно-оздоровительная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5F5B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63" w:type="dxa"/>
            <w:vAlign w:val="center"/>
          </w:tcPr>
          <w:p w14:paraId="4013D736" w14:textId="0A13E7AC" w:rsidR="00402AB6" w:rsidRPr="005F5BC5" w:rsidRDefault="00402AB6" w:rsidP="00402A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процессе</w:t>
            </w:r>
            <w:proofErr w:type="spellEnd"/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1979" w:type="dxa"/>
            <w:vAlign w:val="center"/>
          </w:tcPr>
          <w:p w14:paraId="543409AF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645AF5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0" w:type="dxa"/>
            <w:vAlign w:val="center"/>
          </w:tcPr>
          <w:p w14:paraId="040267C9" w14:textId="77777777" w:rsidR="00402AB6" w:rsidRPr="005F5BC5" w:rsidRDefault="00167BD1" w:rsidP="00D72C1B">
            <w:pPr>
              <w:autoSpaceDE w:val="0"/>
              <w:autoSpaceDN w:val="0"/>
              <w:spacing w:line="230" w:lineRule="auto"/>
            </w:pPr>
            <w:hyperlink r:id="rId31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5F5BC5" w:rsidRPr="005F5BC5" w14:paraId="406FBDEF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1BB66C91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</w:tr>
      <w:tr w:rsidR="005F5BC5" w:rsidRPr="00167BD1" w14:paraId="534B3F0B" w14:textId="77777777" w:rsidTr="009147D5">
        <w:trPr>
          <w:jc w:val="center"/>
        </w:trPr>
        <w:tc>
          <w:tcPr>
            <w:tcW w:w="815" w:type="dxa"/>
            <w:vAlign w:val="center"/>
          </w:tcPr>
          <w:p w14:paraId="19D649B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D623A1" w14:textId="77777777" w:rsidR="00F13B7C" w:rsidRPr="005F5BC5" w:rsidRDefault="00F13B7C" w:rsidP="00134C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 xml:space="preserve"> (</w:t>
            </w:r>
            <w:proofErr w:type="spellStart"/>
            <w:r w:rsidRPr="005F5BC5">
              <w:rPr>
                <w:rFonts w:ascii="Times New Roman" w:hAnsi="Times New Roman"/>
              </w:rPr>
              <w:t>модуль</w:t>
            </w:r>
            <w:proofErr w:type="spellEnd"/>
            <w:r w:rsidRPr="005F5BC5">
              <w:rPr>
                <w:rFonts w:ascii="Times New Roman" w:hAnsi="Times New Roman"/>
              </w:rPr>
              <w:t xml:space="preserve"> "</w:t>
            </w:r>
            <w:proofErr w:type="spellStart"/>
            <w:r w:rsidRPr="005F5BC5">
              <w:rPr>
                <w:rFonts w:ascii="Times New Roman" w:hAnsi="Times New Roman"/>
              </w:rPr>
              <w:t>Гимнастика</w:t>
            </w:r>
            <w:proofErr w:type="spellEnd"/>
            <w:r w:rsidRPr="005F5BC5">
              <w:rPr>
                <w:rFonts w:ascii="Times New Roman" w:hAnsi="Times New Roman"/>
              </w:rPr>
              <w:t>")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21BBE4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79" w:type="dxa"/>
            <w:vAlign w:val="center"/>
          </w:tcPr>
          <w:p w14:paraId="7F3202F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CA81E69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030" w:type="dxa"/>
          </w:tcPr>
          <w:p w14:paraId="18A37EFC" w14:textId="77777777" w:rsidR="00F13B7C" w:rsidRPr="005F5BC5" w:rsidRDefault="00167BD1">
            <w:pPr>
              <w:rPr>
                <w:lang w:val="ru-RU"/>
              </w:rPr>
            </w:pPr>
            <w:hyperlink r:id="rId32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A9845D2" w14:textId="77777777" w:rsidTr="009147D5">
        <w:trPr>
          <w:jc w:val="center"/>
        </w:trPr>
        <w:tc>
          <w:tcPr>
            <w:tcW w:w="815" w:type="dxa"/>
            <w:vAlign w:val="center"/>
          </w:tcPr>
          <w:p w14:paraId="08BE7D5D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C0FA3" w14:textId="77777777" w:rsidR="00F13B7C" w:rsidRPr="005F5BC5" w:rsidRDefault="00F13B7C" w:rsidP="00134C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Лёгкая атлетика (модуль "Легкая атлетика").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509232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979" w:type="dxa"/>
            <w:vAlign w:val="center"/>
          </w:tcPr>
          <w:p w14:paraId="4D05418F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DB0EA08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030" w:type="dxa"/>
          </w:tcPr>
          <w:p w14:paraId="670F2200" w14:textId="77777777" w:rsidR="00F13B7C" w:rsidRPr="005F5BC5" w:rsidRDefault="00167BD1">
            <w:pPr>
              <w:rPr>
                <w:lang w:val="ru-RU"/>
              </w:rPr>
            </w:pPr>
            <w:hyperlink r:id="rId33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99DE497" w14:textId="77777777" w:rsidTr="00F13B7C">
        <w:trPr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EBB71BD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074172" w14:textId="77777777" w:rsidR="00F13B7C" w:rsidRPr="005F5BC5" w:rsidRDefault="00F13B7C" w:rsidP="00134C2B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666777" w14:textId="77777777" w:rsidR="00F13B7C" w:rsidRPr="005F5BC5" w:rsidRDefault="00F13B7C" w:rsidP="00134C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79" w:type="dxa"/>
            <w:vAlign w:val="center"/>
          </w:tcPr>
          <w:p w14:paraId="089C0ACA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5569097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030" w:type="dxa"/>
          </w:tcPr>
          <w:p w14:paraId="44F5ED50" w14:textId="77777777" w:rsidR="00F13B7C" w:rsidRPr="005F5BC5" w:rsidRDefault="00167BD1">
            <w:pPr>
              <w:rPr>
                <w:lang w:val="ru-RU"/>
              </w:rPr>
            </w:pPr>
            <w:hyperlink r:id="rId34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D2E24F8" w14:textId="77777777" w:rsidTr="00134C2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7361F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2.4.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11C3FEC2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63" w:type="dxa"/>
            <w:vAlign w:val="center"/>
          </w:tcPr>
          <w:p w14:paraId="2711147F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9" w:type="dxa"/>
            <w:vAlign w:val="center"/>
          </w:tcPr>
          <w:p w14:paraId="554C1291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2713AFC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30" w:type="dxa"/>
          </w:tcPr>
          <w:p w14:paraId="2CF0CE7C" w14:textId="77777777" w:rsidR="00F13B7C" w:rsidRPr="005F5BC5" w:rsidRDefault="00167BD1">
            <w:pPr>
              <w:rPr>
                <w:lang w:val="ru-RU"/>
              </w:rPr>
            </w:pPr>
            <w:hyperlink r:id="rId35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A681FC9" w14:textId="77777777" w:rsidTr="00134C2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013A" w14:textId="77777777" w:rsidR="00F13B7C" w:rsidRPr="005F5BC5" w:rsidRDefault="00F13B7C" w:rsidP="00134C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2.5</w:t>
            </w:r>
          </w:p>
        </w:tc>
        <w:tc>
          <w:tcPr>
            <w:tcW w:w="4479" w:type="dxa"/>
            <w:tcBorders>
              <w:top w:val="single" w:sz="4" w:space="0" w:color="auto"/>
            </w:tcBorders>
            <w:vAlign w:val="center"/>
          </w:tcPr>
          <w:p w14:paraId="4B3504AE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63" w:type="dxa"/>
            <w:vAlign w:val="center"/>
          </w:tcPr>
          <w:p w14:paraId="4C0175A8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9" w:type="dxa"/>
            <w:vAlign w:val="center"/>
          </w:tcPr>
          <w:p w14:paraId="6F0B7DD4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6E71904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30" w:type="dxa"/>
          </w:tcPr>
          <w:p w14:paraId="0AB7709E" w14:textId="77777777" w:rsidR="00F13B7C" w:rsidRPr="005F5BC5" w:rsidRDefault="00167BD1">
            <w:pPr>
              <w:rPr>
                <w:lang w:val="ru-RU"/>
              </w:rPr>
            </w:pPr>
            <w:hyperlink r:id="rId36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ADE1B7A" w14:textId="77777777" w:rsidTr="00134C2B">
        <w:trPr>
          <w:jc w:val="center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47983950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2.6</w:t>
            </w:r>
          </w:p>
        </w:tc>
        <w:tc>
          <w:tcPr>
            <w:tcW w:w="4479" w:type="dxa"/>
            <w:vAlign w:val="center"/>
          </w:tcPr>
          <w:p w14:paraId="35DB7CFE" w14:textId="77777777" w:rsidR="00F13B7C" w:rsidRPr="005F5BC5" w:rsidRDefault="00F13B7C" w:rsidP="00134C2B">
            <w:pPr>
              <w:rPr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63" w:type="dxa"/>
            <w:vAlign w:val="center"/>
          </w:tcPr>
          <w:p w14:paraId="4056E853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9" w:type="dxa"/>
            <w:vAlign w:val="center"/>
          </w:tcPr>
          <w:p w14:paraId="611BA000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BD616C2" w14:textId="77777777" w:rsidR="00F13B7C" w:rsidRPr="005F5BC5" w:rsidRDefault="00F13B7C" w:rsidP="00134C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030" w:type="dxa"/>
          </w:tcPr>
          <w:p w14:paraId="5F340CDB" w14:textId="77777777" w:rsidR="00F13B7C" w:rsidRPr="005F5BC5" w:rsidRDefault="00167BD1">
            <w:pPr>
              <w:rPr>
                <w:lang w:val="ru-RU"/>
              </w:rPr>
            </w:pPr>
            <w:hyperlink r:id="rId37" w:history="1"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13B7C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5F5BC5" w14:paraId="3140ADA5" w14:textId="77777777" w:rsidTr="00D72C1B">
        <w:trPr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</w:tcBorders>
            <w:vAlign w:val="center"/>
          </w:tcPr>
          <w:p w14:paraId="65D10311" w14:textId="77777777" w:rsidR="00D72C1B" w:rsidRPr="005F5BC5" w:rsidRDefault="00D72C1B" w:rsidP="00134C2B">
            <w:pPr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</w:t>
            </w:r>
          </w:p>
        </w:tc>
        <w:tc>
          <w:tcPr>
            <w:tcW w:w="1063" w:type="dxa"/>
            <w:vAlign w:val="center"/>
          </w:tcPr>
          <w:p w14:paraId="1E6F84CF" w14:textId="77777777" w:rsidR="00D72C1B" w:rsidRPr="005F5BC5" w:rsidRDefault="00525753" w:rsidP="00134C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6851" w:type="dxa"/>
            <w:gridSpan w:val="3"/>
            <w:vAlign w:val="center"/>
          </w:tcPr>
          <w:p w14:paraId="3746C6AD" w14:textId="77777777" w:rsidR="00D72C1B" w:rsidRPr="005F5BC5" w:rsidRDefault="00D72C1B"/>
        </w:tc>
      </w:tr>
      <w:tr w:rsidR="005F5BC5" w:rsidRPr="005F5BC5" w14:paraId="087D7958" w14:textId="77777777" w:rsidTr="007E43F1">
        <w:trPr>
          <w:jc w:val="center"/>
        </w:trPr>
        <w:tc>
          <w:tcPr>
            <w:tcW w:w="13208" w:type="dxa"/>
            <w:gridSpan w:val="6"/>
            <w:vAlign w:val="center"/>
          </w:tcPr>
          <w:p w14:paraId="195261C5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5F5BC5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</w:tr>
      <w:tr w:rsidR="005F5BC5" w:rsidRPr="00167BD1" w14:paraId="0BE29C3B" w14:textId="77777777" w:rsidTr="009147D5">
        <w:trPr>
          <w:jc w:val="center"/>
        </w:trPr>
        <w:tc>
          <w:tcPr>
            <w:tcW w:w="815" w:type="dxa"/>
            <w:vAlign w:val="center"/>
          </w:tcPr>
          <w:p w14:paraId="50A4CFFA" w14:textId="77777777" w:rsidR="00402AB6" w:rsidRPr="005F5BC5" w:rsidRDefault="00402AB6" w:rsidP="009147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479" w:type="dxa"/>
            <w:vAlign w:val="center"/>
          </w:tcPr>
          <w:p w14:paraId="5DCB8DB3" w14:textId="77777777" w:rsidR="00402AB6" w:rsidRPr="005F5BC5" w:rsidRDefault="00402AB6" w:rsidP="00402AB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063" w:type="dxa"/>
            <w:vAlign w:val="center"/>
          </w:tcPr>
          <w:p w14:paraId="6507EABC" w14:textId="77777777" w:rsidR="00402AB6" w:rsidRPr="005F5BC5" w:rsidRDefault="00650FA7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979" w:type="dxa"/>
            <w:vAlign w:val="center"/>
          </w:tcPr>
          <w:p w14:paraId="7BC51EE9" w14:textId="77777777" w:rsidR="00402AB6" w:rsidRPr="005F5BC5" w:rsidRDefault="007E43F1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43FD112" w14:textId="77777777" w:rsidR="00402AB6" w:rsidRPr="005F5BC5" w:rsidRDefault="00650FA7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030" w:type="dxa"/>
            <w:vAlign w:val="center"/>
          </w:tcPr>
          <w:p w14:paraId="2F448644" w14:textId="77777777" w:rsidR="00402AB6" w:rsidRPr="005F5BC5" w:rsidRDefault="00167BD1" w:rsidP="00402AB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hyperlink r:id="rId38" w:history="1"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https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://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www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eastAsia="Calibri" w:hAnsi="Times New Roman" w:cs="Times New Roman"/>
                  <w:u w:val="single"/>
                  <w:lang w:val="ru-RU"/>
                </w:rPr>
                <w:t>/</w:t>
              </w:r>
              <w:r w:rsidR="00402AB6" w:rsidRPr="005F5BC5">
                <w:rPr>
                  <w:rFonts w:ascii="Times New Roman" w:eastAsia="Calibri" w:hAnsi="Times New Roman" w:cs="Times New Roman"/>
                  <w:u w:val="single"/>
                </w:rPr>
                <w:t>norms</w:t>
              </w:r>
            </w:hyperlink>
          </w:p>
          <w:p w14:paraId="72DFB9AA" w14:textId="77777777" w:rsidR="00402AB6" w:rsidRPr="005F5BC5" w:rsidRDefault="00167BD1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hyperlink r:id="rId39" w:anchor="gto-method" w:history="1"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ВФСК ГТО (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gto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402AB6" w:rsidRPr="005F5BC5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="00402AB6" w:rsidRPr="005F5BC5">
                <w:rPr>
                  <w:rFonts w:ascii="Times New Roman" w:hAnsi="Times New Roman" w:cs="Times New Roman"/>
                  <w:u w:val="single"/>
                  <w:lang w:val="ru-RU"/>
                </w:rPr>
                <w:t>)</w:t>
              </w:r>
            </w:hyperlink>
          </w:p>
        </w:tc>
      </w:tr>
      <w:tr w:rsidR="005F5BC5" w:rsidRPr="005F5BC5" w14:paraId="7CC41D7C" w14:textId="77777777" w:rsidTr="00D72C1B">
        <w:trPr>
          <w:jc w:val="center"/>
        </w:trPr>
        <w:tc>
          <w:tcPr>
            <w:tcW w:w="5294" w:type="dxa"/>
            <w:gridSpan w:val="2"/>
            <w:vAlign w:val="center"/>
          </w:tcPr>
          <w:p w14:paraId="0F904573" w14:textId="77777777" w:rsidR="00D72C1B" w:rsidRPr="005F5BC5" w:rsidRDefault="00D72C1B" w:rsidP="00402AB6">
            <w:pPr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Итого по разделу</w:t>
            </w:r>
          </w:p>
        </w:tc>
        <w:tc>
          <w:tcPr>
            <w:tcW w:w="1063" w:type="dxa"/>
            <w:vAlign w:val="center"/>
          </w:tcPr>
          <w:p w14:paraId="2CC5013B" w14:textId="77777777" w:rsidR="00D72C1B" w:rsidRPr="005F5BC5" w:rsidRDefault="00D72C1B" w:rsidP="00402AB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6851" w:type="dxa"/>
            <w:gridSpan w:val="3"/>
            <w:vAlign w:val="center"/>
          </w:tcPr>
          <w:p w14:paraId="1CCCED9B" w14:textId="77777777" w:rsidR="00D72C1B" w:rsidRPr="005F5BC5" w:rsidRDefault="00D72C1B" w:rsidP="00402AB6">
            <w:pPr>
              <w:spacing w:line="259" w:lineRule="auto"/>
              <w:contextualSpacing/>
              <w:jc w:val="center"/>
            </w:pPr>
          </w:p>
        </w:tc>
      </w:tr>
      <w:tr w:rsidR="005F5BC5" w:rsidRPr="005F5BC5" w14:paraId="0718480C" w14:textId="77777777" w:rsidTr="009147D5">
        <w:trPr>
          <w:jc w:val="center"/>
        </w:trPr>
        <w:tc>
          <w:tcPr>
            <w:tcW w:w="5294" w:type="dxa"/>
            <w:gridSpan w:val="2"/>
            <w:vAlign w:val="center"/>
          </w:tcPr>
          <w:p w14:paraId="0AAC1782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vAlign w:val="center"/>
          </w:tcPr>
          <w:p w14:paraId="070E9AA4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979" w:type="dxa"/>
            <w:vAlign w:val="center"/>
          </w:tcPr>
          <w:p w14:paraId="564F32D5" w14:textId="77777777" w:rsidR="00402AB6" w:rsidRPr="005F5BC5" w:rsidRDefault="00402AB6" w:rsidP="007E4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14:paraId="375E0A7E" w14:textId="77777777" w:rsidR="00402AB6" w:rsidRPr="005F5BC5" w:rsidRDefault="00402AB6" w:rsidP="0040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030" w:type="dxa"/>
            <w:vAlign w:val="center"/>
          </w:tcPr>
          <w:p w14:paraId="2DC559F1" w14:textId="77777777" w:rsidR="00402AB6" w:rsidRPr="005F5BC5" w:rsidRDefault="00402AB6" w:rsidP="00402A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D2C60EF" w14:textId="77777777" w:rsidR="00402AB6" w:rsidRPr="005F5BC5" w:rsidRDefault="00402AB6" w:rsidP="00BF7380">
      <w:pPr>
        <w:pageBreakBefore/>
        <w:spacing w:after="0" w:line="240" w:lineRule="auto"/>
        <w:ind w:left="119"/>
        <w:jc w:val="center"/>
        <w:rPr>
          <w:rFonts w:ascii="Times New Roman" w:eastAsia="Calibri" w:hAnsi="Times New Roman" w:cs="Times New Roman"/>
          <w:lang w:val="ru-RU"/>
        </w:rPr>
      </w:pPr>
      <w:r w:rsidRPr="005F5BC5">
        <w:rPr>
          <w:rFonts w:ascii="Times New Roman" w:eastAsia="Calibri" w:hAnsi="Times New Roman" w:cs="Times New Roman"/>
          <w:b/>
        </w:rPr>
        <w:lastRenderedPageBreak/>
        <w:t>ПОУРОЧНОЕ ПЛАНИРОВАНИЕ</w:t>
      </w:r>
    </w:p>
    <w:p w14:paraId="0A8F9276" w14:textId="77777777" w:rsidR="00402AB6" w:rsidRPr="005F5BC5" w:rsidRDefault="00402AB6" w:rsidP="006A1C18">
      <w:pPr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lang w:val="ru-RU"/>
        </w:rPr>
      </w:pPr>
      <w:r w:rsidRPr="005F5BC5">
        <w:rPr>
          <w:rFonts w:ascii="Times New Roman" w:eastAsia="Calibri" w:hAnsi="Times New Roman" w:cs="Times New Roman"/>
          <w:b/>
        </w:rPr>
        <w:t>5 КЛАСС</w:t>
      </w:r>
    </w:p>
    <w:tbl>
      <w:tblPr>
        <w:tblW w:w="1403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134"/>
        <w:gridCol w:w="1134"/>
        <w:gridCol w:w="1376"/>
        <w:gridCol w:w="3160"/>
      </w:tblGrid>
      <w:tr w:rsidR="005F5BC5" w:rsidRPr="005F5BC5" w14:paraId="5741C2E9" w14:textId="77777777" w:rsidTr="00D2275D">
        <w:trPr>
          <w:trHeight w:val="148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25FFB" w14:textId="77777777" w:rsidR="00402AB6" w:rsidRPr="005F5BC5" w:rsidRDefault="00402AB6" w:rsidP="00102E1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52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8990E" w14:textId="77777777" w:rsidR="00477A30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spellEnd"/>
          </w:p>
          <w:p w14:paraId="2D58F2FB" w14:textId="131093F3" w:rsidR="00402AB6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E5602" w14:textId="18370D94" w:rsidR="00402AB6" w:rsidRPr="005F5BC5" w:rsidRDefault="00402AB6" w:rsidP="0040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Количество</w:t>
            </w:r>
            <w:proofErr w:type="spellEnd"/>
            <w:r w:rsidR="00477A30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E1466" w14:textId="77777777" w:rsidR="00477A30" w:rsidRPr="005F5BC5" w:rsidRDefault="00402AB6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Дата</w:t>
            </w:r>
            <w:proofErr w:type="spellEnd"/>
          </w:p>
          <w:p w14:paraId="4BE667DD" w14:textId="5B96245E" w:rsidR="00402AB6" w:rsidRPr="005F5BC5" w:rsidRDefault="00402AB6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изучения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B5AA8" w14:textId="68ED6230" w:rsidR="00402AB6" w:rsidRPr="005F5BC5" w:rsidRDefault="00402AB6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Электронные</w:t>
            </w:r>
            <w:proofErr w:type="spellEnd"/>
            <w:r w:rsidR="00477A30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цифровые</w:t>
            </w:r>
            <w:proofErr w:type="spellEnd"/>
            <w:r w:rsidR="00477A30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  <w:proofErr w:type="spellEnd"/>
            <w:r w:rsidR="00477A30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4CCFC9C8" w14:textId="77777777" w:rsidTr="00D2275D">
        <w:trPr>
          <w:cantSplit/>
          <w:trHeight w:val="635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F435B" w14:textId="77777777" w:rsidR="00402AB6" w:rsidRPr="005F5BC5" w:rsidRDefault="00402AB6" w:rsidP="00102E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27C450" w14:textId="77777777" w:rsidR="00402AB6" w:rsidRPr="005F5BC5" w:rsidRDefault="00402AB6" w:rsidP="00402AB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A30B20" w14:textId="77777777" w:rsidR="00402AB6" w:rsidRPr="005F5BC5" w:rsidRDefault="00402AB6" w:rsidP="00BF738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EEB134" w14:textId="13615643" w:rsidR="00402AB6" w:rsidRPr="005F5BC5" w:rsidRDefault="00402AB6" w:rsidP="00BF738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Контрольные</w:t>
            </w:r>
            <w:proofErr w:type="spellEnd"/>
            <w:r w:rsidR="00477A30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10E4FF" w14:textId="77777777" w:rsidR="00402AB6" w:rsidRPr="005F5BC5" w:rsidRDefault="00402AB6" w:rsidP="00BF738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Практическиеработы</w:t>
            </w:r>
            <w:proofErr w:type="spellEnd"/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2DBA97" w14:textId="77777777" w:rsidR="00402AB6" w:rsidRPr="005F5BC5" w:rsidRDefault="00402AB6" w:rsidP="00D227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5C1649" w14:textId="77777777" w:rsidR="00402AB6" w:rsidRPr="005F5BC5" w:rsidRDefault="00402AB6" w:rsidP="00D227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5BC5" w:rsidRPr="00167BD1" w14:paraId="14CDF6A2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7CE0A3" w14:textId="77777777" w:rsidR="00402AB6" w:rsidRPr="005F5BC5" w:rsidRDefault="00402AB6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02B806C" w14:textId="77777777" w:rsidR="00402AB6" w:rsidRPr="005F5BC5" w:rsidRDefault="00402AB6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      </w:r>
          </w:p>
          <w:p w14:paraId="03C2A509" w14:textId="495C3C30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iCs/>
                <w:lang w:val="ru-RU"/>
              </w:rPr>
              <w:t>Д/З. Выполнить прыжки через скакалку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1F940" w14:textId="77777777" w:rsidR="00402AB6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3E1D1" w14:textId="77777777" w:rsidR="00402AB6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AF965" w14:textId="77777777" w:rsidR="00402AB6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E9C2B" w14:textId="3BD6AEF1" w:rsidR="00402AB6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9D67E" w14:textId="77777777" w:rsidR="00C43313" w:rsidRPr="005F5BC5" w:rsidRDefault="00167BD1" w:rsidP="00D2275D">
            <w:pPr>
              <w:autoSpaceDE w:val="0"/>
              <w:autoSpaceDN w:val="0"/>
              <w:spacing w:before="168" w:after="0" w:line="230" w:lineRule="auto"/>
              <w:jc w:val="center"/>
              <w:rPr>
                <w:lang w:val="ru-RU"/>
              </w:rPr>
            </w:pPr>
            <w:hyperlink r:id="rId4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  <w:p w14:paraId="28A67472" w14:textId="77777777" w:rsidR="00402AB6" w:rsidRPr="005F5BC5" w:rsidRDefault="00402AB6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F5BC5" w:rsidRPr="00167BD1" w14:paraId="6DBC35CE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7B67B0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545A5AC" w14:textId="60A5D9AF" w:rsidR="00E61885" w:rsidRPr="005F5BC5" w:rsidRDefault="00645F09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Модуль</w:t>
            </w:r>
            <w:r w:rsidR="00D2275D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«</w:t>
            </w:r>
            <w:r w:rsidR="00E61885" w:rsidRPr="005F5BC5">
              <w:rPr>
                <w:rFonts w:ascii="Times New Roman" w:eastAsia="Calibri" w:hAnsi="Times New Roman" w:cs="Times New Roman"/>
                <w:b/>
                <w:lang w:val="ru-RU"/>
              </w:rPr>
              <w:t>Лёгкая атлетика</w:t>
            </w: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».</w:t>
            </w:r>
          </w:p>
          <w:p w14:paraId="621D006D" w14:textId="77777777" w:rsidR="00C43313" w:rsidRPr="005F5BC5" w:rsidRDefault="007C04C1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Инструктаж по Т.Б. </w:t>
            </w:r>
            <w:r w:rsidR="00F3694D" w:rsidRPr="005F5BC5">
              <w:rPr>
                <w:rFonts w:ascii="Times New Roman" w:eastAsia="Calibri" w:hAnsi="Times New Roman" w:cs="Times New Roman"/>
                <w:lang w:val="ru-RU"/>
              </w:rPr>
              <w:t xml:space="preserve"> на уроках лёгкой атлетики</w:t>
            </w:r>
            <w:r w:rsidR="00C43313" w:rsidRPr="005F5BC5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C43313" w:rsidRPr="005F5BC5">
              <w:rPr>
                <w:rFonts w:ascii="Times New Roman" w:eastAsia="Calibri" w:hAnsi="Times New Roman" w:cs="Times New Roman"/>
                <w:lang w:val="ru-RU"/>
              </w:rPr>
              <w:t>Бег на короткие д</w:t>
            </w:r>
            <w:r w:rsidR="00A601F2" w:rsidRPr="005F5BC5">
              <w:rPr>
                <w:rFonts w:ascii="Times New Roman" w:eastAsia="Calibri" w:hAnsi="Times New Roman" w:cs="Times New Roman"/>
                <w:lang w:val="ru-RU"/>
              </w:rPr>
              <w:t>истанции. Подвижные игры</w:t>
            </w:r>
            <w:r w:rsidR="00E61885" w:rsidRPr="005F5BC5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C43313" w:rsidRPr="005F5BC5">
              <w:rPr>
                <w:rFonts w:ascii="Times New Roman" w:eastAsia="Calibri" w:hAnsi="Times New Roman" w:cs="Times New Roman"/>
                <w:lang w:val="ru-RU"/>
              </w:rPr>
              <w:t xml:space="preserve">«Ведение дневника физической культуры». </w:t>
            </w:r>
          </w:p>
          <w:p w14:paraId="3BF1B66A" w14:textId="18C5EF72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iCs/>
                <w:lang w:val="ru-RU"/>
              </w:rPr>
              <w:t>Д/З. Выполнить прыжки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FCECF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DADED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5FE97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EE4C81D" w14:textId="05447CED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9DDD189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1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A4BC5E3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691326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75375B4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Бег на короткие </w:t>
            </w:r>
            <w:r w:rsidR="00A601F2" w:rsidRPr="005F5BC5">
              <w:rPr>
                <w:rFonts w:ascii="Times New Roman" w:eastAsia="Calibri" w:hAnsi="Times New Roman" w:cs="Times New Roman"/>
                <w:lang w:val="ru-RU"/>
              </w:rPr>
              <w:t>дистанции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A601F2" w:rsidRPr="005F5BC5">
              <w:rPr>
                <w:rFonts w:ascii="Times New Roman" w:eastAsia="Calibri" w:hAnsi="Times New Roman" w:cs="Times New Roman"/>
                <w:lang w:val="ru-RU"/>
              </w:rPr>
              <w:t xml:space="preserve"> Подвижные игры</w:t>
            </w:r>
            <w:r w:rsidR="00F13B7C" w:rsidRPr="005F5BC5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«Ведение дневника физической культуры». </w:t>
            </w:r>
          </w:p>
          <w:p w14:paraId="221087A0" w14:textId="3A35919F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 Выполнить отжимание в упоре лёжа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FD166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132D0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719AC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CF0B998" w14:textId="157075D6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A0CDB73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2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BDB7A3B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F359A7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58DF8264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«Бег с максимальной скоростью на короткие дистанции». «Режим дня и его значение для современного школьника».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6DC31A61" w14:textId="79C59E2C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 Выполнить упражнение для мышц брюшного пресса.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7FCB6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6CD87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76DD1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90CA021" w14:textId="7DC915F9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467C41E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3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0F6C70A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D0047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13E9800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«Бег с максимальной скоростью на короткие дистанции». «Режим дня и его значение для современного школьника».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58306B46" w14:textId="095A2759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Д/З. Отработать технику метания мяча с 3-4 шагов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904135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273DB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37E15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FC8F08C" w14:textId="11596B90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AC1340D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4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062EA8A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EAF30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26FD6653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«Бег с равномерной скоростью на длинные дистанции». «Самостоятельное составление индивидуального режима дня».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3DD39523" w14:textId="4733FD31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D2B3D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0C6F6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1D9254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A835484" w14:textId="76D50B55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B4E280B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5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78816A1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C80FA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1F845B51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«Бег с равномерной скоростью на длинные дистанции». «Самостоятельное составление индивидуального режима дня».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>.</w:t>
            </w:r>
          </w:p>
          <w:p w14:paraId="297CF6A6" w14:textId="0C7D2B22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0F13A6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19CDF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C017B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FF1D03C" w14:textId="71311DD0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ACE4DB7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6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FB31AED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924AF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0B62DBDC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«Прыжок в длину с разбега способом «согнув ноги». «Исследование влияния оздоровительных форм занятий физической культурой на работу сердца».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>.</w:t>
            </w:r>
          </w:p>
          <w:p w14:paraId="376133B4" w14:textId="6ADE5812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в упоре лёжа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0949F9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7972C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F31EC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CB1AC1" w14:textId="66216879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26.09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0CE26CC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7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2E69DF2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CE67E" w14:textId="77777777" w:rsidR="00C43313" w:rsidRPr="005F5BC5" w:rsidRDefault="00C43313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A897B91" w14:textId="77777777" w:rsidR="00C43313" w:rsidRPr="005F5BC5" w:rsidRDefault="00C43313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«Прыжок в длину с разбега способом «согнув ноги». «Исследование влияния оздоровительных форм занятий физической культурой на работу сердца».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60C334EE" w14:textId="1562D9F1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упражнение для мышц брюшного пресса.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D28167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B1853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0DBB4" w14:textId="77777777" w:rsidR="00C43313" w:rsidRPr="005F5BC5" w:rsidRDefault="00C43313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7196108" w14:textId="6D6E768F" w:rsidR="00C43313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3AC452D" w14:textId="77777777" w:rsidR="00C43313" w:rsidRPr="005F5BC5" w:rsidRDefault="00167BD1" w:rsidP="00D2275D">
            <w:pPr>
              <w:jc w:val="center"/>
              <w:rPr>
                <w:lang w:val="ru-RU"/>
              </w:rPr>
            </w:pPr>
            <w:hyperlink r:id="rId48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B1D05F0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463B83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193899E7" w14:textId="77777777" w:rsidR="00F3694D" w:rsidRPr="005F5BC5" w:rsidRDefault="00F3694D" w:rsidP="00DC64A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«Метание малого мяча на дальность». Подвижные игры. 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  <w:p w14:paraId="6565C7F6" w14:textId="32E9B664" w:rsidR="00643D0F" w:rsidRPr="005F5BC5" w:rsidRDefault="00643D0F" w:rsidP="00DC64A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B50B20" w14:textId="77777777" w:rsidR="00F3694D" w:rsidRPr="005F5BC5" w:rsidRDefault="00F3694D" w:rsidP="00DC64A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88D8A" w14:textId="77777777" w:rsidR="00F3694D" w:rsidRPr="005F5BC5" w:rsidRDefault="00F3694D" w:rsidP="00DC64A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AA279" w14:textId="77777777" w:rsidR="00F3694D" w:rsidRPr="005F5BC5" w:rsidRDefault="00F3694D" w:rsidP="00DC64A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597F6C3" w14:textId="450F6CBE" w:rsidR="00F3694D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E28BE1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49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D3B9A36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9A1CE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24918B9A" w14:textId="77777777" w:rsidR="00F3694D" w:rsidRPr="005F5BC5" w:rsidRDefault="00F3694D" w:rsidP="00DC64A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«Метание малого мяча на дальность». Подвижные игры. 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  <w:p w14:paraId="3C41189A" w14:textId="423974A6" w:rsidR="00643D0F" w:rsidRPr="005F5BC5" w:rsidRDefault="00643D0F" w:rsidP="00DC64A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метания малого мяча на дальность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59B1B3" w14:textId="77777777" w:rsidR="00F3694D" w:rsidRPr="005F5BC5" w:rsidRDefault="00F3694D" w:rsidP="00DC64A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2ED22" w14:textId="77777777" w:rsidR="00F3694D" w:rsidRPr="005F5BC5" w:rsidRDefault="00F3694D" w:rsidP="00DC64A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FE14E" w14:textId="77777777" w:rsidR="00F3694D" w:rsidRPr="005F5BC5" w:rsidRDefault="00F3694D" w:rsidP="00DC64A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68350C4" w14:textId="3805C2EC" w:rsidR="00F3694D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6BE4A77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0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C7293F3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7E16F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043D647C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«Прыжок в длину с места». Подвижные игры. «Физическое развитие человека и факторы, влияющие на его показатели».</w:t>
            </w:r>
          </w:p>
          <w:p w14:paraId="07B034AC" w14:textId="0254F59C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прыжка в длину с места.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159B1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A9F6A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25D40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AC065D8" w14:textId="42D9C549" w:rsidR="00F3694D" w:rsidRPr="005F5BC5" w:rsidRDefault="005F5BC5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2100A93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1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061EB6F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A2B682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9055342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«Прыжок в длину с места». Подвижные игры. «Физическое развитие человека и факторы, влияющие на его показатели».</w:t>
            </w:r>
          </w:p>
          <w:p w14:paraId="37405BFD" w14:textId="249AAFE4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прыжка в длину с места.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5CCA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A22E6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9BCC6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1CBF55B" w14:textId="57485E16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890A6F6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2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DACF84D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91C069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530C0603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Прыжки в высоту с прямого разбега.  Подвижные игры.</w:t>
            </w:r>
          </w:p>
          <w:p w14:paraId="5D8F7A19" w14:textId="0F4F7D7B" w:rsidR="00643D0F" w:rsidRPr="005F5BC5" w:rsidRDefault="00643D0F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4BF7E2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17B08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9CB42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47654B" w14:textId="40BBAA76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C059834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3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CBBA8B9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BE9416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D440267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Прыжки в высоту с прямого разбега.  </w:t>
            </w:r>
          </w:p>
          <w:p w14:paraId="320D93FD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Подвижные игры.</w:t>
            </w:r>
          </w:p>
          <w:p w14:paraId="6C08ADEE" w14:textId="77777777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  <w:p w14:paraId="351D37B5" w14:textId="4DF31026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EF232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CE4108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193B7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5ACBC16" w14:textId="34581426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EB83AFC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4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A2EB5AE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46626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EBFD95E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«Метание малого мяча в неподвижную мишень».  «Организация и проведение самостоятельных занятий». Подвижные игры.</w:t>
            </w:r>
          </w:p>
          <w:p w14:paraId="590F8856" w14:textId="0769F280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метания малого мяча в неподвижную цель.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E1E7D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473AF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6C4FC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DFCB2B" w14:textId="790B8070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24.10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481FF5F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5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00B1626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CA9B3" w14:textId="77777777" w:rsidR="00F3694D" w:rsidRPr="005F5BC5" w:rsidRDefault="00F3694D" w:rsidP="00DC6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39397C5E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«Метание малого мяча в неподвижную мишень».  «Организация и проведение самостоятельных занятий». Подвижные игры.</w:t>
            </w:r>
          </w:p>
          <w:p w14:paraId="040741E6" w14:textId="7A96E525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метания малого мяча в неподвижную цель.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7D06D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39E19" w14:textId="77777777" w:rsidR="00F3694D" w:rsidRPr="005F5BC5" w:rsidRDefault="00F3694D" w:rsidP="00402AB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4D6E9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5C57A77" w14:textId="015F4DA9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3F81A06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6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B7338BE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5D6B99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F5A478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Роль и значение физкультурно-оздоровительной деятельности в здоровом образе жизни современного человека. ОРУ.</w:t>
            </w:r>
          </w:p>
          <w:p w14:paraId="69B53863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«Упражнения дыхательной и зрительной гимнастики». Подвижная игра.</w:t>
            </w:r>
          </w:p>
          <w:p w14:paraId="30B39245" w14:textId="52AC1613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в упоре лёжа.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F3283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1B671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0C16E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C094B29" w14:textId="7142AB70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07.11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B955890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7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7BD559F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4C637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544E2C0" w14:textId="77777777" w:rsidR="00E61885" w:rsidRPr="005F5BC5" w:rsidRDefault="00645F09" w:rsidP="00402A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Модуль «</w:t>
            </w:r>
            <w:r w:rsidR="00E61885" w:rsidRPr="005F5BC5">
              <w:rPr>
                <w:rFonts w:ascii="Times New Roman" w:eastAsia="Calibri" w:hAnsi="Times New Roman" w:cs="Times New Roman"/>
                <w:b/>
                <w:lang w:val="ru-RU"/>
              </w:rPr>
              <w:t>Гимнастика</w:t>
            </w: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  <w:r w:rsidR="00E61885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. </w:t>
            </w:r>
          </w:p>
          <w:p w14:paraId="2B636F63" w14:textId="77777777" w:rsidR="00F3694D" w:rsidRPr="005F5BC5" w:rsidRDefault="007C04C1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Инструктаж по Т.Б.</w:t>
            </w:r>
            <w:r w:rsidR="00F3694D" w:rsidRPr="005F5BC5">
              <w:rPr>
                <w:rFonts w:ascii="Times New Roman" w:eastAsia="Calibri" w:hAnsi="Times New Roman" w:cs="Times New Roman"/>
                <w:lang w:val="ru-RU"/>
              </w:rPr>
              <w:t xml:space="preserve">  на уроках гимнастики.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F3694D" w:rsidRPr="005F5BC5">
              <w:rPr>
                <w:rFonts w:ascii="Times New Roman" w:eastAsia="Calibri" w:hAnsi="Times New Roman" w:cs="Times New Roman"/>
                <w:lang w:val="ru-RU"/>
              </w:rPr>
              <w:t>«Кувырок вперёд и назад в группировке». «Упражнения на формирование телосложения». Подвижные игры.</w:t>
            </w:r>
          </w:p>
          <w:p w14:paraId="1EBBD77D" w14:textId="588BC8E8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кувырка вперёд.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693EE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5C9CE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BD47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A524035" w14:textId="52FF79B4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075F179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8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7655B2C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8A841D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75C87E2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«Кувырок вперёд и назад в группировке». «Упражнения на формирование телосложения». Подвижные игры.</w:t>
            </w:r>
          </w:p>
          <w:p w14:paraId="6DFB192F" w14:textId="5A70C953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кувырков вперёд и назад.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2194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1C1A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E9788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C805E9" w14:textId="399E9D8F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4979CC0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59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8806C57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6796A0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6F07759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«Кувырок назад в группировке».  «Осанка как показатель физического развития и здоровья школьника». Подвижные игры.</w:t>
            </w:r>
          </w:p>
          <w:p w14:paraId="2F0A6AB1" w14:textId="469DB27F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технику кувырка назад.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ABD7BA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FC2BB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E3057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713A1F" w14:textId="6CD4FAC9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ECF79CC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0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48486B8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C9084B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BE0FC7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«Кувырок назад </w:t>
            </w:r>
            <w:r w:rsidR="00F13B7C" w:rsidRPr="005F5BC5">
              <w:rPr>
                <w:rFonts w:ascii="Times New Roman" w:eastAsia="Calibri" w:hAnsi="Times New Roman" w:cs="Times New Roman"/>
                <w:lang w:val="ru-RU"/>
              </w:rPr>
              <w:t>в стойку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на лопатках».  «Упражнения для профилактики нарушения осанки».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084FF20D" w14:textId="5D702FB1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перекатом назад стойку на лопатках.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5972A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51A2C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9E3D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5B5E754" w14:textId="0685B619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E78348A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1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A8A39DA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132F6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5EC677B6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Кувырок вперёд. «Упражнения на развитие гибкости».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397CD358" w14:textId="18E3CEF8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C4B7DB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DFAB8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81420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C8DAB4" w14:textId="5F609425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07B0562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2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6EFDC98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A0AFA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45CB69BB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Кувырок вперёд. «Упражнения на развитие гибкости». Подвижные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игры.</w:t>
            </w:r>
          </w:p>
          <w:p w14:paraId="0EE419AA" w14:textId="27A405D3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93BCA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79497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C4763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5B7556" w14:textId="483F308F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28.11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BB12BF3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3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5E0D4F1" w14:textId="77777777" w:rsidTr="00D2275D">
        <w:trPr>
          <w:trHeight w:val="147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EEB2D2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B22A838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«Расхождение на гимнастической скамейке в парах». «Упражнения утренней зарядки». «Водные процедуры после утренней зарядки»: закрепляют и совершенствуют навыки проведения закаливающей процедуры способом обливания.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>.</w:t>
            </w:r>
          </w:p>
          <w:p w14:paraId="624F0904" w14:textId="05C36C63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Повторить упражнения утренней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9B97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DE4DA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713D02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E3E704F" w14:textId="2ECDAC55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C6766D5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4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7BDE9E2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5FA0B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0A17A3CA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«Гимнастическая комбинация на низком гимнастическом бревне». «Упражнения на развитие координации». Подвижные игры.</w:t>
            </w:r>
          </w:p>
          <w:p w14:paraId="36663F54" w14:textId="247E03A8" w:rsidR="003A0FEA" w:rsidRPr="005F5BC5" w:rsidRDefault="00802BC4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утренней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98505C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FA0E7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CA2B3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55A6C58" w14:textId="7D1C2942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8FB3219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5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8ADAE61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C2663C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64E10816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«Гимнастическая комбинация на низком гимнастическом бревне». «Упражнения на развитие координации». Подвижные игры.</w:t>
            </w:r>
          </w:p>
          <w:p w14:paraId="5BD8CB2F" w14:textId="34D09655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утренней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7BD8A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2F2D7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F783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AE36485" w14:textId="3C489311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093FF15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6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9BDEBBF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07B2B5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2835F27D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«Лазанье и </w:t>
            </w:r>
            <w:proofErr w:type="spellStart"/>
            <w:r w:rsidRPr="005F5BC5">
              <w:rPr>
                <w:rFonts w:ascii="Times New Roman" w:eastAsia="Calibri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на гимнастической стенке». Роль и значение спортивно-оздоровительной деятельности.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>.</w:t>
            </w:r>
          </w:p>
          <w:p w14:paraId="345F79B6" w14:textId="38A46A0C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CCF82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9FE56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F0C39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304BE85" w14:textId="327058CF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80DF006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7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B65F82B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9E8DC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31310E78" w14:textId="676AC2E3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«Лазанье и </w:t>
            </w:r>
            <w:proofErr w:type="spellStart"/>
            <w:r w:rsidRPr="005F5BC5">
              <w:rPr>
                <w:rFonts w:ascii="Times New Roman" w:eastAsia="Calibri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на гимнастической стенке». Роль и значение спортивно-оздоровительной деятельности.</w:t>
            </w:r>
            <w:r w:rsidR="003A0FEA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eastAsia="Calibri" w:hAnsi="Times New Roman" w:cs="Times New Roman"/>
              </w:rPr>
              <w:t>.</w:t>
            </w:r>
          </w:p>
          <w:p w14:paraId="4E87F824" w14:textId="4204DC86" w:rsidR="003A0FEA" w:rsidRPr="005F5BC5" w:rsidRDefault="003A0FEA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4751B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7EFF8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DBFEF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C98E832" w14:textId="136927ED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10C518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8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2C24F17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E6A47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9141406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«Расхождение на гимнастической скамейке в парах».  Подвижные игры.</w:t>
            </w:r>
          </w:p>
          <w:p w14:paraId="42700BC5" w14:textId="42511301" w:rsidR="00802BC4" w:rsidRPr="005F5BC5" w:rsidRDefault="00802BC4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06692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BDF5B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48A9E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4A679BC" w14:textId="44E77052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198ECD4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69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C2D820D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10989" w14:textId="77777777" w:rsidR="00F3694D" w:rsidRPr="005F5BC5" w:rsidRDefault="00F3694D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05DEDB95" w14:textId="77777777" w:rsidR="00F3694D" w:rsidRPr="005F5BC5" w:rsidRDefault="00F3694D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«Процедура определения состояния организма с помощью одномоментной функциональной пробы». «Измерение индивидуальных показателей физического </w:t>
            </w:r>
            <w:proofErr w:type="spellStart"/>
            <w:r w:rsidRPr="005F5BC5">
              <w:rPr>
                <w:rFonts w:ascii="Times New Roman" w:eastAsia="Calibri" w:hAnsi="Times New Roman" w:cs="Times New Roman"/>
                <w:lang w:val="ru-RU"/>
              </w:rPr>
              <w:t>развития</w:t>
            </w:r>
            <w:proofErr w:type="gramStart"/>
            <w:r w:rsidRPr="005F5BC5">
              <w:rPr>
                <w:rFonts w:ascii="Times New Roman" w:eastAsia="Calibri" w:hAnsi="Times New Roman" w:cs="Times New Roman"/>
                <w:lang w:val="ru-RU"/>
              </w:rPr>
              <w:t>».Подвижные</w:t>
            </w:r>
            <w:proofErr w:type="spellEnd"/>
            <w:proofErr w:type="gram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игры.</w:t>
            </w:r>
          </w:p>
          <w:p w14:paraId="5CB7A110" w14:textId="519A9EEC" w:rsidR="00802BC4" w:rsidRPr="005F5BC5" w:rsidRDefault="00802BC4" w:rsidP="00402AB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AC9EB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0ED73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722DA4" w14:textId="77777777" w:rsidR="00F3694D" w:rsidRPr="005F5BC5" w:rsidRDefault="00F3694D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4DD6C1" w14:textId="79B85EB4" w:rsidR="00F3694D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E346C59" w14:textId="77777777" w:rsidR="00F3694D" w:rsidRPr="005F5BC5" w:rsidRDefault="00167BD1" w:rsidP="00D2275D">
            <w:pPr>
              <w:jc w:val="center"/>
              <w:rPr>
                <w:lang w:val="ru-RU"/>
              </w:rPr>
            </w:pPr>
            <w:hyperlink r:id="rId70" w:history="1"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F3694D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2E2A9AF" w14:textId="77777777" w:rsidTr="00D2275D">
        <w:trPr>
          <w:trHeight w:val="793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2FFF8" w14:textId="77777777" w:rsidR="007C04C1" w:rsidRPr="005F5BC5" w:rsidRDefault="007C04C1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7829F5D" w14:textId="77777777" w:rsidR="00E61885" w:rsidRPr="005F5BC5" w:rsidRDefault="00645F09" w:rsidP="0080269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Модуль «</w:t>
            </w:r>
            <w:r w:rsidR="00E61885"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Зимние виды спорта</w:t>
            </w:r>
            <w:r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»</w:t>
            </w:r>
            <w:r w:rsidR="00E61885"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.</w:t>
            </w:r>
          </w:p>
          <w:p w14:paraId="5ECFFE9A" w14:textId="77777777" w:rsidR="007C04C1" w:rsidRPr="005F5BC5" w:rsidRDefault="007C04C1" w:rsidP="0080269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Инс</w:t>
            </w:r>
            <w:r w:rsidR="0080269A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труктаж по Т.Б. на уроках </w:t>
            </w: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 лыжной подготовке.</w:t>
            </w:r>
            <w:r w:rsidR="00D2275D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Передвижение на лыжах попеременным </w:t>
            </w:r>
            <w:r w:rsidRPr="005F5BC5">
              <w:rPr>
                <w:rFonts w:ascii="Times New Roman" w:hAnsi="Times New Roman" w:cs="Times New Roman"/>
                <w:szCs w:val="20"/>
                <w:lang w:val="ru-RU"/>
              </w:rPr>
              <w:br/>
            </w:r>
            <w:proofErr w:type="spellStart"/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двухшажным</w:t>
            </w:r>
            <w:proofErr w:type="spellEnd"/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ходом.</w:t>
            </w:r>
          </w:p>
          <w:p w14:paraId="69289D8E" w14:textId="4A0A1B84" w:rsidR="00802BC4" w:rsidRPr="005F5BC5" w:rsidRDefault="00802BC4" w:rsidP="0080269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szCs w:val="20"/>
                <w:lang w:val="ru-RU"/>
              </w:rPr>
              <w:t xml:space="preserve">Д/З. Повторить попеременный </w:t>
            </w:r>
            <w:proofErr w:type="spellStart"/>
            <w:r w:rsidRPr="005F5BC5">
              <w:rPr>
                <w:rFonts w:ascii="Times New Roman" w:hAnsi="Times New Roman" w:cs="Times New Roman"/>
                <w:i/>
                <w:szCs w:val="20"/>
                <w:lang w:val="ru-RU"/>
              </w:rPr>
              <w:t>двухшажный</w:t>
            </w:r>
            <w:proofErr w:type="spellEnd"/>
            <w:r w:rsidRPr="005F5BC5">
              <w:rPr>
                <w:rFonts w:ascii="Times New Roman" w:hAnsi="Times New Roman" w:cs="Times New Roman"/>
                <w:i/>
                <w:szCs w:val="20"/>
                <w:lang w:val="ru-RU"/>
              </w:rPr>
              <w:t xml:space="preserve"> ход.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314AA5" w14:textId="77777777" w:rsidR="007C04C1" w:rsidRPr="005F5BC5" w:rsidRDefault="007C04C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971A9" w14:textId="77777777" w:rsidR="007C04C1" w:rsidRPr="005F5BC5" w:rsidRDefault="007C04C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5A3271" w14:textId="77777777" w:rsidR="007C04C1" w:rsidRPr="005F5BC5" w:rsidRDefault="007C04C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C4DEEEC" w14:textId="35817746" w:rsidR="007C04C1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4D38D5B" w14:textId="77777777" w:rsidR="007C04C1" w:rsidRPr="005F5BC5" w:rsidRDefault="00167BD1" w:rsidP="00D2275D">
            <w:pPr>
              <w:spacing w:line="240" w:lineRule="auto"/>
              <w:jc w:val="center"/>
              <w:rPr>
                <w:lang w:val="ru-RU"/>
              </w:rPr>
            </w:pPr>
            <w:hyperlink r:id="rId71" w:history="1"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7C04C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BE8E919" w14:textId="77777777" w:rsidTr="00875CA6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947F4F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3BA63851" w14:textId="77777777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Передвижение на лыжах попеременным </w:t>
            </w:r>
            <w:proofErr w:type="spellStart"/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двухшажным</w:t>
            </w:r>
            <w:proofErr w:type="spellEnd"/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ходом.</w:t>
            </w:r>
          </w:p>
          <w:p w14:paraId="57E4C048" w14:textId="72CB551D" w:rsidR="00802BC4" w:rsidRPr="005F5BC5" w:rsidRDefault="00802BC4" w:rsidP="001D4D2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szCs w:val="20"/>
                <w:lang w:val="ru-RU"/>
              </w:rPr>
              <w:t xml:space="preserve">Д/З. Повторить попеременный </w:t>
            </w:r>
            <w:proofErr w:type="spellStart"/>
            <w:r w:rsidRPr="005F5BC5">
              <w:rPr>
                <w:rFonts w:ascii="Times New Roman" w:eastAsia="Times New Roman" w:hAnsi="Times New Roman" w:cs="Times New Roman"/>
                <w:i/>
                <w:szCs w:val="20"/>
                <w:lang w:val="ru-RU"/>
              </w:rPr>
              <w:t>двухшажный</w:t>
            </w:r>
            <w:proofErr w:type="spellEnd"/>
            <w:r w:rsidRPr="005F5BC5">
              <w:rPr>
                <w:rFonts w:ascii="Times New Roman" w:eastAsia="Times New Roman" w:hAnsi="Times New Roman" w:cs="Times New Roman"/>
                <w:i/>
                <w:szCs w:val="20"/>
                <w:lang w:val="ru-RU"/>
              </w:rPr>
              <w:t xml:space="preserve"> ход.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1680A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13854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AA92F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2095287" w14:textId="58E536FB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09.01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AAFF8CE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72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02E41C0" w14:textId="77777777" w:rsidTr="00875CA6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3645C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15731278" w14:textId="5C03D958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Повороты на лыжах способом переступания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016DF611" w14:textId="1340D372" w:rsidR="00802BC4" w:rsidRPr="005F5BC5" w:rsidRDefault="00802BC4" w:rsidP="00802BC4">
            <w:pPr>
              <w:pStyle w:val="af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Д/З. Повторить повороты на лыжах переступанием.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859914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E893C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37048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3273772" w14:textId="603F860F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2870096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73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170BBF3" w14:textId="77777777" w:rsidTr="00875CA6">
        <w:trPr>
          <w:trHeight w:val="27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D32A0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1F922A83" w14:textId="77777777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Повороты на лыжах способом переступания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3EABEFBA" w14:textId="4575B590" w:rsidR="00802BC4" w:rsidRPr="005F5BC5" w:rsidRDefault="00802BC4" w:rsidP="00802BC4">
            <w:pPr>
              <w:pStyle w:val="af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Д/З. Повторить повороты на лыжах переступанием.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896F9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64B794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3A2E6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4ED2E63" w14:textId="13719C8F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A198E31" w14:textId="77777777" w:rsidR="001D4D2A" w:rsidRPr="00B66E4F" w:rsidRDefault="00167BD1" w:rsidP="001D4D2A">
            <w:pPr>
              <w:spacing w:after="0" w:line="240" w:lineRule="auto"/>
              <w:jc w:val="center"/>
              <w:rPr>
                <w:lang w:val="ru-RU"/>
              </w:rPr>
            </w:pPr>
            <w:hyperlink r:id="rId74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8D9C462" w14:textId="77777777" w:rsidTr="00875CA6">
        <w:trPr>
          <w:trHeight w:val="465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E7446C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472C09E" w14:textId="77777777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Подъём в горку на лыжах способом «лесенка»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7F38D9B1" w14:textId="334F7941" w:rsidR="00802BC4" w:rsidRPr="005F5BC5" w:rsidRDefault="00802BC4" w:rsidP="001D4D2A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szCs w:val="20"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4623F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39E9F9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1BC31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1B2D6943" w14:textId="4AAC8FA8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82BF16D" w14:textId="77777777" w:rsidR="001D4D2A" w:rsidRPr="00B66E4F" w:rsidRDefault="00167BD1" w:rsidP="001D4D2A">
            <w:pPr>
              <w:spacing w:after="0" w:line="240" w:lineRule="auto"/>
              <w:jc w:val="center"/>
              <w:rPr>
                <w:lang w:val="ru-RU"/>
              </w:rPr>
            </w:pPr>
            <w:hyperlink r:id="rId75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9314FE5" w14:textId="77777777" w:rsidTr="00875CA6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F98A7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03C75799" w14:textId="2CF573E6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Подъём в горку на лыжах способом «лесенка»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79A00938" w14:textId="356E0352" w:rsidR="00802BC4" w:rsidRPr="005F5BC5" w:rsidRDefault="00802BC4" w:rsidP="001D4D2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szCs w:val="20"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8E9F49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16365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F1C83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6B85D37C" w14:textId="4FE98D9A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80F2CAB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76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5DE62B6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2F1BE" w14:textId="77777777" w:rsidR="00E25991" w:rsidRPr="005F5BC5" w:rsidRDefault="00E25991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66E7A880" w14:textId="77777777" w:rsidR="00E25991" w:rsidRPr="005F5BC5" w:rsidRDefault="00E25991" w:rsidP="007C04C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Спуск на лыжах с пологого склона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4E90A891" w14:textId="439EB1C5" w:rsidR="00802BC4" w:rsidRPr="005F5BC5" w:rsidRDefault="00802BC4" w:rsidP="007C04C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szCs w:val="20"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F9267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03715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E0D46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5201ECF" w14:textId="5D96F135" w:rsidR="00E25991" w:rsidRPr="005F5BC5" w:rsidRDefault="00202CE3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C4A9FBA" w14:textId="77777777" w:rsidR="00E25991" w:rsidRPr="005F5BC5" w:rsidRDefault="00167BD1" w:rsidP="00D2275D">
            <w:pPr>
              <w:spacing w:line="240" w:lineRule="auto"/>
              <w:jc w:val="center"/>
              <w:rPr>
                <w:lang w:val="ru-RU"/>
              </w:rPr>
            </w:pPr>
            <w:hyperlink r:id="rId77" w:history="1"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4E5DD73" w14:textId="77777777" w:rsidTr="003A417E">
        <w:trPr>
          <w:trHeight w:val="411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DA62C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7ED9BEDD" w14:textId="77777777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Спуск на лыжах с пологого склона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725CDFD1" w14:textId="7DC14ED1" w:rsidR="00802BC4" w:rsidRPr="005F5BC5" w:rsidRDefault="00802BC4" w:rsidP="001D4D2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iCs/>
                <w:szCs w:val="20"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33C19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58FEE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F7940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7AB5347" w14:textId="40FAF2C7" w:rsidR="001D4D2A" w:rsidRPr="00202CE3" w:rsidRDefault="00202CE3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30.01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2A6D27E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78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5670FF1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6D6F08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14:paraId="6CE2FCC8" w14:textId="77777777" w:rsidR="001D4D2A" w:rsidRPr="005F5BC5" w:rsidRDefault="001D4D2A" w:rsidP="001D4D2A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Преодоление небольших препятствий при спуске с пологого склона</w:t>
            </w:r>
          </w:p>
          <w:p w14:paraId="2E493FC1" w14:textId="5B08786B" w:rsidR="00802BC4" w:rsidRPr="005F5BC5" w:rsidRDefault="00802BC4" w:rsidP="001D4D2A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i/>
                <w:szCs w:val="20"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1F8B48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F1D87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C8BBF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20DA1813" w14:textId="7394DB3B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9DA43C7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79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15FF667D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B8AE9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D3FBAB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Преодоление небольших препятствий при спуске с пологого склона</w:t>
            </w:r>
            <w:r w:rsidR="00802BC4"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.</w:t>
            </w:r>
          </w:p>
          <w:p w14:paraId="3A6CD7F3" w14:textId="21C55362" w:rsidR="00802BC4" w:rsidRPr="005F5BC5" w:rsidRDefault="00802BC4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прогулку на лыжах до 2 км.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54DCE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6D171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DD4C2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4B98084B" w14:textId="06CEE97B" w:rsidR="001D4D2A" w:rsidRPr="005F5BC5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282FBB7" w14:textId="77777777" w:rsidR="001D4D2A" w:rsidRPr="005F5BC5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80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EA24ABC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B7612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CBD4DE9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Модуль «Спортивные игры».</w:t>
            </w:r>
          </w:p>
          <w:p w14:paraId="1F1D3CF0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Баскетбол.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Техника безопасности на уроках по спортивным играм. «Передача баскетбольного мяча двумя руками от груди».  Подвижные игры с элементами баскетбола.</w:t>
            </w:r>
          </w:p>
          <w:p w14:paraId="55628E0E" w14:textId="3FB7984E" w:rsidR="00802BC4" w:rsidRPr="005F5BC5" w:rsidRDefault="00802BC4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О.Р.У типа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F09893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A26BA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C99EB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34B998E0" w14:textId="05D4DC14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F2A8E4F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81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1A76A9AD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9E691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ADE69EA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«Ведение баскетбольного мяча». Подвижные игры с элементами баскетбола.</w:t>
            </w:r>
          </w:p>
          <w:p w14:paraId="33AEFB1B" w14:textId="02E69E5F" w:rsidR="00802BC4" w:rsidRPr="005F5BC5" w:rsidRDefault="00802BC4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3F7A6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08806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F3D87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1D381486" w14:textId="67E2B34D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B78202A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82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0EA4725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581116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D3AD970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«Ведение баскетбольного мяча». Подвижные игры с элементами баскетбола.</w:t>
            </w:r>
          </w:p>
          <w:p w14:paraId="2E945E85" w14:textId="7D1887D7" w:rsidR="00802BC4" w:rsidRPr="005F5BC5" w:rsidRDefault="00802BC4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AF2E1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45E0F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92164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1BE2DF28" w14:textId="0B750663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997D599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83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579B64B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B813E2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B0D3047" w14:textId="77777777" w:rsidR="001D4D2A" w:rsidRPr="005F5BC5" w:rsidRDefault="001D4D2A" w:rsidP="001D4D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«Бросок баскетбольного мяча в корзину двумя руками от груди с места.  Подвижные игры с элементами баскетбола.</w:t>
            </w:r>
          </w:p>
          <w:p w14:paraId="4EDF9CD8" w14:textId="2201E3E3" w:rsidR="00802BC4" w:rsidRPr="005F5BC5" w:rsidRDefault="00802BC4" w:rsidP="001D4D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в упоре лёжа.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0E44E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37C60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7220C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2B8228E3" w14:textId="617999B9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B675020" w14:textId="77777777" w:rsidR="001D4D2A" w:rsidRPr="00B66E4F" w:rsidRDefault="00167BD1" w:rsidP="001D4D2A">
            <w:pPr>
              <w:spacing w:line="240" w:lineRule="auto"/>
              <w:jc w:val="center"/>
              <w:rPr>
                <w:lang w:val="ru-RU"/>
              </w:rPr>
            </w:pPr>
            <w:hyperlink r:id="rId84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F3FB722" w14:textId="77777777" w:rsidTr="003A417E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53067B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6C439EB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«Бросок баскетбольного мяча в корзину двумя руками от груди с места.  Подвижные игры с элементами баскетбола.</w:t>
            </w:r>
          </w:p>
          <w:p w14:paraId="712C6F1A" w14:textId="43A27BE5" w:rsidR="00802BC4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из упора сзади.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AF3127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D96FB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61803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6B241C9B" w14:textId="5DE94338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36A4757" w14:textId="77777777" w:rsidR="001D4D2A" w:rsidRPr="00B66E4F" w:rsidRDefault="00167BD1" w:rsidP="001D4D2A">
            <w:pPr>
              <w:jc w:val="center"/>
              <w:rPr>
                <w:lang w:val="ru-RU"/>
              </w:rPr>
            </w:pPr>
            <w:hyperlink r:id="rId85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42B4AFB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18E15" w14:textId="77777777" w:rsidR="00E25991" w:rsidRPr="005F5BC5" w:rsidRDefault="00E25991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5284DE" w14:textId="77777777" w:rsidR="00E25991" w:rsidRPr="005F5BC5" w:rsidRDefault="00E25991" w:rsidP="007C04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Совершенствование ранее разученные технические действия с мячом. Подвижные игры с элементами баскетбола.</w:t>
            </w:r>
          </w:p>
          <w:p w14:paraId="1B94A9DA" w14:textId="25F498ED" w:rsidR="008D1CF3" w:rsidRPr="005F5BC5" w:rsidRDefault="008D1CF3" w:rsidP="007C04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упражнение для мышц брюшного пресса.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44CB17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30025B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D71E19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2AA7209" w14:textId="1ED46DC0" w:rsidR="00E25991" w:rsidRPr="005F5BC5" w:rsidRDefault="003F241A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27.02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FE58BA6" w14:textId="77777777" w:rsidR="00E25991" w:rsidRPr="005F5BC5" w:rsidRDefault="00167BD1" w:rsidP="00D2275D">
            <w:pPr>
              <w:jc w:val="center"/>
              <w:rPr>
                <w:lang w:val="ru-RU"/>
              </w:rPr>
            </w:pPr>
            <w:hyperlink r:id="rId86" w:history="1"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6FBB3D7F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83369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6F88D15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Волейбол.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«Прямая нижняя подача мяча в волейболе». Спортивная игра волейбол.</w:t>
            </w:r>
          </w:p>
          <w:p w14:paraId="06090DC7" w14:textId="5DE207EE" w:rsidR="008D1CF3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23B79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062ED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0135D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4639487" w14:textId="34ED18ED" w:rsidR="001D4D2A" w:rsidRPr="005F5BC5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B45CC4B" w14:textId="77777777" w:rsidR="001D4D2A" w:rsidRPr="005F5BC5" w:rsidRDefault="00167BD1" w:rsidP="001D4D2A">
            <w:pPr>
              <w:jc w:val="center"/>
              <w:rPr>
                <w:lang w:val="ru-RU"/>
              </w:rPr>
            </w:pPr>
            <w:hyperlink r:id="rId87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6919811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332D6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D086FDB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«Прямая нижняя подача мяча в волейболе».   Спортивная игра волейбол.</w:t>
            </w:r>
          </w:p>
          <w:p w14:paraId="303225C4" w14:textId="67B7D633" w:rsidR="008D1CF3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FAAF2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DB81E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D2532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008E840" w14:textId="0D2CD2DE" w:rsidR="001D4D2A" w:rsidRPr="003F241A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0C2A71B" w14:textId="77777777" w:rsidR="001D4D2A" w:rsidRPr="00B66E4F" w:rsidRDefault="00167BD1" w:rsidP="001D4D2A">
            <w:pPr>
              <w:jc w:val="center"/>
              <w:rPr>
                <w:lang w:val="ru-RU"/>
              </w:rPr>
            </w:pPr>
            <w:hyperlink r:id="rId88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145AACF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3952D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38EC0E2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«Приём и передача волейбольного мяча двумя руками снизу».  Спортивная игра волейбол.</w:t>
            </w:r>
          </w:p>
          <w:p w14:paraId="64FEA062" w14:textId="768A782A" w:rsidR="008D1CF3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5BC2EB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65179C1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B8A66B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D557C0" w14:textId="27A30DFD" w:rsidR="001D4D2A" w:rsidRPr="005F5BC5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F942469" w14:textId="77777777" w:rsidR="001D4D2A" w:rsidRPr="005F5BC5" w:rsidRDefault="00167BD1" w:rsidP="001D4D2A">
            <w:pPr>
              <w:spacing w:after="0"/>
              <w:jc w:val="center"/>
              <w:rPr>
                <w:lang w:val="ru-RU"/>
              </w:rPr>
            </w:pPr>
            <w:hyperlink r:id="rId89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AE12BAE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698CB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BC48484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«Приём и передача волейбольного мяча двумя руками сверху».  Спортивная игра волейбол.</w:t>
            </w:r>
          </w:p>
          <w:p w14:paraId="10109C89" w14:textId="6D1C9D95" w:rsidR="008D1CF3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1DFC0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1BA7E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C4345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F8DA38E" w14:textId="6035D4A2" w:rsidR="001D4D2A" w:rsidRPr="005F5BC5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7C8513C" w14:textId="77777777" w:rsidR="001D4D2A" w:rsidRPr="005F5BC5" w:rsidRDefault="00167BD1" w:rsidP="001D4D2A">
            <w:pPr>
              <w:spacing w:after="0"/>
              <w:jc w:val="center"/>
              <w:rPr>
                <w:lang w:val="ru-RU"/>
              </w:rPr>
            </w:pPr>
            <w:hyperlink r:id="rId90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B8C2C49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55BDF4" w14:textId="77777777" w:rsidR="001D4D2A" w:rsidRPr="005F5BC5" w:rsidRDefault="001D4D2A" w:rsidP="001D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5A443BA" w14:textId="77777777" w:rsidR="001D4D2A" w:rsidRPr="005F5BC5" w:rsidRDefault="001D4D2A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«Приём и передача волейбольного мяча двумя руками сверху и снизу». Спортивная игра волейбол.</w:t>
            </w:r>
          </w:p>
          <w:p w14:paraId="13650A57" w14:textId="4D3EB56B" w:rsidR="008D1CF3" w:rsidRPr="005F5BC5" w:rsidRDefault="008D1CF3" w:rsidP="001D4D2A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подтягивание.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4A7723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930CA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17C43" w14:textId="77777777" w:rsidR="001D4D2A" w:rsidRPr="005F5BC5" w:rsidRDefault="001D4D2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CE9101A" w14:textId="69B34A1D" w:rsidR="001D4D2A" w:rsidRPr="005F5BC5" w:rsidRDefault="003F241A" w:rsidP="001D4D2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41B6F5E" w14:textId="77777777" w:rsidR="001D4D2A" w:rsidRPr="005F5BC5" w:rsidRDefault="00167BD1" w:rsidP="001D4D2A">
            <w:pPr>
              <w:jc w:val="center"/>
              <w:rPr>
                <w:lang w:val="ru-RU"/>
              </w:rPr>
            </w:pPr>
            <w:hyperlink r:id="rId91" w:history="1"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1D4D2A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AB4885E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8BBCC5" w14:textId="77777777" w:rsidR="00E25991" w:rsidRPr="005F5BC5" w:rsidRDefault="00E25991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E85C6C2" w14:textId="77777777" w:rsidR="00E25991" w:rsidRPr="005F5BC5" w:rsidRDefault="00E25991" w:rsidP="007C04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Совершенствование ранее разученные технические действия с мячом. Спортивная игра волейбол.</w:t>
            </w:r>
          </w:p>
          <w:p w14:paraId="7AD599A5" w14:textId="4D26F1C5" w:rsidR="008D1CF3" w:rsidRPr="005F5BC5" w:rsidRDefault="008D1CF3" w:rsidP="007C04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подтягивание.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74451A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BE184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77485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1DFDEB" w14:textId="5EA8CB63" w:rsidR="00E25991" w:rsidRPr="005F5BC5" w:rsidRDefault="003F241A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2A2CD8D" w14:textId="77777777" w:rsidR="00E25991" w:rsidRPr="005F5BC5" w:rsidRDefault="00167BD1" w:rsidP="00D2275D">
            <w:pPr>
              <w:jc w:val="center"/>
              <w:rPr>
                <w:lang w:val="ru-RU"/>
              </w:rPr>
            </w:pPr>
            <w:hyperlink r:id="rId92" w:history="1"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F5C85C6" w14:textId="77777777" w:rsidTr="00305B17">
        <w:trPr>
          <w:trHeight w:val="371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E05871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C7509CB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Футбол.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«Удар по неподвижному мячу».                                  Спортивная игра футбол.</w:t>
            </w:r>
          </w:p>
          <w:p w14:paraId="5BAD95CE" w14:textId="51B1B479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в упоре лёжа.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8E6DD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9D7CC2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7FB7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6D06C7AA" w14:textId="63DB0499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20.03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826B0E1" w14:textId="77777777" w:rsidR="006B4436" w:rsidRPr="005F5BC5" w:rsidRDefault="00167BD1" w:rsidP="006B4436">
            <w:pPr>
              <w:spacing w:after="0" w:line="240" w:lineRule="auto"/>
              <w:jc w:val="center"/>
              <w:rPr>
                <w:lang w:val="ru-RU"/>
              </w:rPr>
            </w:pPr>
            <w:hyperlink r:id="rId93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156470E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84D532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685A3B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«Остановка катящегося мяча внутренней стороной стопы».  Спортивная игра футбол.</w:t>
            </w:r>
          </w:p>
          <w:p w14:paraId="11F3B7F5" w14:textId="185A5D48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в упоре лёжа.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E4EED8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ABC130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F3DC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3391F859" w14:textId="61E4C9B0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01F14E52" w14:textId="77777777" w:rsidR="006B4436" w:rsidRPr="003F241A" w:rsidRDefault="00167BD1" w:rsidP="006B4436">
            <w:pPr>
              <w:spacing w:after="0"/>
              <w:jc w:val="center"/>
              <w:rPr>
                <w:lang w:val="ru-RU"/>
              </w:rPr>
            </w:pPr>
            <w:hyperlink r:id="rId94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3F241A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3F241A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3F241A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3F241A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3F241A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0F6A091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F09E76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A9041DC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«Ведение футбольного мяча».  Спортивная игра футбол </w:t>
            </w:r>
          </w:p>
          <w:p w14:paraId="7AFBCC16" w14:textId="07D638B4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из упора сзади.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D1632D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68081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C8F75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17E856FE" w14:textId="1F186891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475E1FCC" w14:textId="77777777" w:rsidR="006B4436" w:rsidRPr="005F5BC5" w:rsidRDefault="00167BD1" w:rsidP="006B4436">
            <w:pPr>
              <w:jc w:val="center"/>
              <w:rPr>
                <w:lang w:val="ru-RU"/>
              </w:rPr>
            </w:pPr>
            <w:hyperlink r:id="rId95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C9B2C99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7A8AC8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79254B2" w14:textId="428F8655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«Обводка мячом ориентиров» (конусов).                   Спортивная игра футбол.</w:t>
            </w:r>
          </w:p>
          <w:p w14:paraId="482AE5A9" w14:textId="03C8076F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отжимание из упора сзади.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962E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49D5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5403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6DDD527F" w14:textId="197BEC42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5EB2CE24" w14:textId="77777777" w:rsidR="006B4436" w:rsidRPr="005F5BC5" w:rsidRDefault="00167BD1" w:rsidP="006B4436">
            <w:pPr>
              <w:jc w:val="center"/>
              <w:rPr>
                <w:lang w:val="ru-RU"/>
              </w:rPr>
            </w:pPr>
            <w:hyperlink r:id="rId96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297DC56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AA42D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FCE09C5" w14:textId="22369A0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«Обводка мячом ориентиров» (конусов).                         Спортивная игра футбол.</w:t>
            </w:r>
          </w:p>
          <w:p w14:paraId="5972DCB5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С.Б.У</w:t>
            </w:r>
          </w:p>
          <w:p w14:paraId="0B492DD7" w14:textId="4A51430C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03C4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C4C82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F7D00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7AB3400" w14:textId="08142C9C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7DF6DD61" w14:textId="77777777" w:rsidR="006B4436" w:rsidRPr="005F5BC5" w:rsidRDefault="00167BD1" w:rsidP="006B4436">
            <w:pPr>
              <w:jc w:val="center"/>
              <w:rPr>
                <w:lang w:val="ru-RU"/>
              </w:rPr>
            </w:pPr>
            <w:hyperlink r:id="rId97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EF6DC01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EC79BB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lastRenderedPageBreak/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1C2B4F" w14:textId="00764070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Совершенствование техники футбола.</w:t>
            </w:r>
          </w:p>
          <w:p w14:paraId="0906AE0A" w14:textId="2689E92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С.Б.У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4F7B7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406928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F171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5BF4EAD3" w14:textId="21BD9223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5DE17FF6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98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F8942E7" w14:textId="77777777" w:rsidTr="00305B17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2F1D2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3076FD1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«Знакомство с историей древних Олимпийских игр». Подвижные и спортивные игры.</w:t>
            </w:r>
          </w:p>
          <w:p w14:paraId="21E3EEDD" w14:textId="3F597806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О.Р.У типа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4F6B81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BF7D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F29D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76B46B20" w14:textId="36087F16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027EA4E9" w14:textId="77777777" w:rsidR="006B4436" w:rsidRPr="005F5BC5" w:rsidRDefault="00167BD1" w:rsidP="006B4436">
            <w:pPr>
              <w:jc w:val="center"/>
              <w:rPr>
                <w:lang w:val="ru-RU"/>
              </w:rPr>
            </w:pPr>
            <w:hyperlink r:id="rId99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639BBDD" w14:textId="77777777" w:rsidTr="00D2275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D883F7" w14:textId="77777777" w:rsidR="00E25991" w:rsidRPr="005F5BC5" w:rsidRDefault="00E25991" w:rsidP="0010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C8522D9" w14:textId="0211D33C" w:rsidR="00E25991" w:rsidRPr="005F5BC5" w:rsidRDefault="00645F09" w:rsidP="007C0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Модуль «Спорт».</w:t>
            </w:r>
            <w:r w:rsidR="00B46302"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E25991" w:rsidRPr="005F5BC5">
              <w:rPr>
                <w:rFonts w:ascii="Times New Roman" w:eastAsia="Calibri" w:hAnsi="Times New Roman" w:cs="Times New Roman"/>
                <w:lang w:val="ru-RU"/>
              </w:rPr>
              <w:t>«Физическая подготовка». Укрепление здоровья через ВФСК ГТО Правила выполнения спортивных нормативов 3 ступени.</w:t>
            </w:r>
            <w:r w:rsidR="00B46302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E25991" w:rsidRPr="005F5BC5">
              <w:rPr>
                <w:rFonts w:ascii="Times New Roman" w:eastAsia="Calibri" w:hAnsi="Times New Roman" w:cs="Times New Roman"/>
                <w:lang w:val="ru-RU"/>
              </w:rPr>
              <w:t>Развитие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E25991" w:rsidRPr="005F5BC5">
              <w:rPr>
                <w:rFonts w:ascii="Times New Roman" w:eastAsia="Calibri" w:hAnsi="Times New Roman" w:cs="Times New Roman"/>
                <w:lang w:val="ru-RU"/>
              </w:rPr>
              <w:t>скоростных</w:t>
            </w:r>
            <w:r w:rsidR="00D2275D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E25991" w:rsidRPr="005F5BC5">
              <w:rPr>
                <w:rFonts w:ascii="Times New Roman" w:eastAsia="Calibri" w:hAnsi="Times New Roman" w:cs="Times New Roman"/>
                <w:lang w:val="ru-RU"/>
              </w:rPr>
              <w:t>способностей.</w:t>
            </w:r>
          </w:p>
          <w:p w14:paraId="090E2219" w14:textId="4A96D658" w:rsidR="008D1CF3" w:rsidRPr="005F5BC5" w:rsidRDefault="008D1CF3" w:rsidP="007C04C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О.Р.У типа зарядки.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3ED8FE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78627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826600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E8FF40D" w14:textId="1DB1D057" w:rsidR="00E25991" w:rsidRPr="005F5BC5" w:rsidRDefault="003F241A" w:rsidP="00D2275D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03927FB4" w14:textId="77777777" w:rsidR="00E25991" w:rsidRPr="005F5BC5" w:rsidRDefault="00167BD1" w:rsidP="00D2275D">
            <w:pPr>
              <w:jc w:val="center"/>
              <w:rPr>
                <w:lang w:val="ru-RU"/>
              </w:rPr>
            </w:pPr>
            <w:hyperlink r:id="rId100" w:history="1"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E25991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3B4FA65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E8CBDB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7D2BB13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30 м, 60 м. Эстафеты, подвижные и спортивные игры. Развитие гибкости.</w:t>
            </w:r>
          </w:p>
          <w:p w14:paraId="70E1375E" w14:textId="7A5F9646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приседания.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614CD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8B57E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78561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5654B593" w14:textId="49E0C5C3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0AC6B25B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1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4331729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6A40C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A7699C1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1000 м. Эстафеты, подвижные и спортивные игры. Развитие гибкости, выносливости.</w:t>
            </w:r>
          </w:p>
          <w:p w14:paraId="21003268" w14:textId="02F52D7A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приседания.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9A95A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BE14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EA18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1F76D8F6" w14:textId="0F231E60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2D6E1BF3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2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5519361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0C7096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04CF055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Подтягивание из виса на высокой и низкой (девочки) перекладине. Сгибание и разгибание рук в упоре лежа на полу. Эстафет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ы, подвижные и спортивные игры. Развитие силы.</w:t>
            </w:r>
          </w:p>
          <w:p w14:paraId="63480B86" w14:textId="31742F51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EEF622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56A1E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4CCBA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514ECE84" w14:textId="4DBE9721" w:rsidR="006B4436" w:rsidRPr="005F5BC5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57557AB7" w14:textId="77777777" w:rsidR="006B4436" w:rsidRPr="005F5BC5" w:rsidRDefault="00167BD1" w:rsidP="006B4436">
            <w:pPr>
              <w:jc w:val="center"/>
              <w:rPr>
                <w:lang w:val="ru-RU"/>
              </w:rPr>
            </w:pPr>
            <w:hyperlink r:id="rId103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96F8157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8F9C0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31D99E7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ГТО. 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Наклон вперед из положения стоя с прямыми ногами на гимнастической скамье.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Прыжок в длину с места толчком двумя ногами. Эстафеты, подвижные и спортивные игры. </w:t>
            </w:r>
          </w:p>
          <w:p w14:paraId="1160627A" w14:textId="5ABBFF60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AE97D2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3214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0F11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3BCDFE0F" w14:textId="6B0E2C05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68986535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4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FC8FBA3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1AD57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223A810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</w:t>
            </w:r>
            <w:r w:rsidRPr="005F5BC5">
              <w:rPr>
                <w:rFonts w:ascii="Times New Roman" w:eastAsia="Calibri" w:hAnsi="Times New Roman" w:cs="Times New Roman"/>
                <w:lang w:val="ru-RU" w:eastAsia="ru-RU"/>
              </w:rPr>
              <w:t xml:space="preserve">Прыжок в длину с разбега способом «согнув ноги».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Эстафеты, подвижные и спортивные игры. </w:t>
            </w:r>
          </w:p>
          <w:p w14:paraId="5BEDAD02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Развитие скоростных способностей.</w:t>
            </w:r>
          </w:p>
          <w:p w14:paraId="5CF35643" w14:textId="771EEDC9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412A45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F826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3B055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68486C23" w14:textId="501DCBFE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3D696809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5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A96999E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6A51F1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C6774DD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Челночный бег 3х10м.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Эстафеты, подвижные и спортивные игры. Развитие силовых способностей.</w:t>
            </w:r>
          </w:p>
          <w:p w14:paraId="05D64719" w14:textId="148A9BE8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прыжки с подносом коленей к груди.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723492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7782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8D245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14:paraId="25978F10" w14:textId="7B81D10B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4258252A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6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9027CF2" w14:textId="77777777" w:rsidTr="008878C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9028AE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6843409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Метание мяча весом 150гр.  Поднимание туловища из положения лежа на спине. Эстафеты, подвижные и спортивные игры. Развитие координации движений.</w:t>
            </w:r>
          </w:p>
          <w:p w14:paraId="4B754C5D" w14:textId="6294E35C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Индивидуальные задания на лето.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F6B9E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0727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38EE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E4E07C3" w14:textId="4D534AFF" w:rsidR="006B4436" w:rsidRPr="003F241A" w:rsidRDefault="003F241A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</w:tcPr>
          <w:p w14:paraId="228CA77F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hyperlink r:id="rId107" w:history="1"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6B4436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6B4436" w:rsidRPr="00B66E4F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5F5BC5" w14:paraId="288C565F" w14:textId="77777777" w:rsidTr="00D2275D">
        <w:trPr>
          <w:trHeight w:val="144"/>
          <w:tblCellSpacing w:w="20" w:type="nil"/>
          <w:jc w:val="center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3F80002B" w14:textId="77777777" w:rsidR="00E25991" w:rsidRPr="005F5BC5" w:rsidRDefault="00E25991" w:rsidP="00102E1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34A90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04118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DF3D7" w14:textId="77777777" w:rsidR="00E25991" w:rsidRPr="005F5BC5" w:rsidRDefault="00E25991" w:rsidP="00402AB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02278" w14:textId="77777777" w:rsidR="00E25991" w:rsidRPr="005F5BC5" w:rsidRDefault="00E25991" w:rsidP="00D227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  <w:vAlign w:val="center"/>
          </w:tcPr>
          <w:p w14:paraId="32274B9B" w14:textId="77777777" w:rsidR="00E25991" w:rsidRPr="005F5BC5" w:rsidRDefault="00E25991" w:rsidP="00D227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292AD03" w14:textId="77777777" w:rsidR="00402AB6" w:rsidRPr="005F5BC5" w:rsidRDefault="00402AB6" w:rsidP="006A1C18">
      <w:pPr>
        <w:pageBreakBefore/>
        <w:spacing w:after="0"/>
        <w:ind w:left="119"/>
        <w:jc w:val="center"/>
        <w:rPr>
          <w:rFonts w:ascii="Times New Roman" w:eastAsia="Calibri" w:hAnsi="Times New Roman" w:cs="Times New Roman"/>
          <w:b/>
        </w:rPr>
      </w:pPr>
      <w:r w:rsidRPr="005F5BC5">
        <w:rPr>
          <w:rFonts w:ascii="Times New Roman" w:eastAsia="Calibri" w:hAnsi="Times New Roman" w:cs="Times New Roman"/>
          <w:b/>
        </w:rPr>
        <w:lastRenderedPageBreak/>
        <w:t>6 КЛАСС</w:t>
      </w:r>
    </w:p>
    <w:tbl>
      <w:tblPr>
        <w:tblW w:w="14134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792"/>
        <w:gridCol w:w="993"/>
        <w:gridCol w:w="1134"/>
        <w:gridCol w:w="1134"/>
        <w:gridCol w:w="1417"/>
        <w:gridCol w:w="2977"/>
      </w:tblGrid>
      <w:tr w:rsidR="005F5BC5" w:rsidRPr="005F5BC5" w14:paraId="6E43B8A0" w14:textId="77777777" w:rsidTr="00593422">
        <w:trPr>
          <w:trHeight w:val="362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40410" w14:textId="77777777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5BC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7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CA796" w14:textId="64526DD6" w:rsidR="00402AB6" w:rsidRPr="005F5BC5" w:rsidRDefault="00402AB6" w:rsidP="00402A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61429" w14:textId="444005B6" w:rsidR="00402AB6" w:rsidRPr="005F5BC5" w:rsidRDefault="00402AB6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04D99" w14:textId="6728009D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DC538" w14:textId="5570D2C3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683E1BEC" w14:textId="77777777" w:rsidTr="00593422">
        <w:trPr>
          <w:cantSplit/>
          <w:trHeight w:val="92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ED6AD" w14:textId="77777777" w:rsidR="00402AB6" w:rsidRPr="005F5BC5" w:rsidRDefault="00402AB6" w:rsidP="006A1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4E6AC3" w14:textId="77777777" w:rsidR="00402AB6" w:rsidRPr="005F5BC5" w:rsidRDefault="00402AB6" w:rsidP="00402A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62925C" w14:textId="77777777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958CE4" w14:textId="494C9344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="00D2275D" w:rsidRPr="005F5BC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4AECE1" w14:textId="77777777" w:rsidR="00402AB6" w:rsidRPr="005F5BC5" w:rsidRDefault="00402AB6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hAnsi="Times New Roman" w:cs="Times New Roman"/>
                <w:b/>
              </w:rPr>
              <w:t>Практическиеработы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6E5CDC" w14:textId="77777777" w:rsidR="00402AB6" w:rsidRPr="005F5BC5" w:rsidRDefault="00402AB6" w:rsidP="006A1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7ED5E0D" w14:textId="77777777" w:rsidR="00402AB6" w:rsidRPr="005F5BC5" w:rsidRDefault="00402AB6" w:rsidP="006A1C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BC5" w:rsidRPr="00167BD1" w14:paraId="630625E2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C208AC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DB0CF8C" w14:textId="77777777" w:rsidR="00C43313" w:rsidRPr="005F5BC5" w:rsidRDefault="00C43313" w:rsidP="00402A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  <w:p w14:paraId="7BD38373" w14:textId="3C4BFE60" w:rsidR="00593422" w:rsidRPr="005F5BC5" w:rsidRDefault="00593422" w:rsidP="005934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С.Б.У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6D23A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BFA3A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B3FFC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29A3D" w14:textId="319C4A21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353DB05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08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0CC2B34" w14:textId="77777777" w:rsidTr="00593422">
        <w:trPr>
          <w:trHeight w:val="173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82B7C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ED932D3" w14:textId="77777777" w:rsidR="00510B82" w:rsidRPr="005F5BC5" w:rsidRDefault="00645F09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Модуль «</w:t>
            </w:r>
            <w:r w:rsidR="00510B82" w:rsidRPr="005F5BC5">
              <w:rPr>
                <w:rFonts w:ascii="Times New Roman" w:eastAsia="Calibri" w:hAnsi="Times New Roman" w:cs="Times New Roman"/>
                <w:b/>
                <w:lang w:val="ru-RU"/>
              </w:rPr>
              <w:t>Лёгкая атлетика</w:t>
            </w: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  <w:r w:rsidR="00510B82" w:rsidRPr="005F5BC5"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</w:p>
          <w:p w14:paraId="7D7FAF60" w14:textId="77777777" w:rsidR="00C43313" w:rsidRPr="005F5BC5" w:rsidRDefault="006A1C18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Техника безопасности на уроках лёгкой атлетики.</w:t>
            </w:r>
          </w:p>
          <w:p w14:paraId="2677F734" w14:textId="77777777" w:rsidR="00C43313" w:rsidRPr="005F5BC5" w:rsidRDefault="00C43313" w:rsidP="00402AB6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Бег на короткие дистанции.</w:t>
            </w:r>
          </w:p>
          <w:p w14:paraId="6DCFD591" w14:textId="77777777" w:rsidR="00C43313" w:rsidRPr="005F5BC5" w:rsidRDefault="00C43313" w:rsidP="00402AB6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Старт с опорой на одну руку и последующим ускорением; спринтерский и гладкий равномерный бег по учебной дистанции</w:t>
            </w:r>
            <w:r w:rsidR="006A1C18" w:rsidRPr="005F5BC5">
              <w:rPr>
                <w:rFonts w:ascii="Times New Roman" w:hAnsi="Times New Roman" w:cs="Times New Roman"/>
              </w:rPr>
              <w:t xml:space="preserve">. </w:t>
            </w:r>
            <w:r w:rsidRPr="005F5BC5">
              <w:rPr>
                <w:rFonts w:ascii="Times New Roman" w:hAnsi="Times New Roman" w:cs="Times New Roman"/>
              </w:rPr>
              <w:t xml:space="preserve"> «Ведение дневника физической культуры».</w:t>
            </w:r>
          </w:p>
          <w:p w14:paraId="63534D25" w14:textId="62709C35" w:rsidR="00593422" w:rsidRPr="005F5BC5" w:rsidRDefault="00593422" w:rsidP="00402AB6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  <w:i/>
              </w:rPr>
              <w:t>Д/З. Повторить технику старта с опорой на одну руку.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37AAE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630D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B7FF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F90FDB" w14:textId="0ECF3646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4E21853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09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C98170B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A237E4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E15C25" w14:textId="77777777" w:rsidR="00C43313" w:rsidRPr="005F5BC5" w:rsidRDefault="00C43313" w:rsidP="00402A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Старт с опорой на одну руку и последующим ускорением; спринтерский и гладкий равномерный бег по уче</w:t>
            </w:r>
            <w:r w:rsidR="006A1C18" w:rsidRPr="005F5BC5">
              <w:rPr>
                <w:rFonts w:ascii="Times New Roman" w:hAnsi="Times New Roman" w:cs="Times New Roman"/>
                <w:lang w:val="ru-RU"/>
              </w:rPr>
              <w:t xml:space="preserve">бной дистанции.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«Ведение дневника физической культуры».</w:t>
            </w:r>
          </w:p>
          <w:p w14:paraId="1147030B" w14:textId="60479DBD" w:rsidR="00593422" w:rsidRPr="005F5BC5" w:rsidRDefault="00593422" w:rsidP="005934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 Повторить технику старта с опорой на одну руку.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4C6EF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A263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8EB3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5471A6" w14:textId="6E3BE75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798D109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1843EC6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B8D37F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6C9A97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Беговые упражнения, ранее разученные беговые упражнения.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  <w:p w14:paraId="2A966217" w14:textId="27FC2390" w:rsidR="00593422" w:rsidRPr="005F5BC5" w:rsidRDefault="00593422" w:rsidP="0059342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3252" w:rsidRPr="005F5BC5">
              <w:rPr>
                <w:rFonts w:ascii="Times New Roman" w:hAnsi="Times New Roman" w:cs="Times New Roman"/>
                <w:i/>
                <w:lang w:val="ru-RU"/>
              </w:rPr>
              <w:t>Выполнить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 xml:space="preserve"> С.Б.У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3DD39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EC14E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EB178C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F314B9" w14:textId="02F6B1AF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86EE642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1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E752970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93919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E3CC82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Беговые упражнения, ранее разученные беговые упражнения.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  <w:p w14:paraId="54C067FF" w14:textId="638F1485" w:rsidR="00593422" w:rsidRPr="005F5BC5" w:rsidRDefault="00593422" w:rsidP="0059342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3252" w:rsidRPr="005F5BC5">
              <w:rPr>
                <w:rFonts w:ascii="Times New Roman" w:hAnsi="Times New Roman" w:cs="Times New Roman"/>
                <w:i/>
                <w:lang w:val="ru-RU"/>
              </w:rPr>
              <w:t>Выполнить С.Б.У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627B7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7C8F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691C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24B4BB" w14:textId="465ADF70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D36129F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2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070590D8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C3990F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D3B974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Прыжковые упражнения в длину.</w:t>
            </w:r>
          </w:p>
          <w:p w14:paraId="5E7E6B49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Бег с равномерной скоростью на длинные дистанции.</w:t>
            </w:r>
          </w:p>
          <w:p w14:paraId="3AA55161" w14:textId="77777777" w:rsidR="00C43313" w:rsidRPr="005F5BC5" w:rsidRDefault="00C43313" w:rsidP="006A1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техники безопасности и гигиены мест занятий физическими упражнениями.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32E6A8AF" w14:textId="4413E55B" w:rsidR="00593422" w:rsidRPr="005F5BC5" w:rsidRDefault="00593422" w:rsidP="005934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3252" w:rsidRPr="005F5BC5">
              <w:rPr>
                <w:rFonts w:ascii="Times New Roman" w:hAnsi="Times New Roman" w:cs="Times New Roman"/>
                <w:i/>
                <w:lang w:val="ru-RU"/>
              </w:rPr>
              <w:t>Выполнить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 xml:space="preserve"> С.П.У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E2214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2B91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3989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A1047D" w14:textId="04649A88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E35F505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3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5384610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9261A4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637168B" w14:textId="1952F742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Прыжковые упражнения в длину.</w:t>
            </w:r>
            <w:r w:rsidR="004E0B42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Бег с равномерной скоростью на длинные дистанции.</w:t>
            </w:r>
            <w:r w:rsidR="004E0B42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="00D2275D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21D8B442" w14:textId="7065C500" w:rsidR="00593422" w:rsidRPr="005F5BC5" w:rsidRDefault="00593422" w:rsidP="0059342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3252" w:rsidRPr="005F5BC5">
              <w:rPr>
                <w:rFonts w:ascii="Times New Roman" w:hAnsi="Times New Roman" w:cs="Times New Roman"/>
                <w:i/>
                <w:lang w:val="ru-RU"/>
              </w:rPr>
              <w:t>Выполнить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 xml:space="preserve"> С.П.У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88199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4A05D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E5F4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AB2D1" w14:textId="2D6AFC37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C1AA4FD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4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7615EC65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E4D0F2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AB52275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игры.</w:t>
            </w:r>
          </w:p>
          <w:p w14:paraId="07309495" w14:textId="6A557E45" w:rsidR="00593422" w:rsidRPr="005F5BC5" w:rsidRDefault="00593422" w:rsidP="0059342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прыжка в длину с места.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0C23C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E87B2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92450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30428" w14:textId="68E12077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7432602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5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45B0A797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1ADE72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E37B9B8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игры.</w:t>
            </w:r>
          </w:p>
          <w:p w14:paraId="1BD489B7" w14:textId="6AC03245" w:rsidR="00593422" w:rsidRPr="005F5BC5" w:rsidRDefault="00593422" w:rsidP="0059342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прыжка в длину с места.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B4043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206B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9AEA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CDC117" w14:textId="2E3D7D66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4755E55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6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40D0244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1A14FD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4A3EC2C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Прыжковые упражнения: ранее разученные прыжковые упражнения в высоту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напрыгивание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и спрыгивание.</w:t>
            </w:r>
          </w:p>
          <w:p w14:paraId="1126D425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  <w:p w14:paraId="4FA85203" w14:textId="53BC50D0" w:rsidR="00593422" w:rsidRPr="005F5BC5" w:rsidRDefault="00593422" w:rsidP="00593422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С.П.У в высоту.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5F2B03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1D77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41E7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009497" w14:textId="0F08E4B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C513FE4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7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54B227E8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1CCF09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63F480F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Прыжковые упражнения: ранее разученные прыжковые упражнения в высоту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напрыгивание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и спрыгивание.</w:t>
            </w:r>
          </w:p>
          <w:p w14:paraId="363C5EFC" w14:textId="77777777" w:rsidR="00C43313" w:rsidRPr="005F5BC5" w:rsidRDefault="00C43313" w:rsidP="00402AB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  <w:p w14:paraId="74BC65B3" w14:textId="4514A770" w:rsidR="00593422" w:rsidRPr="005F5BC5" w:rsidRDefault="00593422" w:rsidP="00593422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С.П.У в высоту.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9686C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D58C8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03DE6E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78D97B" w14:textId="08D15180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43C3460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8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C72FC0D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1D1BC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96AE3D4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Прыжок в высоту с разбега способом «перешагивание» Оздоровительные комплексы: упражнения для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физкультпауз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  <w:p w14:paraId="2DC80D10" w14:textId="73EFC7F9" w:rsidR="00593422" w:rsidRPr="005F5BC5" w:rsidRDefault="004E0B42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 Выполнить прыжки с подносом коленей к груди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A9EAA3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B688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5B983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AAD8D1" w14:textId="6DF221B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34C9814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19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19690F3F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3C4ED3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EAC3ABC" w14:textId="77777777" w:rsidR="00C43313" w:rsidRPr="005F5BC5" w:rsidRDefault="00C43313" w:rsidP="00402A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Прыжок в высоту с разбега способом «перешагивание» Оздоровительные комплексы: упражнения для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физкультпауз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  <w:p w14:paraId="6EA8C5CC" w14:textId="7B034968" w:rsidR="004E0B42" w:rsidRPr="005F5BC5" w:rsidRDefault="004E0B42" w:rsidP="004E0B4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 Выполнить прыжки через скакалку.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B9187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BB8A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71C4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4D28C" w14:textId="55771B84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72DF6FC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20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2F2EA34B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A945D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DB5D581" w14:textId="77777777" w:rsidR="00C43313" w:rsidRPr="005F5BC5" w:rsidRDefault="00C43313" w:rsidP="00013E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Метание малого (теннисного) мяча в подвижную (раскачивающуюся) мишень.</w:t>
            </w:r>
            <w:r w:rsidR="00D2275D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«Организация и проведение самостоятельных занятий».</w:t>
            </w:r>
            <w:r w:rsidR="00D2275D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6F9AA1A1" w14:textId="2E33D5D8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метании в цель.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7826B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3101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E598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1CF824" w14:textId="0189E0D3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5685918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21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34EE5715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3B4937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8FACFED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Метание малого (теннисного) мяча в подвижную (раскачивающуюся) мишень</w:t>
            </w:r>
            <w:r w:rsidR="00013EE3" w:rsidRPr="005F5BC5">
              <w:rPr>
                <w:rFonts w:ascii="Times New Roman" w:hAnsi="Times New Roman" w:cs="Times New Roman"/>
                <w:lang w:val="ru-RU"/>
              </w:rPr>
              <w:t>.</w:t>
            </w:r>
            <w:r w:rsidR="00D2275D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«Организация и проведение самостоятельных занятий».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1C749C13" w14:textId="2907A791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метании в цель.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94374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1894DA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1339AC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986A74" w14:textId="0646948F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D38BE6D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hyperlink r:id="rId122" w:history="1"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resh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  <w:proofErr w:type="spellEnd"/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subject</w:t>
              </w:r>
              <w:r w:rsidR="00C43313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/9/</w:t>
              </w:r>
            </w:hyperlink>
          </w:p>
        </w:tc>
      </w:tr>
      <w:tr w:rsidR="005F5BC5" w:rsidRPr="00167BD1" w14:paraId="13CFEB17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8F814B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3094F09" w14:textId="77777777" w:rsidR="00C43313" w:rsidRPr="005F5BC5" w:rsidRDefault="00C43313" w:rsidP="00013E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Метание малого (теннисного) мяча в подвижную (раскачивающуюся) мишень.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Подвижныеигры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A5FEAB8" w14:textId="283D351A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метании в цель.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C71D5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7BBD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D06B0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64589" w14:textId="6810064C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2766A12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5B64C11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7A8DD4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FA9981B" w14:textId="77777777" w:rsidR="00C43313" w:rsidRPr="005F5BC5" w:rsidRDefault="00C43313" w:rsidP="00013E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Метание малого (теннисного) мяча в подвижную (раскачивающуюся) мишень.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Подвижныеигры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A9FB889" w14:textId="051F61CE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метании в цель.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77344B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DD08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D5961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CFD40" w14:textId="1F2DB24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0BC5FDC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1D1E151A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11D83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A2805E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Правила и способы самостоятельного развития физических качеств. Способы определения индивидуальной физической нагрузки. ОРУ. Подвижная игра.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«Упражнения для оптимизации работоспособности мышц в режиме учебного дня»</w:t>
            </w:r>
          </w:p>
          <w:p w14:paraId="732615CF" w14:textId="3ACD4FDE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160E1D" w:rsidRPr="005F5BC5">
              <w:rPr>
                <w:rFonts w:ascii="Times New Roman" w:hAnsi="Times New Roman" w:cs="Times New Roman"/>
                <w:i/>
                <w:lang w:val="ru-RU"/>
              </w:rPr>
              <w:t xml:space="preserve">Выполнить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 xml:space="preserve"> комплекс</w:t>
            </w:r>
            <w:proofErr w:type="gramEnd"/>
            <w:r w:rsidR="00160E1D" w:rsidRPr="005F5BC5">
              <w:rPr>
                <w:rFonts w:ascii="Times New Roman" w:hAnsi="Times New Roman" w:cs="Times New Roman"/>
                <w:i/>
                <w:lang w:val="ru-RU"/>
              </w:rPr>
              <w:t xml:space="preserve"> 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1FA3B5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813D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D3A8E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C1633" w14:textId="26CC4C01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A2CA0B4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5F0E0F2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1C35BA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5EBA7" w14:textId="77777777" w:rsidR="00F758EE" w:rsidRPr="005F5BC5" w:rsidRDefault="00645F09" w:rsidP="00402AB6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Модуль «</w:t>
            </w:r>
            <w:r w:rsidR="00F758EE" w:rsidRPr="005F5BC5">
              <w:rPr>
                <w:rFonts w:ascii="Times New Roman" w:hAnsi="Times New Roman" w:cs="Times New Roman"/>
                <w:b/>
                <w:lang w:val="ru-RU"/>
              </w:rPr>
              <w:t>Гимнастика</w:t>
            </w:r>
            <w:r w:rsidRPr="005F5BC5">
              <w:rPr>
                <w:rFonts w:ascii="Times New Roman" w:hAnsi="Times New Roman" w:cs="Times New Roman"/>
                <w:b/>
                <w:lang w:val="ru-RU"/>
              </w:rPr>
              <w:t>»</w:t>
            </w:r>
            <w:r w:rsidR="00F758EE" w:rsidRPr="005F5BC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14:paraId="57002815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Т</w:t>
            </w:r>
            <w:r w:rsidR="00013EE3" w:rsidRPr="005F5BC5">
              <w:rPr>
                <w:rFonts w:ascii="Times New Roman" w:eastAsia="Calibri" w:hAnsi="Times New Roman" w:cs="Times New Roman"/>
                <w:lang w:val="ru-RU"/>
              </w:rPr>
              <w:t>ехника безопасности на уроках гимнастики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«Упражнения на развитие гибкости».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4C6E194B" w14:textId="6C7CA2A8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отдельные элементы комбинации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CD31DB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E6FB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041BA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B667CC" w14:textId="1DB682D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6B8ADD1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6A63D22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2A2B2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B584707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0DB78133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«Упражнения на развитие гибкости».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64A9B281" w14:textId="54175ED9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упражнения на гибкость.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31EC55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4612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0F58E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E92C3F" w14:textId="7B8AEA0C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D531054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8C25089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841A4B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0F17A06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431B4FEF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«Упражнения на развитие гибкости».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2AE31CA9" w14:textId="42C4101A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упражнения на гибкость.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CF491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5204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3FA7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4D7E2D" w14:textId="354C320C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FEE6C6B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880F86E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9887C9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39E1923" w14:textId="77777777" w:rsidR="00013EE3" w:rsidRPr="005F5BC5" w:rsidRDefault="00013EE3" w:rsidP="00013E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7EE85F08" w14:textId="77777777" w:rsidR="00C43313" w:rsidRPr="005F5BC5" w:rsidRDefault="00013EE3" w:rsidP="00013E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«Упражнения на развитие гибкости».</w:t>
            </w:r>
            <w:r w:rsidR="00B27724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</w:t>
            </w:r>
          </w:p>
          <w:p w14:paraId="43373BDE" w14:textId="6B9ABB2A" w:rsidR="004E0B42" w:rsidRPr="005F5BC5" w:rsidRDefault="004E0B42" w:rsidP="004E0B4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упражнения на гибкость.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0798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4287B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1E61A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75511A" w14:textId="26AA442E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5B554BF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4C382D7" w14:textId="77777777" w:rsidTr="004E0B42">
        <w:trPr>
          <w:trHeight w:val="46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C77405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02081E7" w14:textId="77777777" w:rsidR="00C43313" w:rsidRPr="005F5BC5" w:rsidRDefault="00013EE3" w:rsidP="004E0B42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Опорные прыжки. Подвижные игры.</w:t>
            </w:r>
          </w:p>
          <w:p w14:paraId="6CBAB868" w14:textId="3A2442ED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с подносом коленей к груди.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170C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F896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841B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1CD907" w14:textId="000F1332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DBE9E15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4F4EB52" w14:textId="77777777" w:rsidTr="004E0B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7F5A09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4E16853" w14:textId="77777777" w:rsidR="00C43313" w:rsidRPr="005F5BC5" w:rsidRDefault="00013EE3" w:rsidP="004E0B42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Опорные прыжки. Подвижные игры.</w:t>
            </w:r>
          </w:p>
          <w:p w14:paraId="7FADBC45" w14:textId="766BF85D" w:rsidR="004E0B42" w:rsidRPr="005F5BC5" w:rsidRDefault="004E0B42" w:rsidP="004E0B42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через скакалку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C9B5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FAD8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30B68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D68858" w14:textId="3AF5DC5E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C39801E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36F02D4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F47C57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852B705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Опорные прыжки Подвижные игры.</w:t>
            </w:r>
          </w:p>
          <w:p w14:paraId="5C513495" w14:textId="77777777" w:rsidR="00C43313" w:rsidRPr="005F5BC5" w:rsidRDefault="00C43313" w:rsidP="00402A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spacing w:val="-2"/>
                <w:lang w:val="ru-RU"/>
              </w:rPr>
              <w:t xml:space="preserve">Правила самостоятельного закаливания организма с помощью воздушных и солнечных ванн, купания </w:t>
            </w:r>
            <w:r w:rsidRPr="005F5BC5">
              <w:rPr>
                <w:rFonts w:ascii="Times New Roman" w:hAnsi="Times New Roman" w:cs="Times New Roman"/>
                <w:lang w:val="ru-RU"/>
              </w:rPr>
              <w:t>в естественных водоёмах.</w:t>
            </w:r>
          </w:p>
          <w:p w14:paraId="18443B79" w14:textId="325B1EB5" w:rsidR="004E0B42" w:rsidRPr="005F5BC5" w:rsidRDefault="004E0B42" w:rsidP="004E0B4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через скакалку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A56B8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CD8870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8285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30BB51" w14:textId="27E163B4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78EFC39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10ADB796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CC5D0E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38A0236B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«Гимнастическая комбинация на низком гимнастическом бревне».  Подвижные игры. «Упражнения на развитие координации».</w:t>
            </w:r>
          </w:p>
          <w:p w14:paraId="7F1A93FC" w14:textId="44D0B97F" w:rsidR="004E0B42" w:rsidRPr="005F5BC5" w:rsidRDefault="00160E1D" w:rsidP="00160E1D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упражнения для развития координации.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AC29B3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89B4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AF306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4A1866" w14:textId="2D83DFA0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996FE7C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114AA2D1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8B57A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EC0FFB1" w14:textId="77777777" w:rsidR="00C43313" w:rsidRPr="005F5BC5" w:rsidRDefault="00C43313" w:rsidP="00013E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«Гимнастическая комбинация на низком гимнастическом бревне». Подвижные игры. «Упражнения на развитие координации».</w:t>
            </w:r>
          </w:p>
          <w:p w14:paraId="13070E2C" w14:textId="1D1DE58C" w:rsidR="00160E1D" w:rsidRPr="005F5BC5" w:rsidRDefault="00160E1D" w:rsidP="00160E1D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упражнения для развития координации.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B7636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D7A2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4F1AF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8782E" w14:textId="6A762E5A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45739A1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C9EEFB9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54F0C8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1ADE043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«Лазанье и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  <w:p w14:paraId="10A62617" w14:textId="6629D725" w:rsidR="00160E1D" w:rsidRPr="005F5BC5" w:rsidRDefault="00160E1D" w:rsidP="00160E1D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отжимание в упоре лёжа.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0FF68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17F65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1242D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45AE22" w14:textId="4AAA23A9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5363BC0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85F84AF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F3DCF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10ED72D" w14:textId="77777777" w:rsidR="00C43313" w:rsidRPr="005F5BC5" w:rsidRDefault="00C43313" w:rsidP="00402AB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«Лазанье и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  <w:p w14:paraId="08D3117C" w14:textId="0FE88458" w:rsidR="00160E1D" w:rsidRPr="005F5BC5" w:rsidRDefault="00160E1D" w:rsidP="00160E1D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отжимание в упоре лёжа сзади.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526903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35CF4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1AD59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43E55A" w14:textId="1AF9730E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5C2AC7A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AF1BD3C" w14:textId="77777777" w:rsidTr="00160E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2088A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FB237D2" w14:textId="77777777" w:rsidR="00C43313" w:rsidRPr="005F5BC5" w:rsidRDefault="00C43313" w:rsidP="00160E1D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Лазанье по канату. Подвижные игры.</w:t>
            </w:r>
          </w:p>
          <w:p w14:paraId="08BE5D3E" w14:textId="5A797FCF" w:rsidR="00160E1D" w:rsidRPr="005F5BC5" w:rsidRDefault="00160E1D" w:rsidP="00160E1D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упражнение для мышц брюшного пресса.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0BD57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8E3B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4A0C7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6895BD" w14:textId="0C8A1AA4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0453AE8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9CC3CF2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F57074" w14:textId="77777777" w:rsidR="00C43313" w:rsidRPr="005F5BC5" w:rsidRDefault="00C4331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0801D4C" w14:textId="0C0B2F4B" w:rsidR="00C43313" w:rsidRPr="005F5BC5" w:rsidRDefault="00C43313" w:rsidP="00E67FBC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проведения измерительных процедур, по оценке физической подготовленности. </w:t>
            </w:r>
            <w:r w:rsidR="00E67FB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Правила техники выполнения тестовых заданий и способы регистрации их результатов.</w:t>
            </w:r>
            <w:r w:rsidR="00E67FBC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Правила и способы составления плана самостоятельных занятий физической подготовкой.</w:t>
            </w:r>
          </w:p>
          <w:p w14:paraId="776D6AFC" w14:textId="27D6CC41" w:rsidR="00160E1D" w:rsidRPr="005F5BC5" w:rsidRDefault="00160E1D" w:rsidP="00160E1D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Составить 3-5 упражнений комплекса УГГ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AE3112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D4C31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80C6AC" w14:textId="77777777" w:rsidR="00C43313" w:rsidRPr="005F5BC5" w:rsidRDefault="00C4331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528A48" w14:textId="057B05D9" w:rsidR="00C43313" w:rsidRPr="005F5BC5" w:rsidRDefault="003F241A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D8F9ECE" w14:textId="77777777" w:rsidR="00C4331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4331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DBCE591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AF058" w14:textId="77777777" w:rsidR="00C60ACF" w:rsidRPr="005F5BC5" w:rsidRDefault="00C60ACF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4F35768" w14:textId="77777777" w:rsidR="00F758EE" w:rsidRPr="005F5BC5" w:rsidRDefault="00645F09" w:rsidP="00F758E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Модуль «</w:t>
            </w:r>
            <w:r w:rsidR="00F758EE"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Зимние виды спорта</w:t>
            </w:r>
            <w:r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»</w:t>
            </w:r>
            <w:r w:rsidR="00F758EE"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.</w:t>
            </w:r>
          </w:p>
          <w:p w14:paraId="766CF8EF" w14:textId="77777777" w:rsidR="00C60ACF" w:rsidRPr="005F5BC5" w:rsidRDefault="00C60ACF" w:rsidP="00F758EE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Инструктаж по Т.Б. на уроках по лыжной подготовке.</w:t>
            </w:r>
          </w:p>
          <w:p w14:paraId="7ADDD493" w14:textId="77777777" w:rsidR="00C60ACF" w:rsidRPr="005F5BC5" w:rsidRDefault="00C60ACF" w:rsidP="00F758EE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Передвижение одновременным одношажным ходом</w:t>
            </w:r>
            <w:r w:rsidR="00160E1D" w:rsidRPr="005F5BC5">
              <w:rPr>
                <w:rFonts w:ascii="Times New Roman" w:hAnsi="Times New Roman"/>
                <w:lang w:val="ru-RU"/>
              </w:rPr>
              <w:t>.</w:t>
            </w:r>
          </w:p>
          <w:p w14:paraId="4D96E5F4" w14:textId="680278DD" w:rsidR="00160E1D" w:rsidRPr="005F5BC5" w:rsidRDefault="00160E1D" w:rsidP="00160E1D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одновременный одношажный ход.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00A8AB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37899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63C34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8080B0" w14:textId="6A8ABA65" w:rsidR="00C60ACF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3D5D79A" w14:textId="77777777" w:rsidR="00C60ACF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EF64E10" w14:textId="77777777" w:rsidTr="00160E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FD57A" w14:textId="77777777" w:rsidR="00C60ACF" w:rsidRPr="005F5BC5" w:rsidRDefault="00C60ACF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7D95D9D4" w14:textId="77777777" w:rsidR="00C60ACF" w:rsidRPr="005F5BC5" w:rsidRDefault="00C60ACF" w:rsidP="00160E1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Передвижение</w:t>
            </w:r>
            <w:r w:rsidR="00B27724"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lang w:val="ru-RU"/>
              </w:rPr>
              <w:t>одновременным</w:t>
            </w:r>
            <w:r w:rsidR="00B27724"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lang w:val="ru-RU"/>
              </w:rPr>
              <w:t>одношажным</w:t>
            </w:r>
            <w:r w:rsidR="00B27724"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lang w:val="ru-RU"/>
              </w:rPr>
              <w:t>ходом</w:t>
            </w:r>
            <w:r w:rsidR="00160E1D" w:rsidRPr="005F5BC5">
              <w:rPr>
                <w:rFonts w:ascii="Times New Roman" w:hAnsi="Times New Roman"/>
                <w:lang w:val="ru-RU"/>
              </w:rPr>
              <w:t>.</w:t>
            </w:r>
          </w:p>
          <w:p w14:paraId="046D6F15" w14:textId="78D293C5" w:rsidR="00160E1D" w:rsidRPr="005F5BC5" w:rsidRDefault="00160E1D" w:rsidP="00160E1D">
            <w:pPr>
              <w:spacing w:after="0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i/>
                <w:lang w:val="ru-RU"/>
              </w:rPr>
              <w:t>Повторить одновременный одношажный ход.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4B3039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5F25E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FDD23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C34B27" w14:textId="11593D99" w:rsidR="00C60ACF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526DCEE" w14:textId="77777777" w:rsidR="00C60ACF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FA44AD1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1D66C0" w14:textId="77777777" w:rsidR="00C60ACF" w:rsidRPr="005F5BC5" w:rsidRDefault="00C60ACF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ADB1EC6" w14:textId="77777777" w:rsidR="00C60ACF" w:rsidRPr="005F5BC5" w:rsidRDefault="00C60ACF" w:rsidP="00160E1D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Преодоление небольших трамплинов при спуске с пологого склона</w:t>
            </w:r>
            <w:r w:rsidR="00160E1D" w:rsidRPr="005F5BC5">
              <w:rPr>
                <w:rFonts w:ascii="Times New Roman" w:hAnsi="Times New Roman"/>
                <w:lang w:val="ru-RU"/>
              </w:rPr>
              <w:t>.</w:t>
            </w:r>
          </w:p>
          <w:p w14:paraId="74FB8A4B" w14:textId="62C6851D" w:rsidR="00160E1D" w:rsidRPr="005F5BC5" w:rsidRDefault="00160E1D" w:rsidP="00160E1D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преодоления бугров и впадин.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F56870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48102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5E7FE" w14:textId="77777777" w:rsidR="00C60ACF" w:rsidRPr="005F5BC5" w:rsidRDefault="00C60ACF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61D2F0" w14:textId="4875570F" w:rsidR="00C60ACF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EE62EF6" w14:textId="77777777" w:rsidR="00C60ACF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C60AC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B15FCEC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6F749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AD824B5" w14:textId="59B03CC4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Преодоление небольших трамплинов при спуске с пологого склона.</w:t>
            </w:r>
          </w:p>
          <w:p w14:paraId="6DD990AC" w14:textId="2FB8C435" w:rsidR="00B679B8" w:rsidRPr="005F5BC5" w:rsidRDefault="00B679B8" w:rsidP="00B679B8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преодоления бугров и впадин.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FF891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FA3AD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6E4E3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437A56B" w14:textId="3914598D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5D1C241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7F1ECAE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94C43F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9043C1C" w14:textId="77777777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Повторить ранее изученные упражнения лыжной подготовки.</w:t>
            </w:r>
          </w:p>
          <w:p w14:paraId="67398EE8" w14:textId="6DAD9C9E" w:rsidR="00B679B8" w:rsidRPr="005F5BC5" w:rsidRDefault="00B679B8" w:rsidP="00B679B8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прогулку на лыжах до 1 км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2C5B62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A972C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61AEC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83A274" w14:textId="7C830F8B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FFC2A5D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6A6CF9F3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11A036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AC16085" w14:textId="77777777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Повторить ранее изученные упражнения лыжной подготовки.</w:t>
            </w:r>
          </w:p>
          <w:p w14:paraId="4A3BF8A8" w14:textId="07A0938E" w:rsidR="00B679B8" w:rsidRPr="005F5BC5" w:rsidRDefault="00B679B8" w:rsidP="00B679B8">
            <w:pPr>
              <w:spacing w:after="0" w:line="36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i/>
                <w:lang w:val="ru-RU"/>
              </w:rPr>
              <w:t>Выполнить прогулку на лыжах до 2 км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BF11FB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1B8E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C047EB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93EAD2" w14:textId="05114936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6A45C13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74930FE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DD031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40E6A91" w14:textId="77777777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Повторить ранее изученные упражнения лыжной подготовки.</w:t>
            </w:r>
          </w:p>
          <w:p w14:paraId="19E8DDBE" w14:textId="081AECEF" w:rsidR="00B679B8" w:rsidRPr="005F5BC5" w:rsidRDefault="00B679B8" w:rsidP="00B679B8">
            <w:pPr>
              <w:spacing w:after="0" w:line="36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i/>
                <w:lang w:val="ru-RU"/>
              </w:rPr>
              <w:t>Выполнить прогулку на лыжах до 2 км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8F71E8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118761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373A0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F77D5F" w14:textId="379213E5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4915A7D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3CCB9E1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E97A55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DD6ED7E" w14:textId="77777777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Передвижения по учебной дистанции, повороты, спуски, торможение.</w:t>
            </w:r>
          </w:p>
          <w:p w14:paraId="1106E4AD" w14:textId="457B8EBC" w:rsidR="00B679B8" w:rsidRPr="005F5BC5" w:rsidRDefault="00B679B8" w:rsidP="00B679B8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торможения и поворотов.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7F7380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7EC73F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E9C3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ACE6FE" w14:textId="4C3E0EC6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3266A66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11807D6" w14:textId="77777777" w:rsidTr="00562A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392A6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9DB6F72" w14:textId="77777777" w:rsidR="00B679B8" w:rsidRPr="005F5BC5" w:rsidRDefault="00B679B8" w:rsidP="00B679B8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Передвижения по учебной дистанции, повороты, спуски, торможение.</w:t>
            </w:r>
          </w:p>
          <w:p w14:paraId="041DE710" w14:textId="0852B6C0" w:rsidR="00B679B8" w:rsidRPr="005F5BC5" w:rsidRDefault="00B679B8" w:rsidP="00B679B8">
            <w:pPr>
              <w:spacing w:after="0" w:line="36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/>
                <w:i/>
                <w:lang w:val="ru-RU"/>
              </w:rPr>
              <w:t>Повторить технику торможения и поворотов.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3614DA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A9FF9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67F6D1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745DDC" w14:textId="55C17CCB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94181AA" w14:textId="77777777" w:rsidR="00B679B8" w:rsidRPr="004861D5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0ED60FC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F1759C" w14:textId="77777777" w:rsidR="009828B3" w:rsidRPr="005F5BC5" w:rsidRDefault="009828B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5B6BBBE" w14:textId="77777777" w:rsidR="009828B3" w:rsidRPr="005F5BC5" w:rsidRDefault="009828B3" w:rsidP="00402AB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Передвижения по учебной дистанции, повороты, спуски, торможение.</w:t>
            </w:r>
          </w:p>
          <w:p w14:paraId="2739A57C" w14:textId="579CAE5E" w:rsidR="00E67FBC" w:rsidRPr="005F5BC5" w:rsidRDefault="00E67FBC" w:rsidP="00E67FB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прогулку на лыжах до 2 км.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8E4849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77F8E1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399D8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1BF98" w14:textId="1A1F1BAE" w:rsidR="009828B3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8A0190A" w14:textId="77777777" w:rsidR="009828B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6A4F898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E80E8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42A8E" w14:textId="77777777" w:rsidR="00B679B8" w:rsidRPr="005F5BC5" w:rsidRDefault="00B679B8" w:rsidP="00B679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Модуль «Спортивные игры».</w:t>
            </w:r>
          </w:p>
          <w:p w14:paraId="5C89FFD2" w14:textId="352814AD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Баскетбол.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Техника безопасности на спортивных играх.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Технические действия игрока без мяча: передвижение в стойке баскетболиста. Правила игры и игровая деятельность. Подвижные игры.</w:t>
            </w:r>
          </w:p>
          <w:p w14:paraId="51318777" w14:textId="45A3FFEE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через скакалку.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26C010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30BD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B0669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901BDEB" w14:textId="1464B1DA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2DF96B1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8A7FDFB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E18F1A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467BC32" w14:textId="77777777" w:rsidR="00B679B8" w:rsidRPr="005F5BC5" w:rsidRDefault="00B679B8" w:rsidP="00B679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Т</w:t>
            </w:r>
            <w:r w:rsidRPr="005F5BC5">
              <w:rPr>
                <w:rFonts w:ascii="Times New Roman" w:hAnsi="Times New Roman" w:cs="Times New Roman"/>
                <w:lang w:val="ru-RU"/>
              </w:rPr>
              <w:t>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  <w:p w14:paraId="453B8E8B" w14:textId="42FCFE06" w:rsidR="00B679B8" w:rsidRPr="005F5BC5" w:rsidRDefault="00B679B8" w:rsidP="00B679B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упражнение для мышц брюшного пресса.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D849E3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973659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CC69B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2BECB8" w14:textId="430BCF36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1252278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6ECCEAB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C5A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4E7B43B" w14:textId="77777777" w:rsidR="00B679B8" w:rsidRPr="005F5BC5" w:rsidRDefault="00B679B8" w:rsidP="00B679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  <w:p w14:paraId="5E2EBE30" w14:textId="79C75061" w:rsidR="00B679B8" w:rsidRPr="005F5BC5" w:rsidRDefault="00B679B8" w:rsidP="00B679B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с подносом коленей к груди.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31AF1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D71C9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2E484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F57425" w14:textId="0834AA57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0758144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7AB3D6A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C13C1B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38AB44A" w14:textId="77777777" w:rsidR="00B679B8" w:rsidRPr="005F5BC5" w:rsidRDefault="00B679B8" w:rsidP="00B679B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  <w:p w14:paraId="512BAFC6" w14:textId="0BFC9DED" w:rsidR="00B679B8" w:rsidRPr="005F5BC5" w:rsidRDefault="00B679B8" w:rsidP="00B679B8">
            <w:pPr>
              <w:pStyle w:val="af0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  <w:i/>
              </w:rPr>
              <w:t>Д/З.</w:t>
            </w:r>
            <w:r w:rsidRPr="005F5BC5">
              <w:rPr>
                <w:rFonts w:ascii="Times New Roman" w:hAnsi="Times New Roman" w:cs="Times New Roman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</w:rPr>
              <w:t>Выполнить упражнение для мышц брюшного пресса.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032236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43EF1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F8EC5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8518FE" w14:textId="180A974D" w:rsidR="00B679B8" w:rsidRPr="005F5BC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C1CCB2C" w14:textId="77777777" w:rsidR="00B679B8" w:rsidRPr="005F5BC5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11481E5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5FCAAB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7BC7BE1" w14:textId="77777777" w:rsidR="00B679B8" w:rsidRPr="005F5BC5" w:rsidRDefault="00B679B8" w:rsidP="00B679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  <w:p w14:paraId="48EF070B" w14:textId="5AE9916A" w:rsidR="00B679B8" w:rsidRPr="005F5BC5" w:rsidRDefault="00B679B8" w:rsidP="00B679B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отжимание в упоре лёжа.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E13D4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B75E6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6AFC6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723A1D" w14:textId="4E7A3D0D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E2C35B0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D180A08" w14:textId="77777777" w:rsidTr="002B54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809D3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7B16534" w14:textId="77777777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  <w:p w14:paraId="672DE979" w14:textId="6900B340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отжимание в упоре лёжа сзади.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62B0A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0E85D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F19D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102A92" w14:textId="4BFC059A" w:rsidR="00B679B8" w:rsidRPr="005F5BC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33E0379" w14:textId="77777777" w:rsidR="00B679B8" w:rsidRPr="005F5BC5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1E6ED7F3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459CE9" w14:textId="77777777" w:rsidR="009828B3" w:rsidRPr="005F5BC5" w:rsidRDefault="009828B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19DDA15" w14:textId="77777777" w:rsidR="009828B3" w:rsidRPr="005F5BC5" w:rsidRDefault="00E140E3" w:rsidP="00E618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Волейбол.</w:t>
            </w:r>
            <w:r w:rsidR="00A97E5E"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r w:rsidR="009828B3" w:rsidRPr="005F5BC5">
              <w:rPr>
                <w:rFonts w:ascii="Times New Roman" w:hAnsi="Times New Roman" w:cs="Times New Roman"/>
                <w:lang w:val="ru-RU"/>
              </w:rPr>
              <w:t>Приём и передача мяча двумя руками снизу, сверху. Правила игры и игровая деятельность. Спортивная</w:t>
            </w:r>
            <w:r w:rsidR="00A97E5E"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828B3" w:rsidRPr="005F5BC5">
              <w:rPr>
                <w:rFonts w:ascii="Times New Roman" w:hAnsi="Times New Roman" w:cs="Times New Roman"/>
                <w:lang w:val="ru-RU"/>
              </w:rPr>
              <w:t>игра волейбол.</w:t>
            </w:r>
          </w:p>
          <w:p w14:paraId="7FA185D6" w14:textId="4FC45A87" w:rsidR="00E67FBC" w:rsidRPr="005F5BC5" w:rsidRDefault="00E67FBC" w:rsidP="00E67FB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lastRenderedPageBreak/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с подносом коленей к груди.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9851DC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94D25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6177C2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3C15DC" w14:textId="10239A8C" w:rsidR="009828B3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01F5E3C" w14:textId="77777777" w:rsidR="009828B3" w:rsidRPr="005F5BC5" w:rsidRDefault="00167BD1" w:rsidP="006A1C1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A9E22FF" w14:textId="77777777" w:rsidTr="006628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5F48F1" w14:textId="7108A624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A18FF89" w14:textId="77777777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Приём и передача мяча двумя руками снизу в разные зоны площадки команды соперника. Спортивная игра волейбол.</w:t>
            </w:r>
          </w:p>
          <w:p w14:paraId="6B7DF9D9" w14:textId="0FCDD084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с подносом коленей к груди.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6F1CA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6CB3D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FE2D7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EE195D" w14:textId="7A64A320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D4FD4AA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1FBCD93" w14:textId="77777777" w:rsidTr="006628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B1750B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E0FCDC4" w14:textId="77777777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Приём и передача мяча двумя руками снизу в разные зоны площадки команды соперника. Спортивная игра волейбол.</w:t>
            </w:r>
          </w:p>
          <w:p w14:paraId="45E3E9C2" w14:textId="1384F2E8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через скакалку.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8B8B3F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69CC93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9F155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80BF9C3" w14:textId="74DD428C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E7963F0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C72E5DE" w14:textId="77777777" w:rsidTr="006628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0A3CA5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73B3E65" w14:textId="77777777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«Прямая нижняя подача мяча в волейболе». Спортивная игра волейбол.</w:t>
            </w:r>
          </w:p>
          <w:p w14:paraId="27C56148" w14:textId="6EB3F8A6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прыжки через скакалку.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31CABE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BAEB8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AA9E8F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91CC5C" w14:textId="5D39F309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B59BB4B" w14:textId="77777777" w:rsidR="00B679B8" w:rsidRPr="00B66E4F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B202B58" w14:textId="77777777" w:rsidTr="006628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94346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2EDA127" w14:textId="77777777" w:rsidR="00B679B8" w:rsidRPr="005F5BC5" w:rsidRDefault="00B679B8" w:rsidP="00B679B8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«Прямая нижняя подача мяча в волейболе». Спортивная игра волейбол.</w:t>
            </w:r>
          </w:p>
          <w:p w14:paraId="65C6B529" w14:textId="714C0C8A" w:rsidR="00B679B8" w:rsidRPr="005F5BC5" w:rsidRDefault="00B679B8" w:rsidP="00B679B8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упражнение для мышц брюшного пресса.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20D2D8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55FFD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05D9B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93BDFA" w14:textId="57638997" w:rsidR="00B679B8" w:rsidRPr="005F5BC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AEC0246" w14:textId="77777777" w:rsidR="00B679B8" w:rsidRPr="005F5BC5" w:rsidRDefault="00167BD1" w:rsidP="00B679B8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11CE764" w14:textId="77777777" w:rsidTr="006628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2BA8CF" w14:textId="77777777" w:rsidR="00B679B8" w:rsidRPr="005F5BC5" w:rsidRDefault="00B679B8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C38FE0D" w14:textId="77777777" w:rsidR="00B679B8" w:rsidRPr="005F5BC5" w:rsidRDefault="00B679B8" w:rsidP="00B679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</w:p>
          <w:p w14:paraId="21F7DEE0" w14:textId="22145D43" w:rsidR="00B679B8" w:rsidRPr="005F5BC5" w:rsidRDefault="00B679B8" w:rsidP="00B679B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упражнение для мышц брюшного пресса.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DEA67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63FA5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4468B2" w14:textId="77777777" w:rsidR="00B679B8" w:rsidRPr="005F5BC5" w:rsidRDefault="00B679B8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7140A5" w14:textId="49867859" w:rsidR="00B679B8" w:rsidRPr="004861D5" w:rsidRDefault="004861D5" w:rsidP="00B679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CC9B476" w14:textId="77777777" w:rsidR="00B679B8" w:rsidRPr="00B66E4F" w:rsidRDefault="00167BD1" w:rsidP="00B679B8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79B8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79B8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3C182F0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E5969B" w14:textId="77777777" w:rsidR="009828B3" w:rsidRPr="005F5BC5" w:rsidRDefault="009828B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ECFA9C1" w14:textId="5D91F351" w:rsidR="009828B3" w:rsidRPr="005F5BC5" w:rsidRDefault="00E140E3" w:rsidP="00E6188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Футбол.</w:t>
            </w:r>
            <w:r w:rsidR="00A97E5E" w:rsidRPr="005F5BC5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r w:rsidR="009828B3" w:rsidRPr="005F5BC5">
              <w:rPr>
                <w:rFonts w:ascii="Times New Roman" w:hAnsi="Times New Roman" w:cs="Times New Roman"/>
                <w:lang w:val="ru-RU"/>
              </w:rPr>
              <w:t xml:space="preserve">Удары по катящемуся мячу с разбега. </w:t>
            </w:r>
          </w:p>
          <w:p w14:paraId="2B9CA782" w14:textId="77777777" w:rsidR="009828B3" w:rsidRPr="005F5BC5" w:rsidRDefault="009828B3" w:rsidP="00E618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Спортивная игра футбол.</w:t>
            </w:r>
          </w:p>
          <w:p w14:paraId="1FB01035" w14:textId="4091D439" w:rsidR="00BB5F61" w:rsidRPr="005F5BC5" w:rsidRDefault="00BB5F61" w:rsidP="00BB5F61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Выполнить отжимание в упоре лёжа.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A727B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6BF7C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CD9FA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A3352B" w14:textId="06489F7B" w:rsidR="009828B3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23B9B4C" w14:textId="77777777" w:rsidR="009828B3" w:rsidRPr="005F5BC5" w:rsidRDefault="00167BD1" w:rsidP="009828B3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58F6C7F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C8D9E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DF13AEF" w14:textId="77777777" w:rsidR="006B4436" w:rsidRPr="005F5BC5" w:rsidRDefault="006B4436" w:rsidP="006B443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5F5BC5">
              <w:rPr>
                <w:rFonts w:ascii="Times New Roman" w:hAnsi="Times New Roman" w:cs="Times New Roman"/>
                <w:lang w:val="ru-RU"/>
              </w:rPr>
              <w:t>становка и передача мяча. Спортивная игра футбол.</w:t>
            </w:r>
          </w:p>
          <w:p w14:paraId="015B320F" w14:textId="188E4DC2" w:rsidR="006B4436" w:rsidRPr="005F5BC5" w:rsidRDefault="006B4436" w:rsidP="006B4436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iCs/>
                <w:lang w:val="ru-RU"/>
              </w:rPr>
              <w:t>Повторить технику удара по мячу.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9C081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F65B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E49D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04180B" w14:textId="5E105D92" w:rsidR="006B4436" w:rsidRPr="005F5BC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A1B54C1" w14:textId="77777777" w:rsidR="006B4436" w:rsidRPr="005F5BC5" w:rsidRDefault="00167BD1" w:rsidP="006B4436">
            <w:pPr>
              <w:spacing w:after="0"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4ABF7AE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420BB1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8AE29E2" w14:textId="77777777" w:rsidR="006B4436" w:rsidRPr="005F5BC5" w:rsidRDefault="006B4436" w:rsidP="006B443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«Ведение и обводка мяча». Спортивная игра футбол.</w:t>
            </w:r>
          </w:p>
          <w:p w14:paraId="32C7710C" w14:textId="14859A8B" w:rsidR="006B4436" w:rsidRPr="005F5BC5" w:rsidRDefault="006B4436" w:rsidP="006B443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ведения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48BAD8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4B00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117C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098847" w14:textId="7914683D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FBDEFF9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4CEE6432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4987FA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6BC8FE01" w14:textId="77777777" w:rsidR="006B4436" w:rsidRPr="005F5BC5" w:rsidRDefault="006B4436" w:rsidP="006B443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«Ведение и обводка мяча». Спортивная игра футбол.</w:t>
            </w:r>
          </w:p>
          <w:p w14:paraId="43F283BF" w14:textId="763A358D" w:rsidR="006B4436" w:rsidRPr="005F5BC5" w:rsidRDefault="006B4436" w:rsidP="006B443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технику обводки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B50F0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E54D0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87E2A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6CD97E" w14:textId="46CDBDA7" w:rsidR="006B4436" w:rsidRPr="005F5BC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0E06E25" w14:textId="77777777" w:rsidR="006B4436" w:rsidRPr="005F5BC5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ACE9604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86BB7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9C3E9F0" w14:textId="77777777" w:rsidR="006B4436" w:rsidRPr="005F5BC5" w:rsidRDefault="006B4436" w:rsidP="006B443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</w:p>
          <w:p w14:paraId="7BD19964" w14:textId="0C9A9C0D" w:rsidR="006B4436" w:rsidRPr="005F5BC5" w:rsidRDefault="006B4436" w:rsidP="006B443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ранее изученные элементы футбола.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F68C23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AE97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B506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982E8C" w14:textId="6BBFC2AC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B3E945D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6B55F67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5DF651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C49D6C6" w14:textId="77777777" w:rsidR="006B4436" w:rsidRPr="005F5BC5" w:rsidRDefault="006B4436" w:rsidP="006B443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</w:p>
          <w:p w14:paraId="09BF3342" w14:textId="3665BA76" w:rsidR="006B4436" w:rsidRPr="005F5BC5" w:rsidRDefault="006B4436" w:rsidP="006B4436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Повторить ранее изученные элементы футбола.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1E1670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F87A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3D7A8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44EE2C" w14:textId="7E737232" w:rsidR="006B4436" w:rsidRPr="005F5BC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171D2EB" w14:textId="77777777" w:rsidR="006B4436" w:rsidRPr="005F5BC5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C11B239" w14:textId="77777777" w:rsidTr="00007E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19F10C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A63447B" w14:textId="3E0719AE" w:rsidR="006B4436" w:rsidRPr="005F5BC5" w:rsidRDefault="006B4436" w:rsidP="006B4436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Подвижные и спортивные игры.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      </w:r>
          </w:p>
          <w:p w14:paraId="6392703A" w14:textId="72EB94F8" w:rsidR="006B4436" w:rsidRPr="005F5BC5" w:rsidRDefault="006B4436" w:rsidP="006B4436">
            <w:pPr>
              <w:pStyle w:val="af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i/>
                <w:lang w:val="ru-RU"/>
              </w:rPr>
              <w:t>Составить 5-8 упражнений комплекса 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E8512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E87E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0AC58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507660" w14:textId="5723B3F9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ADA1985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532B500" w14:textId="77777777" w:rsidTr="00D227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EF034F" w14:textId="77777777" w:rsidR="009828B3" w:rsidRPr="005F5BC5" w:rsidRDefault="009828B3" w:rsidP="006A1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55EB5EF" w14:textId="77777777" w:rsidR="00645F09" w:rsidRPr="005F5BC5" w:rsidRDefault="00645F09" w:rsidP="00645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Модуль «Спорт».</w:t>
            </w:r>
          </w:p>
          <w:p w14:paraId="7EA0EFC5" w14:textId="77777777" w:rsidR="009828B3" w:rsidRPr="005F5BC5" w:rsidRDefault="009828B3" w:rsidP="00134C2B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«Физическая подготовка». Укрепление здоровья через ВФСК ГТО Правила выполнения спортивных нормативов 4 ступени.</w:t>
            </w:r>
            <w:r w:rsidR="00A97E5E"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Развитие скоростных способностей.</w:t>
            </w:r>
          </w:p>
          <w:p w14:paraId="3D764932" w14:textId="3919CFD8" w:rsidR="00723252" w:rsidRPr="005F5BC5" w:rsidRDefault="00723252" w:rsidP="00723252">
            <w:pPr>
              <w:spacing w:after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С.Б.У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E2E5EB" w14:textId="77777777" w:rsidR="009828B3" w:rsidRPr="005F5BC5" w:rsidRDefault="009828B3" w:rsidP="00134C2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B51A6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808B9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937C9F" w14:textId="5BA8DDAF" w:rsidR="009828B3" w:rsidRPr="005F5BC5" w:rsidRDefault="004861D5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920AA50" w14:textId="77777777" w:rsidR="009828B3" w:rsidRPr="005F5BC5" w:rsidRDefault="00167BD1" w:rsidP="009828B3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9828B3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554373E3" w14:textId="77777777" w:rsidTr="002A02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569718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9571171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30 м, 60 м. Эстафеты, подвижные и спортивные игры. Развитие гибкости.</w:t>
            </w:r>
          </w:p>
          <w:p w14:paraId="05EF423F" w14:textId="4C666713" w:rsidR="006B4436" w:rsidRPr="005F5BC5" w:rsidRDefault="006B4436" w:rsidP="006B4436">
            <w:pPr>
              <w:spacing w:after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Выполнить упражнения на гибкость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D2C26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38FA9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B28C7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6820BA" w14:textId="770D9C48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ABC4F84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1BABD8F" w14:textId="77777777" w:rsidTr="002A02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C1ABC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F8273C6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1500 м. Эстафеты, подвижные и спортивные игры. Развитие гибкости, выносливости.</w:t>
            </w:r>
          </w:p>
          <w:p w14:paraId="7BE6A7E2" w14:textId="2F185034" w:rsidR="006B4436" w:rsidRPr="005F5BC5" w:rsidRDefault="006B4436" w:rsidP="006B4436">
            <w:pPr>
              <w:spacing w:after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упражнения на гибкость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37FB6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757A4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B9DEFB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AC2A0F" w14:textId="5B2EB362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9D66A59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2D67E3AD" w14:textId="77777777" w:rsidTr="002A02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7000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2FBC688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Подтягивание из виса на высокой и низкой (девочки) перекладине. Сгибание и разгибание рук в упоре лежа на полу. Эстафет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ы, подвижные и спортивные игры. Развитие силы.</w:t>
            </w:r>
          </w:p>
          <w:p w14:paraId="3B97CCF4" w14:textId="51646209" w:rsidR="006B4436" w:rsidRPr="005F5BC5" w:rsidRDefault="006B4436" w:rsidP="006B4436">
            <w:pPr>
              <w:spacing w:after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упражнения на развитие силы.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E7505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C2C7D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4391ED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41F4C2" w14:textId="48722D14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F579125" w14:textId="77777777" w:rsidR="006B4436" w:rsidRPr="00B66E4F" w:rsidRDefault="00167BD1" w:rsidP="006B4436">
            <w:pPr>
              <w:spacing w:line="240" w:lineRule="auto"/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</w:instrText>
            </w:r>
            <w:r>
              <w:instrText>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3DCAAC66" w14:textId="77777777" w:rsidTr="002A02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963646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472F432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ГТО. 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Наклон вперед из положения стоя с прямыми </w:t>
            </w:r>
            <w:proofErr w:type="gramStart"/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ногами  на</w:t>
            </w:r>
            <w:proofErr w:type="gramEnd"/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гимнастической скамье.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Прыжок в длину с места толчком двумя ногами. Эстафеты, подвижные и спортивные игры. </w:t>
            </w:r>
          </w:p>
          <w:p w14:paraId="6EACC769" w14:textId="74B50963" w:rsidR="006B4436" w:rsidRPr="005F5BC5" w:rsidRDefault="006B4436" w:rsidP="006B4436">
            <w:pPr>
              <w:spacing w:after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С.П.У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6AF8E2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DAEC1E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0F1AC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6424DB" w14:textId="149021AC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1E6C96F" w14:textId="77777777" w:rsidR="006B4436" w:rsidRPr="004861D5" w:rsidRDefault="00167BD1" w:rsidP="006B4436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4861D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0BF30848" w14:textId="77777777" w:rsidTr="002A02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48F50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83AA3C4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</w:t>
            </w:r>
            <w:r w:rsidRPr="005F5BC5">
              <w:rPr>
                <w:rFonts w:ascii="Times New Roman" w:eastAsia="Calibri" w:hAnsi="Times New Roman" w:cs="Times New Roman"/>
                <w:lang w:val="ru-RU" w:eastAsia="ru-RU"/>
              </w:rPr>
              <w:t xml:space="preserve">Прыжок в длину с разбега способом «согнув ноги».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Эстафеты, подвижные и спортивные игры. </w:t>
            </w:r>
          </w:p>
          <w:p w14:paraId="547B23C2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Развитие скоростных способностей.</w:t>
            </w:r>
          </w:p>
          <w:p w14:paraId="1CA9566B" w14:textId="299D25BE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упражнения на развитие скоростных способностей.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6513E6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92DE7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2DE78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BD7CA1" w14:textId="1F57CEDF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E6320EE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72A5B854" w14:textId="77777777" w:rsidTr="00A271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916004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973A6DB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Челночный бег 3х10м.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Эстафеты, подвижные и спортивные игры. Развитие силовых способностей.</w:t>
            </w:r>
          </w:p>
          <w:p w14:paraId="6E752169" w14:textId="77777777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Выполнить упражнения на развитие силовых способностей.</w:t>
            </w:r>
          </w:p>
          <w:p w14:paraId="351D3339" w14:textId="13EC36BD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42ED45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5488E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D5D47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C069FF" w14:textId="13285E6B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FAF498F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167BD1" w14:paraId="1558B0D0" w14:textId="77777777" w:rsidTr="00A271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D765C" w14:textId="77777777" w:rsidR="006B4436" w:rsidRPr="005F5BC5" w:rsidRDefault="006B4436" w:rsidP="006B4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22624E7" w14:textId="059C62A5" w:rsidR="006B4436" w:rsidRPr="005F5BC5" w:rsidRDefault="006B4436" w:rsidP="006B443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Метание мяча весом 150 гр.  Поднимание туловища из положения лежа на спине. Эстафеты, подвижные и спортивные игры. Развитие координации движений.</w:t>
            </w:r>
          </w:p>
          <w:p w14:paraId="65D28D66" w14:textId="2EA7FEF3" w:rsidR="006B4436" w:rsidRPr="005F5BC5" w:rsidRDefault="006B4436" w:rsidP="006B443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Д/З. Индивидуальные задания на летние каникулы.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87640F" w14:textId="77777777" w:rsidR="006B4436" w:rsidRPr="005F5BC5" w:rsidRDefault="006B4436" w:rsidP="006B443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683C4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9DAC3" w14:textId="77777777" w:rsidR="006B4436" w:rsidRPr="005F5BC5" w:rsidRDefault="006B4436" w:rsidP="006B4436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DA152D" w14:textId="579E0487" w:rsidR="006B4436" w:rsidRPr="004861D5" w:rsidRDefault="004861D5" w:rsidP="006B4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76B2AE0" w14:textId="77777777" w:rsidR="006B4436" w:rsidRPr="00B66E4F" w:rsidRDefault="00167BD1" w:rsidP="006B4436">
            <w:pPr>
              <w:jc w:val="center"/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6B4436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6B4436" w:rsidRPr="00B66E4F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5F5BC5" w:rsidRPr="005F5BC5" w14:paraId="6361321E" w14:textId="77777777" w:rsidTr="00D2275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0683E273" w14:textId="77777777" w:rsidR="009828B3" w:rsidRPr="005F5BC5" w:rsidRDefault="009828B3" w:rsidP="006A1C18">
            <w:pPr>
              <w:pStyle w:val="af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302D0" w14:textId="77777777" w:rsidR="009828B3" w:rsidRPr="005F5BC5" w:rsidRDefault="009828B3" w:rsidP="006A1C18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F9F67" w14:textId="77777777" w:rsidR="009828B3" w:rsidRPr="005F5BC5" w:rsidRDefault="009828B3" w:rsidP="006A1C18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33B4F" w14:textId="77777777" w:rsidR="009828B3" w:rsidRPr="005F5BC5" w:rsidRDefault="009828B3" w:rsidP="006A1C18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374083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B289E7" w14:textId="77777777" w:rsidR="009828B3" w:rsidRPr="005F5BC5" w:rsidRDefault="009828B3" w:rsidP="006A1C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CC8284" w14:textId="77777777" w:rsidR="00402AB6" w:rsidRPr="005F5BC5" w:rsidRDefault="00402AB6" w:rsidP="00402AB6">
      <w:pPr>
        <w:pStyle w:val="af"/>
        <w:ind w:firstLine="284"/>
        <w:jc w:val="both"/>
        <w:rPr>
          <w:rFonts w:ascii="Times New Roman" w:hAnsi="Times New Roman" w:cs="Times New Roman"/>
        </w:rPr>
      </w:pPr>
    </w:p>
    <w:p w14:paraId="1AB7BEB9" w14:textId="77777777" w:rsidR="00402AB6" w:rsidRPr="005F5BC5" w:rsidRDefault="00402AB6" w:rsidP="003A14E6">
      <w:pPr>
        <w:pageBreakBefore/>
        <w:spacing w:after="0"/>
        <w:ind w:left="119"/>
        <w:jc w:val="center"/>
        <w:rPr>
          <w:rFonts w:ascii="Times New Roman" w:eastAsia="Calibri" w:hAnsi="Times New Roman" w:cs="Times New Roman"/>
          <w:b/>
          <w:lang w:val="ru-RU"/>
        </w:rPr>
      </w:pPr>
      <w:r w:rsidRPr="005F5BC5">
        <w:rPr>
          <w:rFonts w:ascii="Times New Roman" w:eastAsia="Calibri" w:hAnsi="Times New Roman" w:cs="Times New Roman"/>
          <w:b/>
        </w:rPr>
        <w:lastRenderedPageBreak/>
        <w:t>7 КЛАСС</w:t>
      </w:r>
    </w:p>
    <w:tbl>
      <w:tblPr>
        <w:tblW w:w="13992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792"/>
        <w:gridCol w:w="993"/>
        <w:gridCol w:w="1134"/>
        <w:gridCol w:w="1134"/>
        <w:gridCol w:w="1275"/>
        <w:gridCol w:w="2977"/>
      </w:tblGrid>
      <w:tr w:rsidR="005F5BC5" w:rsidRPr="005F5BC5" w14:paraId="13603325" w14:textId="77777777" w:rsidTr="003A14E6">
        <w:trPr>
          <w:trHeight w:val="48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C7E99" w14:textId="77777777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7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A9842" w14:textId="77777777" w:rsidR="002F65D7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spellEnd"/>
          </w:p>
          <w:p w14:paraId="5E3180AF" w14:textId="26057C9F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28FE5" w14:textId="28724D65" w:rsidR="00402AB6" w:rsidRPr="005F5BC5" w:rsidRDefault="00402AB6" w:rsidP="003A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Количество</w:t>
            </w:r>
            <w:proofErr w:type="spellEnd"/>
            <w:r w:rsidR="002F65D7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7C682" w14:textId="77777777" w:rsidR="002F65D7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Дата</w:t>
            </w:r>
            <w:proofErr w:type="spellEnd"/>
          </w:p>
          <w:p w14:paraId="44F70142" w14:textId="24921F4E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81C3D" w14:textId="35C52556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Электронные</w:t>
            </w:r>
            <w:proofErr w:type="spellEnd"/>
            <w:r w:rsidR="002F65D7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цифровые</w:t>
            </w:r>
            <w:proofErr w:type="spellEnd"/>
            <w:r w:rsidR="002F65D7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  <w:proofErr w:type="spellEnd"/>
            <w:r w:rsidR="002F65D7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ресурсы</w:t>
            </w:r>
            <w:proofErr w:type="spellEnd"/>
          </w:p>
        </w:tc>
      </w:tr>
      <w:tr w:rsidR="005F5BC5" w:rsidRPr="005F5BC5" w14:paraId="4641CC09" w14:textId="77777777" w:rsidTr="003A14E6">
        <w:trPr>
          <w:cantSplit/>
          <w:trHeight w:val="79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6C3E4" w14:textId="77777777" w:rsidR="00402AB6" w:rsidRPr="005F5BC5" w:rsidRDefault="00402AB6" w:rsidP="003A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E5FD88" w14:textId="77777777" w:rsidR="00402AB6" w:rsidRPr="005F5BC5" w:rsidRDefault="00402AB6" w:rsidP="003A1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3C466B" w14:textId="77777777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661BAA" w14:textId="6A38677A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Контрольные</w:t>
            </w:r>
            <w:proofErr w:type="spellEnd"/>
            <w:r w:rsidR="002F65D7" w:rsidRPr="005F5BC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40035A" w14:textId="77777777" w:rsidR="00402AB6" w:rsidRPr="005F5BC5" w:rsidRDefault="00402AB6" w:rsidP="003A14E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F5BC5">
              <w:rPr>
                <w:rFonts w:ascii="Times New Roman" w:eastAsia="Calibri" w:hAnsi="Times New Roman" w:cs="Times New Roman"/>
                <w:b/>
              </w:rPr>
              <w:t>Практическиеработы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CD6F2F" w14:textId="77777777" w:rsidR="00402AB6" w:rsidRPr="005F5BC5" w:rsidRDefault="00402AB6" w:rsidP="003A1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D2F2F98" w14:textId="77777777" w:rsidR="00402AB6" w:rsidRPr="005F5BC5" w:rsidRDefault="00402AB6" w:rsidP="003A14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6E4F" w:rsidRPr="005F5BC5" w14:paraId="3D506D9B" w14:textId="77777777" w:rsidTr="009850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3D4BC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729C160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Зарождение олимпийского движения в дореволюционной России; роль А. Д. 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 Правила поведения на уроках ФК, техника безопасности на занятиях лёгкой атлетикой.</w:t>
            </w:r>
          </w:p>
          <w:p w14:paraId="7B923C88" w14:textId="7F091D54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Д/З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922A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3DE4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4043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F1ABEE" w14:textId="44432065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45DCB63" w14:textId="77777777" w:rsidR="00B66E4F" w:rsidRPr="005F5BC5" w:rsidRDefault="00167BD1" w:rsidP="00B66E4F">
            <w:hyperlink r:id="rId12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DCBF7A7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89A89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915045E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b/>
                <w:lang w:val="ru-RU"/>
              </w:rPr>
              <w:t>Модуль «Лёгкая атлетика».</w:t>
            </w:r>
          </w:p>
          <w:p w14:paraId="44009335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на короткие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Эстафетный бег. Ведение дневника по физической культуре.</w:t>
            </w:r>
          </w:p>
          <w:p w14:paraId="26555262" w14:textId="4D953708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630F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1A33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F37E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C00788" w14:textId="5E3E9F8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CEDE737" w14:textId="77777777" w:rsidR="00B66E4F" w:rsidRPr="005F5BC5" w:rsidRDefault="00167BD1" w:rsidP="00B66E4F">
            <w:hyperlink r:id="rId12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8A9FA9E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E8B73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5B3622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на короткие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Эстафетный бег. Планирование самостоятельных занятий технической подготовкой на учебный год и учебную четверть. </w:t>
            </w:r>
            <w:r w:rsidRPr="005F5BC5">
              <w:rPr>
                <w:rFonts w:ascii="Times New Roman" w:eastAsia="Calibri" w:hAnsi="Times New Roman" w:cs="Times New Roman"/>
              </w:rPr>
              <w:t>Составлениепланаучебногозанятияпосамостоятельнойтехническойподготовке.</w:t>
            </w:r>
          </w:p>
          <w:p w14:paraId="1ECA2C0D" w14:textId="706D1C7F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08AB7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7C02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3D85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1017BD" w14:textId="237AD9E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B6B9117" w14:textId="77777777" w:rsidR="00B66E4F" w:rsidRPr="005F5BC5" w:rsidRDefault="00167BD1" w:rsidP="00B66E4F">
            <w:hyperlink r:id="rId12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11A9267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00626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09C174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Беговые упражнения с увеличением скорости передвижения и продолжительности выполнения. Эстафетный бег. Техническая подготовка и её значение для человека; основные правила технической подготовки.</w:t>
            </w:r>
          </w:p>
          <w:p w14:paraId="75CAFB0D" w14:textId="24EB383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0E1D6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BDA9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E376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AFAAF4" w14:textId="3B06674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43E323F" w14:textId="77777777" w:rsidR="00B66E4F" w:rsidRPr="005F5BC5" w:rsidRDefault="00167BD1" w:rsidP="00B66E4F">
            <w:hyperlink r:id="rId12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7984244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6F221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D85B89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Беговые упражнения с увеличением скорости передвижения и продолжительности выполнения. Эстафетный бег. Двигательные действия как основа технической подготовки; понятие двигательного умения и двигательного навыка.</w:t>
            </w:r>
          </w:p>
          <w:p w14:paraId="197C317D" w14:textId="6ED938A0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834D6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DE6D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CEF38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610E7B" w14:textId="7FB5125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975645E" w14:textId="77777777" w:rsidR="00B66E4F" w:rsidRPr="005F5BC5" w:rsidRDefault="00167BD1" w:rsidP="00B66E4F">
            <w:hyperlink r:id="rId12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3CD18EE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32F58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FC046E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Эстафетный бег. Способы оценивания техники двигательных действий и организация процедуры оценивания.</w:t>
            </w:r>
          </w:p>
          <w:p w14:paraId="09033409" w14:textId="1E5E425F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F002E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B41C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6AF6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82F867" w14:textId="608E787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B804B15" w14:textId="77777777" w:rsidR="00B66E4F" w:rsidRPr="005F5BC5" w:rsidRDefault="00167BD1" w:rsidP="00B66E4F">
            <w:hyperlink r:id="rId12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59D9F7A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2340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0C6D9DC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Бег с преодолением препятствий способами «</w:t>
            </w:r>
            <w:proofErr w:type="spellStart"/>
            <w:r w:rsidRPr="005F5BC5">
              <w:rPr>
                <w:rFonts w:ascii="Times New Roman" w:eastAsia="Calibri" w:hAnsi="Times New Roman" w:cs="Times New Roman"/>
                <w:lang w:val="ru-RU"/>
              </w:rPr>
              <w:t>наступание</w:t>
            </w:r>
            <w:proofErr w:type="spell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» и «прыжковый бег».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4CD3F5DF" w14:textId="07A08FD6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8C3E5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11AC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DFA1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615466" w14:textId="54B1333E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AEF9E6C" w14:textId="77777777" w:rsidR="00B66E4F" w:rsidRPr="005F5BC5" w:rsidRDefault="00167BD1" w:rsidP="00B66E4F">
            <w:hyperlink r:id="rId12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BDC35B2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FBEA1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867E06F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с равномерной скоростью на длинные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Прыжки в длину с места толчком двумя ногами.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</w:t>
            </w:r>
          </w:p>
          <w:p w14:paraId="4D50DF08" w14:textId="2419F75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890BD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86AC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56A8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1477CA" w14:textId="2D07B794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E444371" w14:textId="77777777" w:rsidR="00B66E4F" w:rsidRPr="005F5BC5" w:rsidRDefault="00167BD1" w:rsidP="00B66E4F">
            <w:hyperlink r:id="rId13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66367B4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04BA0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26108D1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с равномерной скоростью на длинные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Прыжки в длину с места толчком двумя ногами. </w:t>
            </w:r>
          </w:p>
          <w:p w14:paraId="5A831206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5F9BF9D7" w14:textId="715755EE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CC849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08BE9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4D0B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47F436" w14:textId="1C1A6B6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970C5DD" w14:textId="77777777" w:rsidR="00B66E4F" w:rsidRPr="005F5BC5" w:rsidRDefault="00167BD1" w:rsidP="00B66E4F">
            <w:hyperlink r:id="rId13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7DB7729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8E5BF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066B5BC4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с равномерной скоростью на длинные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Прыжки с разбега в длину способом «согнув ноги». </w:t>
            </w:r>
          </w:p>
          <w:p w14:paraId="0EABED58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5FAC2ECA" w14:textId="74BD05F5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8BEB4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CD75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EA77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C0966" w14:textId="3C962E12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8A18796" w14:textId="77777777" w:rsidR="00B66E4F" w:rsidRPr="005F5BC5" w:rsidRDefault="00167BD1" w:rsidP="00B66E4F">
            <w:hyperlink r:id="rId13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545585D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77286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B56B0D8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с равномерной скоростью на длинные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Прыжки с разбега в длину способом «согнув ноги»</w:t>
            </w:r>
          </w:p>
          <w:p w14:paraId="4C937492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57CB20BD" w14:textId="5456608E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B3DD6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2BEF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418A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5307EE" w14:textId="68724D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A63E497" w14:textId="77777777" w:rsidR="00B66E4F" w:rsidRPr="005F5BC5" w:rsidRDefault="00167BD1" w:rsidP="00B66E4F">
            <w:hyperlink r:id="rId13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A85C41B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5BA3A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5178FCDE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Бег с равномерной скоростью на длинные дистанции.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Прыжки с разбега в длину способом «согнув ноги».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06A21C88" w14:textId="2989A039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D3F6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5725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1128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0FCBF5" w14:textId="0412C1C6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71061D4" w14:textId="77777777" w:rsidR="00B66E4F" w:rsidRPr="005F5BC5" w:rsidRDefault="00167BD1" w:rsidP="00B66E4F">
            <w:hyperlink r:id="rId13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6D5433E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0FB3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365E0700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Прыжки с разбега в высоту способом «перешагивание». 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3E72BB7C" w14:textId="503F4C43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8F4E9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7398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6796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9C7FAB" w14:textId="5EA07FDA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3DAAABF" w14:textId="77777777" w:rsidR="00B66E4F" w:rsidRPr="005F5BC5" w:rsidRDefault="00167BD1" w:rsidP="00B66E4F">
            <w:hyperlink r:id="rId13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01C0045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183E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A3EC88B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Прыжки с разбега в высоту способом «перешагивание».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59AE21B6" w14:textId="65A0694A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50396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8038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C58B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93416F" w14:textId="4E55AD8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D4235F0" w14:textId="77777777" w:rsidR="00B66E4F" w:rsidRPr="005F5BC5" w:rsidRDefault="00167BD1" w:rsidP="00B66E4F">
            <w:hyperlink r:id="rId13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E5644BD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4326D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6436D748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Метание малого (теннисного) мяча по движущейся (катящейся) с разной скоростью мишени.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DCDA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874F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BD8A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A39653" w14:textId="47EE0980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ACABA34" w14:textId="77777777" w:rsidR="00B66E4F" w:rsidRPr="005F5BC5" w:rsidRDefault="00167BD1" w:rsidP="00B66E4F">
            <w:hyperlink r:id="rId13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983EE3A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7FD9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14367ABD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Метание малого (теннисного) мяча по движущейся (катящейся) с разной скоростью мишени.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37E7AE12" w14:textId="090F5E95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DAED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896A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8D29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730A94" w14:textId="11EF52F6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5697395" w14:textId="77777777" w:rsidR="00B66E4F" w:rsidRPr="005F5BC5" w:rsidRDefault="00167BD1" w:rsidP="00B66E4F">
            <w:hyperlink r:id="rId13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EA6A3D2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6F6D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3B729F4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Метание малого (теннисного) мяча по движущейся (катящейся) с разной скоростью мишени.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34498DA6" w14:textId="64D13DB8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CBDB7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F4CF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9107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9E33F" w14:textId="254E6A94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A3FDA4D" w14:textId="77777777" w:rsidR="00B66E4F" w:rsidRPr="005F5BC5" w:rsidRDefault="00167BD1" w:rsidP="00B66E4F">
            <w:hyperlink r:id="rId13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AFAF8D7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E7A60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16A0F3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Влияние занятий физической культурой и спортом на воспитание положительных качеств личности современного человека.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06DA16BF" w14:textId="7D61FAE4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73E9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89F8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C463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0EC62F" w14:textId="4C5B86FB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ED5CBDE" w14:textId="77777777" w:rsidR="00B66E4F" w:rsidRPr="005F5BC5" w:rsidRDefault="00167BD1" w:rsidP="00B66E4F">
            <w:hyperlink r:id="rId14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5A03C3C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2906E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9B71D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Модуль «Гимнастика».</w:t>
            </w:r>
          </w:p>
          <w:p w14:paraId="299F90B9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Техника безопасности на уроках гимнастики. </w:t>
            </w: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 Подвижные игры.</w:t>
            </w:r>
          </w:p>
          <w:p w14:paraId="77F2910C" w14:textId="32E2F8C3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B37E6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6329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F31D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B77898" w14:textId="6E56358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09A2C3E" w14:textId="77777777" w:rsidR="00B66E4F" w:rsidRPr="005F5BC5" w:rsidRDefault="00167BD1" w:rsidP="00B66E4F">
            <w:hyperlink r:id="rId14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30660BC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3B16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D2A5E18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6692BEEE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2D687ABD" w14:textId="486E1519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96B1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E47A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A03DB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6B8F96" w14:textId="7C4F8C66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87030A1" w14:textId="77777777" w:rsidR="00B66E4F" w:rsidRPr="005F5BC5" w:rsidRDefault="00167BD1" w:rsidP="00B66E4F">
            <w:hyperlink r:id="rId14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27DA6BA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B9FAB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7D51AF9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555C8923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05789508" w14:textId="422C4C21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A0DD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1412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D456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3CE206" w14:textId="12CA0CAF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9B7FD50" w14:textId="77777777" w:rsidR="00B66E4F" w:rsidRPr="005F5BC5" w:rsidRDefault="00167BD1" w:rsidP="00B66E4F">
            <w:hyperlink r:id="rId14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A26D0BB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71FE0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52BC8FB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Акробатическая комбинация.</w:t>
            </w:r>
          </w:p>
          <w:p w14:paraId="3039496E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0BCA2EFC" w14:textId="387164FB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793F4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E714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D41E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663E32" w14:textId="6C555124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F6CC0A2" w14:textId="77777777" w:rsidR="00B66E4F" w:rsidRPr="005F5BC5" w:rsidRDefault="00167BD1" w:rsidP="00B66E4F">
            <w:hyperlink r:id="rId14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55138E1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2738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CB823C8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2AB68A23" w14:textId="713BC699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E2BD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5C49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449C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DFE8A1" w14:textId="2016BB6E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BEC5A4D" w14:textId="77777777" w:rsidR="00B66E4F" w:rsidRPr="005F5BC5" w:rsidRDefault="00167BD1" w:rsidP="00B66E4F">
            <w:hyperlink r:id="rId14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14599EB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FFE1C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2780589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7E85B1E2" w14:textId="1D3EDE7C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06317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A3D67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7EE0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231EA5" w14:textId="23212D6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E5B57D7" w14:textId="77777777" w:rsidR="00B66E4F" w:rsidRPr="005F5BC5" w:rsidRDefault="00167BD1" w:rsidP="00B66E4F">
            <w:hyperlink r:id="rId14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167BD1" w14:paraId="0BDCB4BC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E726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E5346A1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Комбинация на гимнастическом бревне из ранее разученных упражнений. 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3A954A17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  <w:p w14:paraId="1EE8F0A8" w14:textId="7BC93FB6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65244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DFAC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9B01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E4D3AB" w14:textId="4AD8667E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C99303F" w14:textId="77777777" w:rsidR="00B66E4F" w:rsidRPr="005F5BC5" w:rsidRDefault="00167BD1" w:rsidP="00B66E4F">
            <w:pPr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B66E4F" w:rsidRPr="005F5BC5" w14:paraId="750E3384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0E4D9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24BFD5F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низкой гимнастической перекладине.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18C363AA" w14:textId="7447C0C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D3210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A6490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C82A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3E580D" w14:textId="6AE0DCF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2C4DAE4" w14:textId="77777777" w:rsidR="00B66E4F" w:rsidRPr="005F5BC5" w:rsidRDefault="00167BD1" w:rsidP="00B66E4F">
            <w:hyperlink r:id="rId14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10E0234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DB553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56158BA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Ранее разученных упражнений на низкой гимнастической перекладине.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 «Упражнения на развитие координации».</w:t>
            </w:r>
          </w:p>
          <w:p w14:paraId="62186357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Подвижные игры. </w:t>
            </w:r>
          </w:p>
          <w:p w14:paraId="4295BC6D" w14:textId="7FBC803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6A67C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D2B3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0C87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E70FAA" w14:textId="4F88FC5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50BA75" w14:textId="77777777" w:rsidR="00B66E4F" w:rsidRPr="005F5BC5" w:rsidRDefault="00167BD1" w:rsidP="00B66E4F">
            <w:hyperlink r:id="rId14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A5697BC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776DB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33C0DC0C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«Лазанье и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на гимнастической стенке». Подвижные игры.</w:t>
            </w:r>
          </w:p>
          <w:p w14:paraId="7DB8E3BD" w14:textId="7D90A974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5B6D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3D5E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1040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B4AB4E" w14:textId="554579EF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41CA79A" w14:textId="77777777" w:rsidR="00B66E4F" w:rsidRPr="005F5BC5" w:rsidRDefault="00167BD1" w:rsidP="00B66E4F">
            <w:hyperlink r:id="rId14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77C1829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07EA8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25BC1D39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Лазанье по канату в два приёма.</w:t>
            </w:r>
          </w:p>
          <w:p w14:paraId="40C76F88" w14:textId="3E0E99EF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Лазанье и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на гимнастической стенке.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3CB9DCB0" w14:textId="31C1CCB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422A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15A6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5C1B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D547F8" w14:textId="6563A7FA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F36E1A9" w14:textId="77777777" w:rsidR="00B66E4F" w:rsidRPr="005F5BC5" w:rsidRDefault="00167BD1" w:rsidP="00B66E4F">
            <w:hyperlink r:id="rId15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5BC607A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7E23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1F6D5109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Лазанье по канату в два приёма.</w:t>
            </w:r>
          </w:p>
          <w:p w14:paraId="20051A77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Лазанье и </w:t>
            </w:r>
            <w:proofErr w:type="spellStart"/>
            <w:r w:rsidRPr="005F5BC5"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на гимнастической стенке.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5F5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F5BC5">
              <w:rPr>
                <w:rFonts w:ascii="Times New Roman" w:hAnsi="Times New Roman" w:cs="Times New Roman"/>
              </w:rPr>
              <w:t>игры</w:t>
            </w:r>
            <w:proofErr w:type="spellEnd"/>
            <w:r w:rsidRPr="005F5BC5">
              <w:rPr>
                <w:rFonts w:ascii="Times New Roman" w:hAnsi="Times New Roman" w:cs="Times New Roman"/>
              </w:rPr>
              <w:t>.</w:t>
            </w:r>
          </w:p>
          <w:p w14:paraId="3FCA9B04" w14:textId="72D8436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A9ACA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0CE4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06EE5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31478" w14:textId="3B302013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D64F949" w14:textId="77777777" w:rsidR="00B66E4F" w:rsidRPr="005F5BC5" w:rsidRDefault="00167BD1" w:rsidP="00B66E4F">
            <w:hyperlink r:id="rId15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554ACD9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CE050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</w:tcPr>
          <w:p w14:paraId="4D6EAEBC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 </w:t>
            </w:r>
            <w:r w:rsidRPr="005F5BC5">
              <w:rPr>
                <w:rFonts w:ascii="Times New Roman" w:hAnsi="Times New Roman" w:cs="Times New Roman"/>
                <w:lang w:val="ru-RU"/>
              </w:rPr>
              <w:t>Подвижные игры.</w:t>
            </w:r>
          </w:p>
          <w:p w14:paraId="18A2EBA8" w14:textId="6D9EB0F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373BE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2361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2893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B5FF69" w14:textId="404B553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814141E" w14:textId="77777777" w:rsidR="00B66E4F" w:rsidRPr="005F5BC5" w:rsidRDefault="00167BD1" w:rsidP="00B66E4F">
            <w:hyperlink r:id="rId15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745F4A7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77D4A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C26D480" w14:textId="77777777" w:rsidR="00B66E4F" w:rsidRPr="005F5BC5" w:rsidRDefault="00B66E4F" w:rsidP="00B66E4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Модуль «Зимние виды спорта».</w:t>
            </w:r>
          </w:p>
          <w:p w14:paraId="28B322AB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szCs w:val="20"/>
                <w:lang w:val="ru-RU"/>
              </w:rPr>
              <w:t>Инструктаж по Т.Б. на уроках по лыжной подготовке.</w:t>
            </w:r>
          </w:p>
          <w:p w14:paraId="631A6951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Торможение на лыжах способом «упор».</w:t>
            </w:r>
          </w:p>
          <w:p w14:paraId="7B45D0CF" w14:textId="6DEB13A0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89B7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1379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F66E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FAFF09" w14:textId="2510F06E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B16DDC0" w14:textId="77777777" w:rsidR="00B66E4F" w:rsidRPr="005F5BC5" w:rsidRDefault="00167BD1" w:rsidP="00B66E4F">
            <w:pPr>
              <w:spacing w:line="240" w:lineRule="auto"/>
            </w:pPr>
            <w:hyperlink r:id="rId15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80F3F1F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785B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32D6C02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Торможение на лыжах способом «упор».</w:t>
            </w:r>
          </w:p>
          <w:p w14:paraId="5E613ED4" w14:textId="6E5CC4A1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B42F3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37C6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7B90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92444B" w14:textId="2DE72E1A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952C9AA" w14:textId="77777777" w:rsidR="00B66E4F" w:rsidRPr="005F5BC5" w:rsidRDefault="00167BD1" w:rsidP="00B66E4F">
            <w:pPr>
              <w:spacing w:line="240" w:lineRule="auto"/>
            </w:pPr>
            <w:hyperlink r:id="rId15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B426163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F5633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CDF32C3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Поворот упором при спуске с пологого склона.</w:t>
            </w:r>
          </w:p>
          <w:p w14:paraId="5FEC6F2D" w14:textId="77F036B7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71F9A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3292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E7A7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3CCAAC" w14:textId="18E0791C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C37FF1B" w14:textId="77777777" w:rsidR="00B66E4F" w:rsidRPr="005F5BC5" w:rsidRDefault="00167BD1" w:rsidP="00B66E4F">
            <w:pPr>
              <w:spacing w:line="240" w:lineRule="auto"/>
            </w:pPr>
            <w:hyperlink r:id="rId15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3BE66C4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9EDDB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AFE5CF8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Поворот упором при спуске с пологого склона.</w:t>
            </w:r>
          </w:p>
          <w:p w14:paraId="65ADA680" w14:textId="31EBFFB0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D96C9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7D2D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16BB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1DEF85" w14:textId="7692DC9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37AA951" w14:textId="77777777" w:rsidR="00B66E4F" w:rsidRPr="005F5BC5" w:rsidRDefault="00167BD1" w:rsidP="00B66E4F">
            <w:pPr>
              <w:spacing w:line="240" w:lineRule="auto"/>
            </w:pPr>
            <w:hyperlink r:id="rId15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719CD10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79149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53F9A3A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Преодоление естественных препятствий на лыжах.</w:t>
            </w:r>
          </w:p>
          <w:p w14:paraId="5218B9B4" w14:textId="45BCD283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99131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E5E5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68C5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72EA27" w14:textId="7B25A09C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68DC060" w14:textId="77777777" w:rsidR="00B66E4F" w:rsidRPr="005F5BC5" w:rsidRDefault="00167BD1" w:rsidP="00B66E4F">
            <w:pPr>
              <w:spacing w:line="240" w:lineRule="auto"/>
            </w:pPr>
            <w:hyperlink r:id="rId15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3BD844C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C9C6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B40E96D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Преодоление естественных препятствий на лыжах.</w:t>
            </w:r>
          </w:p>
          <w:p w14:paraId="41690119" w14:textId="75A8D843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5BE23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2326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5160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39E3C0" w14:textId="6D8F885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1E33038" w14:textId="77777777" w:rsidR="00B66E4F" w:rsidRPr="005F5BC5" w:rsidRDefault="00167BD1" w:rsidP="00B66E4F">
            <w:pPr>
              <w:spacing w:line="240" w:lineRule="auto"/>
            </w:pPr>
            <w:hyperlink r:id="rId15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FCFEEBD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893B0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D73725A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Переход с одного хода на другой во время прохождения учебной дистанции.</w:t>
            </w:r>
          </w:p>
          <w:p w14:paraId="33AAC9E6" w14:textId="3CBD08FD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10392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6E24C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6A1D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FAA47F" w14:textId="366F563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8856065" w14:textId="77777777" w:rsidR="00B66E4F" w:rsidRPr="005F5BC5" w:rsidRDefault="00167BD1" w:rsidP="00B66E4F">
            <w:pPr>
              <w:spacing w:line="240" w:lineRule="auto"/>
            </w:pPr>
            <w:hyperlink r:id="rId15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B72706B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069FC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0B8EDD2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Переход с одного хода на другой во время прохождения учебной дистанции.</w:t>
            </w:r>
          </w:p>
          <w:p w14:paraId="342D5ED4" w14:textId="3B0E9772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9BBF4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720C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22FE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74FCE0" w14:textId="684A59C2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D15E156" w14:textId="77777777" w:rsidR="00B66E4F" w:rsidRPr="005F5BC5" w:rsidRDefault="00167BD1" w:rsidP="00B66E4F">
            <w:pPr>
              <w:spacing w:line="240" w:lineRule="auto"/>
            </w:pPr>
            <w:hyperlink r:id="rId16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4294F15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4F79F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269E51B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F5BC5">
              <w:rPr>
                <w:rFonts w:ascii="Times New Roman" w:hAnsi="Times New Roman"/>
                <w:lang w:val="ru-RU"/>
              </w:rPr>
              <w:t>Спуски и подъёмы во время прохождения учебной дистанции.</w:t>
            </w:r>
          </w:p>
          <w:p w14:paraId="74078C77" w14:textId="39D4B978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49BD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BE65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F8F6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EC9A44" w14:textId="07625E04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5E6D941" w14:textId="77777777" w:rsidR="00B66E4F" w:rsidRPr="005F5BC5" w:rsidRDefault="00167BD1" w:rsidP="00B66E4F">
            <w:pPr>
              <w:spacing w:line="240" w:lineRule="auto"/>
            </w:pPr>
            <w:hyperlink r:id="rId16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1ADF8A2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CBA28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BB42712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5F5BC5">
              <w:rPr>
                <w:rFonts w:ascii="Times New Roman" w:hAnsi="Times New Roman"/>
                <w:sz w:val="24"/>
                <w:lang w:val="ru-RU"/>
              </w:rPr>
              <w:t>Спуски и подъёмы во время прохождения учебной дистанции.</w:t>
            </w:r>
          </w:p>
          <w:p w14:paraId="222632D0" w14:textId="30DC0E41" w:rsidR="00B66E4F" w:rsidRPr="005F5BC5" w:rsidRDefault="00B66E4F" w:rsidP="00B66E4F">
            <w:pPr>
              <w:spacing w:after="0" w:line="240" w:lineRule="auto"/>
              <w:ind w:left="135"/>
              <w:rPr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782A6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EBCC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C191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AA307" w14:textId="63BD8090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32E5F"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7CD1510" w14:textId="77777777" w:rsidR="00B66E4F" w:rsidRPr="005F5BC5" w:rsidRDefault="00167BD1" w:rsidP="00B66E4F">
            <w:pPr>
              <w:spacing w:line="240" w:lineRule="auto"/>
            </w:pPr>
            <w:hyperlink r:id="rId16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16602C7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280F0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577E1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b/>
                <w:lang w:val="ru-RU"/>
              </w:rPr>
            </w:pPr>
            <w:r w:rsidRPr="005F5BC5">
              <w:rPr>
                <w:rFonts w:ascii="Times New Roman" w:hAnsi="Times New Roman" w:cs="Times New Roman"/>
                <w:b/>
                <w:lang w:val="ru-RU"/>
              </w:rPr>
              <w:t>Модуль «Спортивные игры».</w:t>
            </w:r>
          </w:p>
          <w:p w14:paraId="1164C1A4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i/>
                <w:lang w:val="ru-RU"/>
              </w:rPr>
              <w:t>Баскетбол.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Техника безопасности на спортивных играх.</w:t>
            </w:r>
          </w:p>
          <w:p w14:paraId="5AC95EC2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Передача и ловля мяча после отскока от пола.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61656E51" w14:textId="051BAF68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460D0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F1CE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40BA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2FE1AE" w14:textId="77FA0E9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BF1AC26" w14:textId="77777777" w:rsidR="00B66E4F" w:rsidRPr="005F5BC5" w:rsidRDefault="00167BD1" w:rsidP="00B66E4F">
            <w:pPr>
              <w:spacing w:line="240" w:lineRule="auto"/>
            </w:pPr>
            <w:hyperlink r:id="rId16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7B5DC39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853F0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7919DEF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Передача и ловля мяча после отскока от пола.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3FCF7B88" w14:textId="1224C974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C2ECA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D406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D37D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740D64" w14:textId="4F0EC7D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432B0CF" w14:textId="77777777" w:rsidR="00B66E4F" w:rsidRPr="005F5BC5" w:rsidRDefault="00167BD1" w:rsidP="00B66E4F">
            <w:pPr>
              <w:spacing w:line="240" w:lineRule="auto"/>
            </w:pPr>
            <w:hyperlink r:id="rId16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A46A455" w14:textId="77777777" w:rsidTr="009828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CE6D9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B3AACCA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Бросок в корзину двумя руками снизу и от груди после ведения.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68502A5A" w14:textId="2851221C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75A48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57CC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FA3F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415EB7" w14:textId="05156F3B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8DB9095" w14:textId="77777777" w:rsidR="00B66E4F" w:rsidRPr="005F5BC5" w:rsidRDefault="00167BD1" w:rsidP="00B66E4F">
            <w:pPr>
              <w:spacing w:line="240" w:lineRule="auto"/>
            </w:pPr>
            <w:hyperlink r:id="rId16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BACD5E2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B228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37F60CD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Бросок в корзину двумя руками снизу и от груди после ведения.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1309549D" w14:textId="4B966423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FFD94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EAB1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683B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E67248B" w14:textId="2258E20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5F1E362" w14:textId="77777777" w:rsidR="00B66E4F" w:rsidRPr="005F5BC5" w:rsidRDefault="00167BD1" w:rsidP="00B66E4F">
            <w:hyperlink r:id="rId16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6628653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60A2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85690E0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Ранее разученные технических </w:t>
            </w:r>
            <w:proofErr w:type="gramStart"/>
            <w:r w:rsidRPr="005F5BC5">
              <w:rPr>
                <w:rFonts w:ascii="Times New Roman" w:eastAsia="Calibri" w:hAnsi="Times New Roman" w:cs="Times New Roman"/>
                <w:lang w:val="ru-RU"/>
              </w:rPr>
              <w:t>приёмы  без</w:t>
            </w:r>
            <w:proofErr w:type="gram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мяча и с мячом: ведение, приёмы и передачи, броски в корзину.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по правилам с использованием ранее разученных технических приёмов.</w:t>
            </w:r>
          </w:p>
          <w:p w14:paraId="35D4BC97" w14:textId="77777777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  <w:p w14:paraId="371160B3" w14:textId="638C75FE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B792A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1485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1E6C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0BE8B8D" w14:textId="46E41E34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8FC695B" w14:textId="77777777" w:rsidR="00B66E4F" w:rsidRPr="005F5BC5" w:rsidRDefault="00167BD1" w:rsidP="00B66E4F">
            <w:hyperlink r:id="rId16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8185078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C7F5D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3D5D640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Ранее разученные технические </w:t>
            </w:r>
            <w:proofErr w:type="gramStart"/>
            <w:r w:rsidRPr="005F5BC5">
              <w:rPr>
                <w:rFonts w:ascii="Times New Roman" w:eastAsia="Calibri" w:hAnsi="Times New Roman" w:cs="Times New Roman"/>
                <w:lang w:val="ru-RU"/>
              </w:rPr>
              <w:t>приёмы  без</w:t>
            </w:r>
            <w:proofErr w:type="gram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мяча и с мячом: ведение, приёмы и передачи, броски в корзину. 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0E2E40B3" w14:textId="151D6946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74CA7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86DA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4915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5A97EDF" w14:textId="38678DC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274DB92" w14:textId="77777777" w:rsidR="00B66E4F" w:rsidRPr="005F5BC5" w:rsidRDefault="00167BD1" w:rsidP="00B66E4F">
            <w:hyperlink r:id="rId16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361CB3C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4030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977677F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5F5BC5">
              <w:rPr>
                <w:rFonts w:ascii="Times New Roman" w:hAnsi="Times New Roman" w:cs="Times New Roman"/>
                <w:i/>
                <w:lang w:val="ru-RU"/>
              </w:rPr>
              <w:t>Волейбол 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Верхняя</w:t>
            </w:r>
            <w:proofErr w:type="gram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прямая подача мяча в разные зоны площадки соперника.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по правилам с использованием ранее разученных технических приёмов.</w:t>
            </w:r>
          </w:p>
          <w:p w14:paraId="6B8511E9" w14:textId="78B19FEF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0D06D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C2ED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E962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F42FCC2" w14:textId="77B7D44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7E766DC" w14:textId="77777777" w:rsidR="00B66E4F" w:rsidRPr="005F5BC5" w:rsidRDefault="00167BD1" w:rsidP="00B66E4F">
            <w:hyperlink r:id="rId16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E6EBE41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E70F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7B7238D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Верхняя прямая подача мяча в разные зоны площадки соперника.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19FFDDF1" w14:textId="51518929" w:rsidR="00B66E4F" w:rsidRPr="005F5BC5" w:rsidRDefault="00B66E4F" w:rsidP="00B66E4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F21AE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FCEA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81E1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195F840" w14:textId="62587E3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6157B6" w14:textId="77777777" w:rsidR="00B66E4F" w:rsidRPr="005F5BC5" w:rsidRDefault="00167BD1" w:rsidP="00B66E4F">
            <w:hyperlink r:id="rId17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9918F9D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594F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787B6F8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Верхняя прямая подача мяча в разные зоны площадки соперника.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64B16B6D" w14:textId="2DCA96F5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73135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AB887F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475B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16460F7" w14:textId="77EEE1B6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2E8D720" w14:textId="77777777" w:rsidR="00B66E4F" w:rsidRPr="005F5BC5" w:rsidRDefault="00167BD1" w:rsidP="00B66E4F">
            <w:hyperlink r:id="rId17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2DEF315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F3B3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6C37C772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ередача мяча через сетку двумя руками сверху и перевод мяча за голову.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04CFD499" w14:textId="500DF9A3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1BB1B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DCC4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2202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0691F29" w14:textId="22560C3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BDD464E" w14:textId="77777777" w:rsidR="00B66E4F" w:rsidRPr="005F5BC5" w:rsidRDefault="00167BD1" w:rsidP="00B66E4F">
            <w:hyperlink r:id="rId17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C2F9A41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2030D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B7EB838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ередача мяча через сетку двумя руками сверху и перевод мяча за голову.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23FD80A5" w14:textId="432ECABD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3CEEB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DD15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4FD0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71BCA49" w14:textId="5A20433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02C3D12" w14:textId="77777777" w:rsidR="00B66E4F" w:rsidRPr="005F5BC5" w:rsidRDefault="00167BD1" w:rsidP="00B66E4F">
            <w:hyperlink r:id="rId17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5371BB9D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D8AB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148296E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ередача мяча через сетку двумя руками сверху и перевод мяча за голову.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08FFD69E" w14:textId="75249D68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D9251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0DE4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D7FA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BE7D6CE" w14:textId="22BFAAF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8287733" w14:textId="77777777" w:rsidR="00B66E4F" w:rsidRPr="005F5BC5" w:rsidRDefault="00167BD1" w:rsidP="00B66E4F">
            <w:hyperlink r:id="rId17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B8B765A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3758F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2C84952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i/>
                <w:lang w:val="ru-RU"/>
              </w:rPr>
              <w:t>Футбол.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Средние и длинные передачи мяча по прямой и диагонали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. 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5F5BE666" w14:textId="18B79C70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A2B08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AB38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5703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ACF070F" w14:textId="2E0F781D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34EA7E2" w14:textId="77777777" w:rsidR="00B66E4F" w:rsidRPr="005F5BC5" w:rsidRDefault="00167BD1" w:rsidP="00B66E4F">
            <w:hyperlink r:id="rId17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F965A79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07B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D3C53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Средние и длинные передачи мяча по прямой и диагонали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. 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по правилам с использованием ранее разученных технических приёмов.</w:t>
            </w:r>
          </w:p>
          <w:p w14:paraId="665D4AC7" w14:textId="00824EA0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0A96D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8FF6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B220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AD654CB" w14:textId="227FBFF6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B7FC431" w14:textId="77777777" w:rsidR="00B66E4F" w:rsidRPr="005F5BC5" w:rsidRDefault="00167BD1" w:rsidP="00B66E4F">
            <w:hyperlink r:id="rId17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106A10D9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9C98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4EA43417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Средние и длинные передачи мяча по прямой и диагонали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. 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6654CD01" w14:textId="220EFA63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49897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B558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BDCF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5D9359E" w14:textId="19F4088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8EABD39" w14:textId="77777777" w:rsidR="00B66E4F" w:rsidRPr="005F5BC5" w:rsidRDefault="00167BD1" w:rsidP="00B66E4F">
            <w:hyperlink r:id="rId17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25BBC5B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14FFD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1F7F0C83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Тактические действия при выполнении углового удара и вбрасывании мяча из-за боковой линии.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50A7BEFC" w14:textId="33A86C8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56A84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1B63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8CF80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27D21DD" w14:textId="41F7D372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588F641" w14:textId="77777777" w:rsidR="00B66E4F" w:rsidRPr="005F5BC5" w:rsidRDefault="00167BD1" w:rsidP="00B66E4F">
            <w:hyperlink r:id="rId17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4DCA006E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5D75C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7924686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Тактические действия при выполнении углового удара и вбрасывании мяча из-за боковой линии.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2C33B845" w14:textId="5F583DBC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30EC5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84F3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43AB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7BC4AE1" w14:textId="5B77A34A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D916483" w14:textId="77777777" w:rsidR="00B66E4F" w:rsidRPr="005F5BC5" w:rsidRDefault="00167BD1" w:rsidP="00B66E4F">
            <w:hyperlink r:id="rId179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7EB0CD25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7F6C2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3373862B" w14:textId="77777777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Тактические действия при выполнении углового удара и вбрасывании мяча из-за боковой линии. </w:t>
            </w:r>
            <w:r w:rsidRPr="005F5BC5">
              <w:rPr>
                <w:rFonts w:ascii="Times New Roman" w:hAnsi="Times New Roman" w:cs="Times New Roman"/>
                <w:lang w:val="ru-RU"/>
              </w:rPr>
              <w:t xml:space="preserve">Правила игры и игровая деятельность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по правилам с использованием ранее разученных технических приёмов. </w:t>
            </w:r>
          </w:p>
          <w:p w14:paraId="0864049C" w14:textId="574550D1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11874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E6D0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98A0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0A0DF8B" w14:textId="17C036C9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6ACCFE9" w14:textId="77777777" w:rsidR="00B66E4F" w:rsidRPr="005F5BC5" w:rsidRDefault="00167BD1" w:rsidP="00B66E4F">
            <w:hyperlink r:id="rId180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167BD1" w14:paraId="30509DCB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BB0AC9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59FED48" w14:textId="77777777" w:rsidR="00B66E4F" w:rsidRPr="005F5BC5" w:rsidRDefault="00B66E4F" w:rsidP="00B66E4F">
            <w:pPr>
              <w:pStyle w:val="af"/>
              <w:rPr>
                <w:rFonts w:ascii="Times New Roman" w:hAnsi="Times New Roman"/>
                <w:spacing w:val="-2"/>
                <w:lang w:val="ru-RU"/>
              </w:rPr>
            </w:pPr>
            <w:r w:rsidRPr="005F5BC5">
              <w:rPr>
                <w:rFonts w:ascii="Times New Roman" w:hAnsi="Times New Roman"/>
                <w:spacing w:val="-2"/>
                <w:lang w:val="ru-RU"/>
              </w:rPr>
              <w:t>Техническая подготовка и её значение для человека, основные правила технической подготовки.              Спортивная игра (по выбору детей).</w:t>
            </w:r>
          </w:p>
          <w:p w14:paraId="2599B516" w14:textId="193A394B" w:rsidR="00B66E4F" w:rsidRPr="005F5BC5" w:rsidRDefault="00B66E4F" w:rsidP="00B66E4F">
            <w:pPr>
              <w:pStyle w:val="af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C4CE5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C555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2C8DE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970B375" w14:textId="44027BE2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3A15BEF" w14:textId="77777777" w:rsidR="00B66E4F" w:rsidRPr="005F5BC5" w:rsidRDefault="00167BD1" w:rsidP="00B66E4F">
            <w:pPr>
              <w:rPr>
                <w:lang w:val="ru-RU"/>
              </w:rPr>
            </w:pPr>
            <w:r>
              <w:fldChar w:fldCharType="begin"/>
            </w:r>
            <w:r w:rsidRPr="00167B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67BD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67BD1">
              <w:rPr>
                <w:lang w:val="ru-RU"/>
              </w:rPr>
              <w:instrText>://</w:instrText>
            </w:r>
            <w:r>
              <w:instrText>resh</w:instrText>
            </w:r>
            <w:r w:rsidRPr="00167BD1">
              <w:rPr>
                <w:lang w:val="ru-RU"/>
              </w:rPr>
              <w:instrText>.</w:instrText>
            </w:r>
            <w:r>
              <w:instrText>edu</w:instrText>
            </w:r>
            <w:r w:rsidRPr="00167BD1">
              <w:rPr>
                <w:lang w:val="ru-RU"/>
              </w:rPr>
              <w:instrText>.</w:instrText>
            </w:r>
            <w:r>
              <w:instrText>ru</w:instrText>
            </w:r>
            <w:r w:rsidRPr="00167BD1">
              <w:rPr>
                <w:lang w:val="ru-RU"/>
              </w:rPr>
              <w:instrText>/</w:instrText>
            </w:r>
            <w:r>
              <w:instrText>subject</w:instrText>
            </w:r>
            <w:r w:rsidRPr="00167BD1">
              <w:rPr>
                <w:lang w:val="ru-RU"/>
              </w:rPr>
              <w:instrText xml:space="preserve">/9/" </w:instrText>
            </w:r>
            <w:r>
              <w:fldChar w:fldCharType="separate"/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https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://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resh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edu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ru</w:t>
            </w:r>
            <w:proofErr w:type="spellEnd"/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</w:rPr>
              <w:t>subject</w:t>
            </w:r>
            <w:r w:rsidR="00B66E4F" w:rsidRPr="005F5BC5"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t>/9/</w:t>
            </w:r>
            <w:r>
              <w:rPr>
                <w:rStyle w:val="ac"/>
                <w:rFonts w:ascii="Times New Roman" w:eastAsia="Times New Roman" w:hAnsi="Times New Roman"/>
                <w:color w:val="auto"/>
                <w:sz w:val="24"/>
                <w:lang w:val="ru-RU"/>
              </w:rPr>
              <w:fldChar w:fldCharType="end"/>
            </w:r>
          </w:p>
        </w:tc>
      </w:tr>
      <w:tr w:rsidR="00B66E4F" w:rsidRPr="005F5BC5" w14:paraId="2C2ECBD5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C2308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7CCF605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F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Модуль «Спорт».</w:t>
            </w:r>
          </w:p>
          <w:p w14:paraId="3DA62375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«Физическая подготовка». Укрепление здоровья через ВФСК ГТО.  Правила выполнения спортивных нормативов 4 ступени. Развитие скоростных способностей.</w:t>
            </w:r>
          </w:p>
          <w:p w14:paraId="0D07207F" w14:textId="69B4C424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765338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37632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BA106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1396F5" w14:textId="2E57762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8930B8C" w14:textId="77777777" w:rsidR="00B66E4F" w:rsidRPr="005F5BC5" w:rsidRDefault="00167BD1" w:rsidP="00B66E4F">
            <w:hyperlink r:id="rId181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23DAF3B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E794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26B687D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30 м, 60 м. Эстафеты, подвижные и спортивные игры. Развитие гибкости.</w:t>
            </w:r>
          </w:p>
          <w:p w14:paraId="4F8F7CE6" w14:textId="56D5875F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750CE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3D316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5F48B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CE35482" w14:textId="6C5C82F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82DDB2A" w14:textId="77777777" w:rsidR="00B66E4F" w:rsidRPr="005F5BC5" w:rsidRDefault="00167BD1" w:rsidP="00B66E4F">
            <w:hyperlink r:id="rId182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20F31D1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781D2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EB63E57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Бег 1500 м. Эстафеты, подвижные и спортивные игры. Развитие гибкости, выносливости.</w:t>
            </w:r>
          </w:p>
          <w:p w14:paraId="0203869E" w14:textId="58B72FBC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5001E9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62F6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622A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ADCCB32" w14:textId="341944E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36C052C" w14:textId="77777777" w:rsidR="00B66E4F" w:rsidRPr="005F5BC5" w:rsidRDefault="00167BD1" w:rsidP="00B66E4F">
            <w:hyperlink r:id="rId183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68010F04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6E7A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A32998C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Подтягивание из виса на высокой и низкой (девочки) перекладине. Сгибание и разгибание рук в упоре лежа на полу. Эстафет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ы, подвижные и спортивные игры. Развитие силы.</w:t>
            </w:r>
          </w:p>
          <w:p w14:paraId="0A22E65D" w14:textId="6D3D7C02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EC43B1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DC93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4C729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DD49BCB" w14:textId="48751F78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069702D" w14:textId="77777777" w:rsidR="00B66E4F" w:rsidRPr="005F5BC5" w:rsidRDefault="00167BD1" w:rsidP="00B66E4F">
            <w:hyperlink r:id="rId184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0720E087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9EDC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7D234605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ГТО. </w:t>
            </w: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Наклон вперед из положения стоя с прямыми </w:t>
            </w:r>
            <w:proofErr w:type="gramStart"/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ногами  на</w:t>
            </w:r>
            <w:proofErr w:type="gramEnd"/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гимнастической скамье.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Прыжок в длину с места толчком двумя ногами. Эстафеты, подвижные и спортивные игры. </w:t>
            </w:r>
          </w:p>
          <w:p w14:paraId="11141E60" w14:textId="6ACB4991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DE00FF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9125A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1C6C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152E5EE" w14:textId="5045185B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44BB30E" w14:textId="77777777" w:rsidR="00B66E4F" w:rsidRPr="005F5BC5" w:rsidRDefault="00167BD1" w:rsidP="00B66E4F">
            <w:hyperlink r:id="rId185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57C503C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52569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58D18805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ГТО. </w:t>
            </w:r>
            <w:r w:rsidRPr="005F5BC5">
              <w:rPr>
                <w:rFonts w:ascii="Times New Roman" w:eastAsia="Calibri" w:hAnsi="Times New Roman" w:cs="Times New Roman"/>
                <w:lang w:val="ru-RU" w:eastAsia="ru-RU"/>
              </w:rPr>
              <w:t xml:space="preserve">Прыжок в длину с разбега способом «согнув ноги». 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Эстафеты, подвижные и спортивные игры. </w:t>
            </w:r>
          </w:p>
          <w:p w14:paraId="7C2087D6" w14:textId="5DDDDB23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Развитие скоростных способностей.</w:t>
            </w:r>
          </w:p>
          <w:p w14:paraId="795C107D" w14:textId="13D22ECC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F18218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8C821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28C0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282D3EB" w14:textId="05C44C2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0089D04" w14:textId="77777777" w:rsidR="00B66E4F" w:rsidRPr="005F5BC5" w:rsidRDefault="00167BD1" w:rsidP="00B66E4F">
            <w:hyperlink r:id="rId186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853691E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EE6F5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0829AA74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Челночный бег 3х10м.</w:t>
            </w:r>
            <w:r w:rsidRPr="005F5BC5">
              <w:rPr>
                <w:rFonts w:ascii="Times New Roman" w:eastAsia="Calibri" w:hAnsi="Times New Roman" w:cs="Times New Roman"/>
                <w:lang w:val="ru-RU"/>
              </w:rPr>
              <w:t>Эстафеты, подвижные и спортивные игры. Развитие силовых способностей.</w:t>
            </w:r>
          </w:p>
          <w:p w14:paraId="258F4B0D" w14:textId="015A09FA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3F09EB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C27D4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0D75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09210F4" w14:textId="56A94522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EA12D4A" w14:textId="77777777" w:rsidR="00B66E4F" w:rsidRPr="005F5BC5" w:rsidRDefault="00167BD1" w:rsidP="00B66E4F">
            <w:hyperlink r:id="rId187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2FE936B9" w14:textId="77777777" w:rsidTr="002347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479D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14:paraId="2BF23EA8" w14:textId="77777777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5F5BC5">
              <w:rPr>
                <w:rFonts w:ascii="Times New Roman" w:eastAsia="Calibri" w:hAnsi="Times New Roman" w:cs="Times New Roman"/>
                <w:lang w:val="ru-RU"/>
              </w:rPr>
              <w:t>Метание  мяча</w:t>
            </w:r>
            <w:proofErr w:type="gramEnd"/>
            <w:r w:rsidRPr="005F5BC5">
              <w:rPr>
                <w:rFonts w:ascii="Times New Roman" w:eastAsia="Calibri" w:hAnsi="Times New Roman" w:cs="Times New Roman"/>
                <w:lang w:val="ru-RU"/>
              </w:rPr>
              <w:t xml:space="preserve"> весом 150гр.  Поднимание туловища из положения лежа на спине. Эстафеты, подвижные и спортивные игры. Развитие координации движений.</w:t>
            </w:r>
          </w:p>
          <w:p w14:paraId="27F3140F" w14:textId="47EB912E" w:rsidR="00B66E4F" w:rsidRPr="005F5BC5" w:rsidRDefault="00B66E4F" w:rsidP="00B66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hAnsi="Times New Roman" w:cs="Times New Roman"/>
                <w:lang w:val="ru-RU"/>
              </w:rPr>
              <w:t xml:space="preserve">Д/З </w:t>
            </w:r>
            <w:r w:rsidRPr="005F5BC5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индивидуальные задания на летние каникулы.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54D1B" w14:textId="77777777" w:rsidR="00B66E4F" w:rsidRPr="005F5BC5" w:rsidRDefault="00B66E4F" w:rsidP="00B66E4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7BCD7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71598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B543240" w14:textId="36CE1D91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1579E">
              <w:rPr>
                <w:rFonts w:ascii="Times New Roman" w:hAnsi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818866A" w14:textId="77777777" w:rsidR="00B66E4F" w:rsidRPr="005F5BC5" w:rsidRDefault="00167BD1" w:rsidP="00B66E4F">
            <w:hyperlink r:id="rId188" w:history="1">
              <w:r w:rsidR="00B66E4F" w:rsidRPr="005F5BC5">
                <w:rPr>
                  <w:rStyle w:val="ac"/>
                  <w:rFonts w:ascii="Times New Roman" w:eastAsia="Times New Roman" w:hAnsi="Times New Roman"/>
                  <w:color w:val="auto"/>
                  <w:sz w:val="24"/>
                </w:rPr>
                <w:t>https://resh.edu.ru/subject/9/</w:t>
              </w:r>
            </w:hyperlink>
          </w:p>
        </w:tc>
      </w:tr>
      <w:tr w:rsidR="00B66E4F" w:rsidRPr="005F5BC5" w14:paraId="3836F5B0" w14:textId="77777777" w:rsidTr="009828B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20E5231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F5BC5">
              <w:rPr>
                <w:rFonts w:ascii="Times New Roman" w:eastAsia="Calibri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80C317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8FBA3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A4B1F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F5B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D0B2DD" w14:textId="77777777" w:rsidR="00B66E4F" w:rsidRPr="005F5BC5" w:rsidRDefault="00B66E4F" w:rsidP="00B66E4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6A9084" w14:textId="77777777" w:rsidR="00B66E4F" w:rsidRPr="005F5BC5" w:rsidRDefault="00B66E4F" w:rsidP="00B66E4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</w:tbl>
    <w:p w14:paraId="2F7C43B2" w14:textId="77777777" w:rsidR="00402AB6" w:rsidRPr="00402AB6" w:rsidRDefault="00402AB6" w:rsidP="00402AB6">
      <w:pPr>
        <w:pStyle w:val="af"/>
        <w:ind w:firstLine="284"/>
        <w:jc w:val="both"/>
        <w:rPr>
          <w:rFonts w:ascii="Times New Roman" w:hAnsi="Times New Roman" w:cs="Times New Roman"/>
        </w:rPr>
      </w:pPr>
    </w:p>
    <w:p w14:paraId="0A8803AD" w14:textId="77777777" w:rsidR="00565086" w:rsidRPr="007B1AC1" w:rsidRDefault="00565086" w:rsidP="007B1AC1">
      <w:pPr>
        <w:spacing w:line="240" w:lineRule="auto"/>
        <w:jc w:val="both"/>
        <w:rPr>
          <w:rFonts w:ascii="Times New Roman" w:hAnsi="Times New Roman" w:cs="Times New Roman"/>
        </w:rPr>
        <w:sectPr w:rsidR="00565086" w:rsidRPr="007B1AC1" w:rsidSect="00B630F5">
          <w:pgSz w:w="16383" w:h="11906" w:orient="landscape"/>
          <w:pgMar w:top="567" w:right="850" w:bottom="709" w:left="1701" w:header="720" w:footer="720" w:gutter="0"/>
          <w:cols w:space="720"/>
        </w:sectPr>
      </w:pPr>
      <w:bookmarkStart w:id="14" w:name="block-10111846"/>
      <w:bookmarkEnd w:id="13"/>
    </w:p>
    <w:bookmarkEnd w:id="14"/>
    <w:p w14:paraId="1F01B5D4" w14:textId="77777777" w:rsidR="00565086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02AB6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14:paraId="1FA93F6A" w14:textId="77777777" w:rsidR="00F51F59" w:rsidRPr="00402AB6" w:rsidRDefault="00F51F59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F27E3B" w14:textId="77777777" w:rsidR="00565086" w:rsidRPr="00402AB6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2AB6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14:paraId="03E1642B" w14:textId="77777777" w:rsidR="00F51F59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​‌</w:t>
      </w:r>
      <w:bookmarkStart w:id="15" w:name="_Hlk145929269"/>
      <w:r w:rsidRPr="007B1AC1">
        <w:rPr>
          <w:rFonts w:ascii="Times New Roman" w:hAnsi="Times New Roman" w:cs="Times New Roman"/>
          <w:color w:val="000000"/>
          <w:lang w:val="ru-RU"/>
        </w:rPr>
        <w:t>•</w:t>
      </w:r>
      <w:r w:rsidR="00F51F59" w:rsidRPr="00F51F59">
        <w:rPr>
          <w:rFonts w:ascii="Times New Roman" w:hAnsi="Times New Roman" w:cs="Times New Roman"/>
          <w:color w:val="000000"/>
          <w:lang w:val="ru-RU"/>
        </w:rPr>
        <w:t>Физическая культура. 5 классы. Матвеев А.П.</w:t>
      </w:r>
      <w:r w:rsidRPr="007B1AC1">
        <w:rPr>
          <w:rFonts w:ascii="Times New Roman" w:hAnsi="Times New Roman" w:cs="Times New Roman"/>
          <w:color w:val="000000"/>
          <w:lang w:val="ru-RU"/>
        </w:rPr>
        <w:t>, Акционерное общество «Издательство «Просвещение»</w:t>
      </w:r>
      <w:bookmarkEnd w:id="15"/>
    </w:p>
    <w:p w14:paraId="78CC8B14" w14:textId="77777777" w:rsidR="00565086" w:rsidRPr="007B1AC1" w:rsidRDefault="00F51F59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1F59">
        <w:rPr>
          <w:rFonts w:ascii="Times New Roman" w:hAnsi="Times New Roman" w:cs="Times New Roman"/>
          <w:lang w:val="ru-RU"/>
        </w:rPr>
        <w:t xml:space="preserve">• Физическая культура. </w:t>
      </w:r>
      <w:r>
        <w:rPr>
          <w:rFonts w:ascii="Times New Roman" w:hAnsi="Times New Roman" w:cs="Times New Roman"/>
          <w:lang w:val="ru-RU"/>
        </w:rPr>
        <w:t>6,7</w:t>
      </w:r>
      <w:r w:rsidRPr="00F51F59">
        <w:rPr>
          <w:rFonts w:ascii="Times New Roman" w:hAnsi="Times New Roman" w:cs="Times New Roman"/>
          <w:lang w:val="ru-RU"/>
        </w:rPr>
        <w:t xml:space="preserve"> классы. Матвеев А.П., Акционерное общество «Издательство «Просвещение»</w:t>
      </w:r>
      <w:r w:rsidR="00346E4C" w:rsidRPr="007B1AC1">
        <w:rPr>
          <w:rFonts w:ascii="Times New Roman" w:hAnsi="Times New Roman" w:cs="Times New Roman"/>
          <w:lang w:val="ru-RU"/>
        </w:rPr>
        <w:br/>
      </w:r>
      <w:r w:rsidRPr="00F51F59">
        <w:rPr>
          <w:rFonts w:ascii="Times New Roman" w:hAnsi="Times New Roman" w:cs="Times New Roman"/>
          <w:color w:val="000000"/>
          <w:lang w:val="ru-RU"/>
        </w:rPr>
        <w:t xml:space="preserve">• Физическая культура. </w:t>
      </w:r>
      <w:r>
        <w:rPr>
          <w:rFonts w:ascii="Times New Roman" w:hAnsi="Times New Roman" w:cs="Times New Roman"/>
          <w:color w:val="000000"/>
          <w:lang w:val="ru-RU"/>
        </w:rPr>
        <w:t>8</w:t>
      </w:r>
      <w:r w:rsidRPr="00F51F59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color w:val="000000"/>
          <w:lang w:val="ru-RU"/>
        </w:rPr>
        <w:t>9</w:t>
      </w:r>
      <w:r w:rsidRPr="00F51F59">
        <w:rPr>
          <w:rFonts w:ascii="Times New Roman" w:hAnsi="Times New Roman" w:cs="Times New Roman"/>
          <w:color w:val="000000"/>
          <w:lang w:val="ru-RU"/>
        </w:rPr>
        <w:t xml:space="preserve"> классы. Матвеев А.П., Акционерное общество «Издательство «Просвещение»</w:t>
      </w:r>
      <w:r w:rsidR="00346E4C" w:rsidRPr="007B1AC1">
        <w:rPr>
          <w:rFonts w:ascii="Times New Roman" w:hAnsi="Times New Roman" w:cs="Times New Roman"/>
          <w:color w:val="000000"/>
          <w:lang w:val="ru-RU"/>
        </w:rPr>
        <w:t>​‌‌</w:t>
      </w:r>
    </w:p>
    <w:p w14:paraId="5A0066B7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</w:t>
      </w:r>
    </w:p>
    <w:p w14:paraId="5C715C69" w14:textId="77777777" w:rsidR="00565086" w:rsidRPr="007B1AC1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14:paraId="4BCCF6B1" w14:textId="69F160D8" w:rsidR="00B66E4F" w:rsidRPr="00B66E4F" w:rsidRDefault="00346E4C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7B1AC1">
        <w:rPr>
          <w:rFonts w:ascii="Times New Roman" w:hAnsi="Times New Roman" w:cs="Times New Roman"/>
          <w:color w:val="000000"/>
          <w:lang w:val="ru-RU"/>
        </w:rPr>
        <w:t>​‌‌​</w:t>
      </w:r>
      <w:r w:rsidR="00B66E4F" w:rsidRPr="00B66E4F">
        <w:rPr>
          <w:lang w:val="ru-RU"/>
        </w:rPr>
        <w:t xml:space="preserve"> </w:t>
      </w:r>
      <w:r w:rsidR="00B66E4F" w:rsidRPr="00B66E4F">
        <w:rPr>
          <w:rFonts w:ascii="Times New Roman" w:hAnsi="Times New Roman" w:cs="Times New Roman"/>
          <w:color w:val="000000"/>
          <w:lang w:val="ru-RU"/>
        </w:rPr>
        <w:t xml:space="preserve">Физическая культура, 5-9 класс/Матвеев </w:t>
      </w:r>
      <w:proofErr w:type="spellStart"/>
      <w:proofErr w:type="gramStart"/>
      <w:r w:rsidR="00B66E4F" w:rsidRPr="00B66E4F">
        <w:rPr>
          <w:rFonts w:ascii="Times New Roman" w:hAnsi="Times New Roman" w:cs="Times New Roman"/>
          <w:color w:val="000000"/>
          <w:lang w:val="ru-RU"/>
        </w:rPr>
        <w:t>А.П.,Акционерное</w:t>
      </w:r>
      <w:proofErr w:type="spellEnd"/>
      <w:proofErr w:type="gramEnd"/>
      <w:r w:rsidR="00B66E4F" w:rsidRPr="00B66E4F">
        <w:rPr>
          <w:rFonts w:ascii="Times New Roman" w:hAnsi="Times New Roman" w:cs="Times New Roman"/>
          <w:color w:val="000000"/>
          <w:lang w:val="ru-RU"/>
        </w:rPr>
        <w:t xml:space="preserve"> общество «Издательство</w:t>
      </w:r>
    </w:p>
    <w:p w14:paraId="1120BC58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«Просвещение»;</w:t>
      </w:r>
    </w:p>
    <w:p w14:paraId="2FE63FDB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Физическая культура, 5-9 класс/ Петрова Т.В., Копылов Ю.А., Полянская Н.В. и другие,</w:t>
      </w:r>
    </w:p>
    <w:p w14:paraId="2F2C7DC4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Общество с ограниченной ответственностью «Издательский центр ВЕНТАНА-ГРАФ»;</w:t>
      </w:r>
    </w:p>
    <w:p w14:paraId="58E18D70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Акционерное общество «Издательство Просвещение»;</w:t>
      </w:r>
    </w:p>
    <w:p w14:paraId="5FFBD53B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Физическая культура, 5-9 класс/Гурьев С.В.; под редакцией </w:t>
      </w:r>
      <w:proofErr w:type="spellStart"/>
      <w:r w:rsidRPr="00B66E4F">
        <w:rPr>
          <w:rFonts w:ascii="Times New Roman" w:hAnsi="Times New Roman" w:cs="Times New Roman"/>
          <w:color w:val="000000"/>
          <w:lang w:val="ru-RU"/>
        </w:rPr>
        <w:t>Виленского</w:t>
      </w:r>
      <w:proofErr w:type="spellEnd"/>
      <w:r w:rsidRPr="00B66E4F">
        <w:rPr>
          <w:rFonts w:ascii="Times New Roman" w:hAnsi="Times New Roman" w:cs="Times New Roman"/>
          <w:color w:val="000000"/>
          <w:lang w:val="ru-RU"/>
        </w:rPr>
        <w:t xml:space="preserve"> М.Я., ООО</w:t>
      </w:r>
    </w:p>
    <w:p w14:paraId="5B302694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«Русское слово-учебник»;</w:t>
      </w:r>
    </w:p>
    <w:p w14:paraId="6144D60D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Физическая культура. 5-9 класс/</w:t>
      </w:r>
      <w:proofErr w:type="spellStart"/>
      <w:r w:rsidRPr="00B66E4F">
        <w:rPr>
          <w:rFonts w:ascii="Times New Roman" w:hAnsi="Times New Roman" w:cs="Times New Roman"/>
          <w:color w:val="000000"/>
          <w:lang w:val="ru-RU"/>
        </w:rPr>
        <w:t>Виленский</w:t>
      </w:r>
      <w:proofErr w:type="spellEnd"/>
      <w:r w:rsidRPr="00B66E4F">
        <w:rPr>
          <w:rFonts w:ascii="Times New Roman" w:hAnsi="Times New Roman" w:cs="Times New Roman"/>
          <w:color w:val="000000"/>
          <w:lang w:val="ru-RU"/>
        </w:rPr>
        <w:t xml:space="preserve"> М.Я., </w:t>
      </w:r>
      <w:proofErr w:type="spellStart"/>
      <w:r w:rsidRPr="00B66E4F">
        <w:rPr>
          <w:rFonts w:ascii="Times New Roman" w:hAnsi="Times New Roman" w:cs="Times New Roman"/>
          <w:color w:val="000000"/>
          <w:lang w:val="ru-RU"/>
        </w:rPr>
        <w:t>Туревский</w:t>
      </w:r>
      <w:proofErr w:type="spellEnd"/>
      <w:r w:rsidRPr="00B66E4F">
        <w:rPr>
          <w:rFonts w:ascii="Times New Roman" w:hAnsi="Times New Roman" w:cs="Times New Roman"/>
          <w:color w:val="000000"/>
          <w:lang w:val="ru-RU"/>
        </w:rPr>
        <w:t xml:space="preserve"> И.М., </w:t>
      </w:r>
      <w:proofErr w:type="spellStart"/>
      <w:r w:rsidRPr="00B66E4F">
        <w:rPr>
          <w:rFonts w:ascii="Times New Roman" w:hAnsi="Times New Roman" w:cs="Times New Roman"/>
          <w:color w:val="000000"/>
          <w:lang w:val="ru-RU"/>
        </w:rPr>
        <w:t>Торочкова</w:t>
      </w:r>
      <w:proofErr w:type="spellEnd"/>
      <w:r w:rsidRPr="00B66E4F">
        <w:rPr>
          <w:rFonts w:ascii="Times New Roman" w:hAnsi="Times New Roman" w:cs="Times New Roman"/>
          <w:color w:val="000000"/>
          <w:lang w:val="ru-RU"/>
        </w:rPr>
        <w:t xml:space="preserve"> Т.Ю. и</w:t>
      </w:r>
    </w:p>
    <w:p w14:paraId="28D4AC35" w14:textId="77777777" w:rsidR="00B66E4F" w:rsidRPr="00B66E4F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другие; под редакцией </w:t>
      </w:r>
      <w:proofErr w:type="spellStart"/>
      <w:r w:rsidRPr="00B66E4F">
        <w:rPr>
          <w:rFonts w:ascii="Times New Roman" w:hAnsi="Times New Roman" w:cs="Times New Roman"/>
          <w:color w:val="000000"/>
          <w:lang w:val="ru-RU"/>
        </w:rPr>
        <w:t>Виленского</w:t>
      </w:r>
      <w:proofErr w:type="spellEnd"/>
      <w:r w:rsidRPr="00B66E4F">
        <w:rPr>
          <w:rFonts w:ascii="Times New Roman" w:hAnsi="Times New Roman" w:cs="Times New Roman"/>
          <w:color w:val="000000"/>
          <w:lang w:val="ru-RU"/>
        </w:rPr>
        <w:t xml:space="preserve"> М.Я., Акционерное общество «Издательство</w:t>
      </w:r>
    </w:p>
    <w:p w14:paraId="03F3117F" w14:textId="01DF2DEC" w:rsidR="00565086" w:rsidRPr="007B1AC1" w:rsidRDefault="00B66E4F" w:rsidP="00B66E4F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66E4F">
        <w:rPr>
          <w:rFonts w:ascii="Times New Roman" w:hAnsi="Times New Roman" w:cs="Times New Roman"/>
          <w:color w:val="000000"/>
          <w:lang w:val="ru-RU"/>
        </w:rPr>
        <w:t xml:space="preserve"> «Просвещение»;</w:t>
      </w:r>
    </w:p>
    <w:p w14:paraId="1EF2F773" w14:textId="77777777" w:rsidR="00565086" w:rsidRPr="007B1AC1" w:rsidRDefault="0056508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0BC719" w14:textId="77777777" w:rsidR="00565086" w:rsidRDefault="00346E4C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B1AC1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60E1FF7E" w14:textId="77777777" w:rsidR="00865DF4" w:rsidRPr="005F5BC5" w:rsidRDefault="00167BD1" w:rsidP="00865DF4">
      <w:pPr>
        <w:autoSpaceDE w:val="0"/>
        <w:autoSpaceDN w:val="0"/>
        <w:spacing w:before="168" w:after="0" w:line="230" w:lineRule="auto"/>
        <w:rPr>
          <w:lang w:val="ru-RU"/>
        </w:rPr>
      </w:pPr>
      <w:r>
        <w:fldChar w:fldCharType="begin"/>
      </w:r>
      <w:r w:rsidRPr="00167BD1">
        <w:rPr>
          <w:lang w:val="ru-RU"/>
        </w:rPr>
        <w:instrText xml:space="preserve"> </w:instrText>
      </w:r>
      <w:r>
        <w:instrText>HYPERLINK</w:instrText>
      </w:r>
      <w:r w:rsidRPr="00167BD1">
        <w:rPr>
          <w:lang w:val="ru-RU"/>
        </w:rPr>
        <w:instrText xml:space="preserve"> "</w:instrText>
      </w:r>
      <w:r>
        <w:instrText>https</w:instrText>
      </w:r>
      <w:r w:rsidRPr="00167BD1">
        <w:rPr>
          <w:lang w:val="ru-RU"/>
        </w:rPr>
        <w:instrText>://</w:instrText>
      </w:r>
      <w:r>
        <w:instrText>resh</w:instrText>
      </w:r>
      <w:r w:rsidRPr="00167BD1">
        <w:rPr>
          <w:lang w:val="ru-RU"/>
        </w:rPr>
        <w:instrText>.</w:instrText>
      </w:r>
      <w:r>
        <w:instrText>edu</w:instrText>
      </w:r>
      <w:r w:rsidRPr="00167BD1">
        <w:rPr>
          <w:lang w:val="ru-RU"/>
        </w:rPr>
        <w:instrText>.</w:instrText>
      </w:r>
      <w:r>
        <w:instrText>ru</w:instrText>
      </w:r>
      <w:r w:rsidRPr="00167BD1">
        <w:rPr>
          <w:lang w:val="ru-RU"/>
        </w:rPr>
        <w:instrText>/</w:instrText>
      </w:r>
      <w:r>
        <w:instrText>subject</w:instrText>
      </w:r>
      <w:r w:rsidRPr="00167BD1">
        <w:rPr>
          <w:lang w:val="ru-RU"/>
        </w:rPr>
        <w:instrText xml:space="preserve">/9/" </w:instrText>
      </w:r>
      <w:r>
        <w:fldChar w:fldCharType="separate"/>
      </w:r>
      <w:r w:rsidR="00865DF4" w:rsidRPr="005F5BC5">
        <w:rPr>
          <w:rStyle w:val="ac"/>
          <w:rFonts w:ascii="Times New Roman" w:eastAsia="Times New Roman" w:hAnsi="Times New Roman"/>
          <w:color w:val="auto"/>
          <w:sz w:val="24"/>
        </w:rPr>
        <w:t>https</w:t>
      </w:r>
      <w:r w:rsidR="00865DF4" w:rsidRPr="005F5BC5">
        <w:rPr>
          <w:rStyle w:val="ac"/>
          <w:rFonts w:ascii="Times New Roman" w:eastAsia="Times New Roman" w:hAnsi="Times New Roman"/>
          <w:color w:val="auto"/>
          <w:sz w:val="24"/>
          <w:lang w:val="ru-RU"/>
        </w:rPr>
        <w:t>://</w:t>
      </w:r>
      <w:proofErr w:type="spellStart"/>
      <w:r w:rsidR="00865DF4" w:rsidRPr="005F5BC5">
        <w:rPr>
          <w:rStyle w:val="ac"/>
          <w:rFonts w:ascii="Times New Roman" w:eastAsia="Times New Roman" w:hAnsi="Times New Roman"/>
          <w:color w:val="auto"/>
          <w:sz w:val="24"/>
        </w:rPr>
        <w:t>resh</w:t>
      </w:r>
      <w:proofErr w:type="spellEnd"/>
      <w:r w:rsidR="00865DF4" w:rsidRPr="005F5BC5">
        <w:rPr>
          <w:rStyle w:val="ac"/>
          <w:rFonts w:ascii="Times New Roman" w:eastAsia="Times New Roman" w:hAnsi="Times New Roman"/>
          <w:color w:val="auto"/>
          <w:sz w:val="24"/>
          <w:lang w:val="ru-RU"/>
        </w:rPr>
        <w:t>.</w:t>
      </w:r>
      <w:proofErr w:type="spellStart"/>
      <w:r w:rsidR="00865DF4" w:rsidRPr="005F5BC5">
        <w:rPr>
          <w:rStyle w:val="ac"/>
          <w:rFonts w:ascii="Times New Roman" w:eastAsia="Times New Roman" w:hAnsi="Times New Roman"/>
          <w:color w:val="auto"/>
          <w:sz w:val="24"/>
        </w:rPr>
        <w:t>edu</w:t>
      </w:r>
      <w:proofErr w:type="spellEnd"/>
      <w:r w:rsidR="00865DF4" w:rsidRPr="005F5BC5">
        <w:rPr>
          <w:rStyle w:val="ac"/>
          <w:rFonts w:ascii="Times New Roman" w:eastAsia="Times New Roman" w:hAnsi="Times New Roman"/>
          <w:color w:val="auto"/>
          <w:sz w:val="24"/>
          <w:lang w:val="ru-RU"/>
        </w:rPr>
        <w:t>.</w:t>
      </w:r>
      <w:proofErr w:type="spellStart"/>
      <w:r w:rsidR="00865DF4" w:rsidRPr="005F5BC5">
        <w:rPr>
          <w:rStyle w:val="ac"/>
          <w:rFonts w:ascii="Times New Roman" w:eastAsia="Times New Roman" w:hAnsi="Times New Roman"/>
          <w:color w:val="auto"/>
          <w:sz w:val="24"/>
        </w:rPr>
        <w:t>ru</w:t>
      </w:r>
      <w:proofErr w:type="spellEnd"/>
      <w:r w:rsidR="00865DF4" w:rsidRPr="005F5BC5">
        <w:rPr>
          <w:rStyle w:val="ac"/>
          <w:rFonts w:ascii="Times New Roman" w:eastAsia="Times New Roman" w:hAnsi="Times New Roman"/>
          <w:color w:val="auto"/>
          <w:sz w:val="24"/>
          <w:lang w:val="ru-RU"/>
        </w:rPr>
        <w:t>/</w:t>
      </w:r>
      <w:r w:rsidR="00865DF4" w:rsidRPr="005F5BC5">
        <w:rPr>
          <w:rStyle w:val="ac"/>
          <w:rFonts w:ascii="Times New Roman" w:eastAsia="Times New Roman" w:hAnsi="Times New Roman"/>
          <w:color w:val="auto"/>
          <w:sz w:val="24"/>
        </w:rPr>
        <w:t>subject</w:t>
      </w:r>
      <w:r w:rsidR="00865DF4" w:rsidRPr="005F5BC5">
        <w:rPr>
          <w:rStyle w:val="ac"/>
          <w:rFonts w:ascii="Times New Roman" w:eastAsia="Times New Roman" w:hAnsi="Times New Roman"/>
          <w:color w:val="auto"/>
          <w:sz w:val="24"/>
          <w:lang w:val="ru-RU"/>
        </w:rPr>
        <w:t>/9/</w:t>
      </w:r>
      <w:r>
        <w:rPr>
          <w:rStyle w:val="ac"/>
          <w:rFonts w:ascii="Times New Roman" w:eastAsia="Times New Roman" w:hAnsi="Times New Roman"/>
          <w:color w:val="auto"/>
          <w:sz w:val="24"/>
          <w:lang w:val="ru-RU"/>
        </w:rPr>
        <w:fldChar w:fldCharType="end"/>
      </w:r>
    </w:p>
    <w:p w14:paraId="591376D0" w14:textId="77777777" w:rsidR="00402AB6" w:rsidRPr="007B1AC1" w:rsidRDefault="00402AB6" w:rsidP="007B1AC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sectPr w:rsidR="00402AB6" w:rsidRPr="007B1AC1" w:rsidSect="00B630F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84B"/>
    <w:multiLevelType w:val="multilevel"/>
    <w:tmpl w:val="35C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6513E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0" w15:restartNumberingAfterBreak="0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C264B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3" w15:restartNumberingAfterBreak="0">
    <w:nsid w:val="53F243F5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4" w15:restartNumberingAfterBreak="0">
    <w:nsid w:val="55C77CF2"/>
    <w:multiLevelType w:val="hybridMultilevel"/>
    <w:tmpl w:val="9D3A3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52223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8" w15:restartNumberingAfterBreak="0">
    <w:nsid w:val="5E04113C"/>
    <w:multiLevelType w:val="hybridMultilevel"/>
    <w:tmpl w:val="1B8E5E8A"/>
    <w:lvl w:ilvl="0" w:tplc="FDBCA1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4A0F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0" w15:restartNumberingAfterBreak="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A616C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3" w15:restartNumberingAfterBreak="0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44447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5" w15:restartNumberingAfterBreak="0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F549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854EB8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num w:numId="1">
    <w:abstractNumId w:val="14"/>
  </w:num>
  <w:num w:numId="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0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10"/>
  </w:num>
  <w:num w:numId="13">
    <w:abstractNumId w:val="25"/>
  </w:num>
  <w:num w:numId="14">
    <w:abstractNumId w:val="23"/>
  </w:num>
  <w:num w:numId="15">
    <w:abstractNumId w:val="15"/>
  </w:num>
  <w:num w:numId="16">
    <w:abstractNumId w:val="1"/>
  </w:num>
  <w:num w:numId="17">
    <w:abstractNumId w:val="26"/>
  </w:num>
  <w:num w:numId="18">
    <w:abstractNumId w:val="7"/>
  </w:num>
  <w:num w:numId="19">
    <w:abstractNumId w:val="3"/>
  </w:num>
  <w:num w:numId="20">
    <w:abstractNumId w:val="29"/>
  </w:num>
  <w:num w:numId="21">
    <w:abstractNumId w:val="27"/>
  </w:num>
  <w:num w:numId="22">
    <w:abstractNumId w:val="11"/>
  </w:num>
  <w:num w:numId="23">
    <w:abstractNumId w:val="0"/>
  </w:num>
  <w:num w:numId="24">
    <w:abstractNumId w:val="8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28"/>
  </w:num>
  <w:num w:numId="30">
    <w:abstractNumId w:val="6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6"/>
    <w:rsid w:val="000023D3"/>
    <w:rsid w:val="00013EE3"/>
    <w:rsid w:val="00022676"/>
    <w:rsid w:val="000F088D"/>
    <w:rsid w:val="00102E12"/>
    <w:rsid w:val="00131DC3"/>
    <w:rsid w:val="00134C2B"/>
    <w:rsid w:val="00160E1D"/>
    <w:rsid w:val="00167BD1"/>
    <w:rsid w:val="00197E7C"/>
    <w:rsid w:val="001A5184"/>
    <w:rsid w:val="001B0A99"/>
    <w:rsid w:val="001B7B70"/>
    <w:rsid w:val="001D4D2A"/>
    <w:rsid w:val="00202CE3"/>
    <w:rsid w:val="002667B2"/>
    <w:rsid w:val="00275E41"/>
    <w:rsid w:val="002A2ADD"/>
    <w:rsid w:val="002F65D7"/>
    <w:rsid w:val="003053B5"/>
    <w:rsid w:val="0030656F"/>
    <w:rsid w:val="0032008E"/>
    <w:rsid w:val="00341CEB"/>
    <w:rsid w:val="00343296"/>
    <w:rsid w:val="00346E4C"/>
    <w:rsid w:val="0036305C"/>
    <w:rsid w:val="003A0FEA"/>
    <w:rsid w:val="003A14E6"/>
    <w:rsid w:val="003A16E4"/>
    <w:rsid w:val="003B2586"/>
    <w:rsid w:val="003E318F"/>
    <w:rsid w:val="003F241A"/>
    <w:rsid w:val="003F3936"/>
    <w:rsid w:val="00402AB6"/>
    <w:rsid w:val="00417409"/>
    <w:rsid w:val="0047156B"/>
    <w:rsid w:val="00477A30"/>
    <w:rsid w:val="004861D5"/>
    <w:rsid w:val="004E0B42"/>
    <w:rsid w:val="00507508"/>
    <w:rsid w:val="00510B82"/>
    <w:rsid w:val="00525753"/>
    <w:rsid w:val="00543522"/>
    <w:rsid w:val="00544191"/>
    <w:rsid w:val="00545E3F"/>
    <w:rsid w:val="00556595"/>
    <w:rsid w:val="00565086"/>
    <w:rsid w:val="00583913"/>
    <w:rsid w:val="00590970"/>
    <w:rsid w:val="00593422"/>
    <w:rsid w:val="005F5BC5"/>
    <w:rsid w:val="00626A1F"/>
    <w:rsid w:val="00643D0F"/>
    <w:rsid w:val="00645B73"/>
    <w:rsid w:val="00645F09"/>
    <w:rsid w:val="00650FA7"/>
    <w:rsid w:val="00657BEE"/>
    <w:rsid w:val="00675ABE"/>
    <w:rsid w:val="006A1C18"/>
    <w:rsid w:val="006B4436"/>
    <w:rsid w:val="006E0A92"/>
    <w:rsid w:val="00723252"/>
    <w:rsid w:val="0074223C"/>
    <w:rsid w:val="00761224"/>
    <w:rsid w:val="007B1AC1"/>
    <w:rsid w:val="007B7895"/>
    <w:rsid w:val="007C04C1"/>
    <w:rsid w:val="007E43F1"/>
    <w:rsid w:val="0080269A"/>
    <w:rsid w:val="00802BC4"/>
    <w:rsid w:val="00852C05"/>
    <w:rsid w:val="00865DF4"/>
    <w:rsid w:val="0088500A"/>
    <w:rsid w:val="008C0ED3"/>
    <w:rsid w:val="008D1CF3"/>
    <w:rsid w:val="00904CBE"/>
    <w:rsid w:val="009147D5"/>
    <w:rsid w:val="00927249"/>
    <w:rsid w:val="009549A1"/>
    <w:rsid w:val="009828B3"/>
    <w:rsid w:val="00996EEE"/>
    <w:rsid w:val="009C15F0"/>
    <w:rsid w:val="00A02D44"/>
    <w:rsid w:val="00A070B3"/>
    <w:rsid w:val="00A601F2"/>
    <w:rsid w:val="00A97E5E"/>
    <w:rsid w:val="00AA3C92"/>
    <w:rsid w:val="00AB3CDB"/>
    <w:rsid w:val="00B26BA6"/>
    <w:rsid w:val="00B27724"/>
    <w:rsid w:val="00B462C8"/>
    <w:rsid w:val="00B46302"/>
    <w:rsid w:val="00B61358"/>
    <w:rsid w:val="00B630F5"/>
    <w:rsid w:val="00B632EC"/>
    <w:rsid w:val="00B66E4F"/>
    <w:rsid w:val="00B679B8"/>
    <w:rsid w:val="00B9086F"/>
    <w:rsid w:val="00BB5F61"/>
    <w:rsid w:val="00BC4261"/>
    <w:rsid w:val="00BF7380"/>
    <w:rsid w:val="00C11897"/>
    <w:rsid w:val="00C1544E"/>
    <w:rsid w:val="00C27C5B"/>
    <w:rsid w:val="00C33D14"/>
    <w:rsid w:val="00C405FD"/>
    <w:rsid w:val="00C43313"/>
    <w:rsid w:val="00C4744D"/>
    <w:rsid w:val="00C60ACF"/>
    <w:rsid w:val="00CB6F8C"/>
    <w:rsid w:val="00CC1F00"/>
    <w:rsid w:val="00CC2163"/>
    <w:rsid w:val="00CC6EE6"/>
    <w:rsid w:val="00CE338E"/>
    <w:rsid w:val="00D16EB3"/>
    <w:rsid w:val="00D2275D"/>
    <w:rsid w:val="00D72C1B"/>
    <w:rsid w:val="00DB0289"/>
    <w:rsid w:val="00DB7926"/>
    <w:rsid w:val="00DC64A2"/>
    <w:rsid w:val="00E140E3"/>
    <w:rsid w:val="00E25991"/>
    <w:rsid w:val="00E4708C"/>
    <w:rsid w:val="00E47540"/>
    <w:rsid w:val="00E50453"/>
    <w:rsid w:val="00E61885"/>
    <w:rsid w:val="00E6767D"/>
    <w:rsid w:val="00E67FBC"/>
    <w:rsid w:val="00E7131E"/>
    <w:rsid w:val="00EE0C74"/>
    <w:rsid w:val="00EF48F1"/>
    <w:rsid w:val="00EF5D7E"/>
    <w:rsid w:val="00F01612"/>
    <w:rsid w:val="00F13B7C"/>
    <w:rsid w:val="00F347E6"/>
    <w:rsid w:val="00F3694D"/>
    <w:rsid w:val="00F51F59"/>
    <w:rsid w:val="00F55C48"/>
    <w:rsid w:val="00F66912"/>
    <w:rsid w:val="00F758EE"/>
    <w:rsid w:val="00FF2492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740F"/>
  <w15:docId w15:val="{396F0379-D994-4361-BC1E-CE284C2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sid w:val="00565086"/>
    <w:rPr>
      <w:color w:val="0000FF" w:themeColor="hyperlink"/>
      <w:u w:val="single"/>
    </w:rPr>
  </w:style>
  <w:style w:type="table" w:styleId="ad">
    <w:name w:val="Table Grid"/>
    <w:basedOn w:val="a2"/>
    <w:rsid w:val="00565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uiPriority w:val="1"/>
    <w:qFormat/>
    <w:rsid w:val="008C0ED3"/>
    <w:pPr>
      <w:spacing w:after="0" w:line="240" w:lineRule="auto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402AB6"/>
    <w:pPr>
      <w:spacing w:after="160" w:line="259" w:lineRule="auto"/>
      <w:ind w:left="720"/>
      <w:contextualSpacing/>
    </w:pPr>
    <w:rPr>
      <w:lang w:val="ru-RU"/>
    </w:rPr>
  </w:style>
  <w:style w:type="paragraph" w:customStyle="1" w:styleId="TableParagraph">
    <w:name w:val="Table Paragraph"/>
    <w:basedOn w:val="a0"/>
    <w:uiPriority w:val="1"/>
    <w:qFormat/>
    <w:rsid w:val="00402AB6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402AB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402AB6"/>
    <w:rPr>
      <w:color w:val="954F72"/>
      <w:u w:val="single"/>
    </w:rPr>
  </w:style>
  <w:style w:type="paragraph" w:customStyle="1" w:styleId="msonormal0">
    <w:name w:val="msonormal"/>
    <w:basedOn w:val="a0"/>
    <w:rsid w:val="0040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40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0"/>
    <w:rsid w:val="0040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ru-RU" w:eastAsia="ru-RU"/>
    </w:rPr>
  </w:style>
  <w:style w:type="paragraph" w:customStyle="1" w:styleId="xl65">
    <w:name w:val="xl65"/>
    <w:basedOn w:val="a0"/>
    <w:rsid w:val="0040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xl71">
    <w:name w:val="xl71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0"/>
    <w:rsid w:val="00402A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0"/>
    <w:rsid w:val="00402A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0"/>
    <w:rsid w:val="00402A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0"/>
    <w:rsid w:val="00402A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0"/>
    <w:rsid w:val="00402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0"/>
    <w:rsid w:val="00402A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0"/>
    <w:rsid w:val="00402A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oParagraphStyle">
    <w:name w:val="[No Paragraph Style]"/>
    <w:rsid w:val="00402A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402AB6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402AB6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02AB6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402AB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402AB6"/>
    <w:pPr>
      <w:spacing w:before="0"/>
      <w:ind w:left="454"/>
    </w:pPr>
  </w:style>
  <w:style w:type="paragraph" w:customStyle="1" w:styleId="h2">
    <w:name w:val="h2"/>
    <w:basedOn w:val="h1"/>
    <w:uiPriority w:val="99"/>
    <w:rsid w:val="00402AB6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402AB6"/>
    <w:pPr>
      <w:spacing w:before="120"/>
    </w:pPr>
  </w:style>
  <w:style w:type="paragraph" w:customStyle="1" w:styleId="list-bullet">
    <w:name w:val="list-bullet"/>
    <w:basedOn w:val="body"/>
    <w:uiPriority w:val="99"/>
    <w:rsid w:val="00402AB6"/>
    <w:pPr>
      <w:ind w:left="227" w:hanging="142"/>
    </w:pPr>
  </w:style>
  <w:style w:type="paragraph" w:customStyle="1" w:styleId="h3">
    <w:name w:val="h3"/>
    <w:basedOn w:val="h2"/>
    <w:uiPriority w:val="99"/>
    <w:rsid w:val="00402AB6"/>
    <w:rPr>
      <w:caps w:val="0"/>
    </w:rPr>
  </w:style>
  <w:style w:type="paragraph" w:customStyle="1" w:styleId="h3-first">
    <w:name w:val="h3-first"/>
    <w:basedOn w:val="h3"/>
    <w:uiPriority w:val="99"/>
    <w:rsid w:val="00402AB6"/>
    <w:pPr>
      <w:spacing w:before="120"/>
    </w:pPr>
  </w:style>
  <w:style w:type="paragraph" w:customStyle="1" w:styleId="footnote">
    <w:name w:val="footnote"/>
    <w:basedOn w:val="body"/>
    <w:uiPriority w:val="99"/>
    <w:rsid w:val="00402AB6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402AB6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02AB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402AB6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402AB6"/>
    <w:pPr>
      <w:spacing w:after="0"/>
      <w:ind w:left="142" w:hanging="142"/>
    </w:pPr>
  </w:style>
  <w:style w:type="character" w:customStyle="1" w:styleId="Italic">
    <w:name w:val="Italic"/>
    <w:uiPriority w:val="99"/>
    <w:rsid w:val="00402AB6"/>
    <w:rPr>
      <w:i/>
      <w:iCs/>
    </w:rPr>
  </w:style>
  <w:style w:type="character" w:customStyle="1" w:styleId="Bold">
    <w:name w:val="Bold"/>
    <w:uiPriority w:val="99"/>
    <w:rsid w:val="00402AB6"/>
    <w:rPr>
      <w:b/>
      <w:bCs/>
    </w:rPr>
  </w:style>
  <w:style w:type="character" w:customStyle="1" w:styleId="BoldItalic">
    <w:name w:val="Bold_Italic"/>
    <w:uiPriority w:val="99"/>
    <w:rsid w:val="00402AB6"/>
    <w:rPr>
      <w:b/>
      <w:bCs/>
      <w:i/>
      <w:iCs/>
    </w:rPr>
  </w:style>
  <w:style w:type="character" w:customStyle="1" w:styleId="Symbol">
    <w:name w:val="Symbol"/>
    <w:uiPriority w:val="99"/>
    <w:rsid w:val="00402AB6"/>
    <w:rPr>
      <w:rFonts w:ascii="SymbolMT" w:hAnsi="SymbolMT" w:cs="SymbolMT"/>
    </w:rPr>
  </w:style>
  <w:style w:type="character" w:customStyle="1" w:styleId="Underline">
    <w:name w:val="Underline"/>
    <w:uiPriority w:val="99"/>
    <w:rsid w:val="00402AB6"/>
    <w:rPr>
      <w:u w:val="thick"/>
    </w:rPr>
  </w:style>
  <w:style w:type="character" w:customStyle="1" w:styleId="list-bullet1">
    <w:name w:val="list-bullet1"/>
    <w:uiPriority w:val="99"/>
    <w:rsid w:val="00402AB6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402AB6"/>
    <w:rPr>
      <w:position w:val="4"/>
      <w:sz w:val="12"/>
      <w:szCs w:val="12"/>
      <w:vertAlign w:val="baseline"/>
    </w:rPr>
  </w:style>
  <w:style w:type="numbering" w:customStyle="1" w:styleId="11">
    <w:name w:val="Нет списка1"/>
    <w:next w:val="a3"/>
    <w:uiPriority w:val="99"/>
    <w:semiHidden/>
    <w:unhideWhenUsed/>
    <w:rsid w:val="00402AB6"/>
  </w:style>
  <w:style w:type="numbering" w:customStyle="1" w:styleId="21">
    <w:name w:val="Нет списка2"/>
    <w:next w:val="a3"/>
    <w:uiPriority w:val="99"/>
    <w:semiHidden/>
    <w:unhideWhenUsed/>
    <w:rsid w:val="00402AB6"/>
  </w:style>
  <w:style w:type="paragraph" w:customStyle="1" w:styleId="a">
    <w:name w:val="Перечень"/>
    <w:basedOn w:val="a0"/>
    <w:next w:val="a0"/>
    <w:link w:val="af2"/>
    <w:qFormat/>
    <w:rsid w:val="00402AB6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f2">
    <w:name w:val="Перечень Знак"/>
    <w:link w:val="a"/>
    <w:rsid w:val="00402AB6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styleId="af3">
    <w:name w:val="footer"/>
    <w:basedOn w:val="a0"/>
    <w:link w:val="af4"/>
    <w:uiPriority w:val="99"/>
    <w:unhideWhenUsed/>
    <w:rsid w:val="00402AB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rsid w:val="00402AB6"/>
    <w:rPr>
      <w:lang w:val="ru-RU"/>
    </w:rPr>
  </w:style>
  <w:style w:type="paragraph" w:customStyle="1" w:styleId="110">
    <w:name w:val="Заголовок 11"/>
    <w:basedOn w:val="a0"/>
    <w:next w:val="a0"/>
    <w:uiPriority w:val="9"/>
    <w:qFormat/>
    <w:rsid w:val="00402AB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402AB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402AB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402AB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02AB6"/>
  </w:style>
  <w:style w:type="table" w:customStyle="1" w:styleId="12">
    <w:name w:val="Сетка таблицы1"/>
    <w:basedOn w:val="a2"/>
    <w:next w:val="ad"/>
    <w:rsid w:val="00402AB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02AB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rsid w:val="00402AB6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0"/>
    <w:next w:val="a0"/>
    <w:uiPriority w:val="10"/>
    <w:qFormat/>
    <w:rsid w:val="00402A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402AB6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402AB6"/>
  </w:style>
  <w:style w:type="character" w:customStyle="1" w:styleId="112">
    <w:name w:val="Заголовок 1 Знак1"/>
    <w:basedOn w:val="a1"/>
    <w:uiPriority w:val="9"/>
    <w:rsid w:val="00402AB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1"/>
    <w:uiPriority w:val="9"/>
    <w:semiHidden/>
    <w:rsid w:val="00402AB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402AB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402AB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rsid w:val="00402AB6"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rsid w:val="00402AB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5">
    <w:name w:val="Balloon Text"/>
    <w:basedOn w:val="a0"/>
    <w:link w:val="af6"/>
    <w:uiPriority w:val="99"/>
    <w:semiHidden/>
    <w:unhideWhenUsed/>
    <w:rsid w:val="000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F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www.gto.ru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6" Type="http://schemas.openxmlformats.org/officeDocument/2006/relationships/hyperlink" Target="https://www.gto.ru/norms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7" Type="http://schemas.openxmlformats.org/officeDocument/2006/relationships/hyperlink" Target="https://www.gto.ru/norms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7" Type="http://schemas.openxmlformats.org/officeDocument/2006/relationships/hyperlink" Target="https://www.gto.ru/" TargetMode="External"/><Relationship Id="rId38" Type="http://schemas.openxmlformats.org/officeDocument/2006/relationships/hyperlink" Target="https://www.gto.ru/norms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gto.ru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4BA7-B347-44D1-A516-3EE230CB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13723</Words>
  <Characters>78226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2024-09-10T03:38:00Z</cp:lastPrinted>
  <dcterms:created xsi:type="dcterms:W3CDTF">2024-09-12T14:01:00Z</dcterms:created>
  <dcterms:modified xsi:type="dcterms:W3CDTF">2024-09-12T14:01:00Z</dcterms:modified>
</cp:coreProperties>
</file>